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03E" w:rsidRPr="0006603E" w:rsidRDefault="0006603E" w:rsidP="00267D7E">
      <w:pPr>
        <w:spacing w:after="0" w:line="240" w:lineRule="auto"/>
        <w:jc w:val="center"/>
        <w:rPr>
          <w:rFonts w:ascii="Times New Roman" w:hAnsi="Times New Roman" w:cs="Times New Roman"/>
          <w:b/>
          <w:sz w:val="28"/>
          <w:szCs w:val="28"/>
        </w:rPr>
      </w:pPr>
      <w:r w:rsidRPr="0006603E">
        <w:rPr>
          <w:rFonts w:ascii="Times New Roman" w:hAnsi="Times New Roman" w:cs="Times New Roman"/>
          <w:b/>
          <w:sz w:val="28"/>
          <w:szCs w:val="28"/>
        </w:rPr>
        <w:t>Внеклассная работа по истории в условиях осуществления</w:t>
      </w:r>
    </w:p>
    <w:p w:rsidR="00CE325B" w:rsidRDefault="0006603E" w:rsidP="00267D7E">
      <w:pPr>
        <w:spacing w:after="0" w:line="240" w:lineRule="auto"/>
        <w:jc w:val="center"/>
        <w:rPr>
          <w:rFonts w:ascii="Times New Roman" w:hAnsi="Times New Roman" w:cs="Times New Roman"/>
          <w:b/>
          <w:sz w:val="28"/>
          <w:szCs w:val="28"/>
        </w:rPr>
      </w:pPr>
      <w:r w:rsidRPr="0006603E">
        <w:rPr>
          <w:rFonts w:ascii="Times New Roman" w:hAnsi="Times New Roman" w:cs="Times New Roman"/>
          <w:b/>
          <w:sz w:val="28"/>
          <w:szCs w:val="28"/>
        </w:rPr>
        <w:t xml:space="preserve"> преемстве</w:t>
      </w:r>
      <w:r w:rsidR="00EF287D">
        <w:rPr>
          <w:rFonts w:ascii="Times New Roman" w:hAnsi="Times New Roman" w:cs="Times New Roman"/>
          <w:b/>
          <w:sz w:val="28"/>
          <w:szCs w:val="28"/>
        </w:rPr>
        <w:t xml:space="preserve">нности </w:t>
      </w:r>
      <w:proofErr w:type="gramStart"/>
      <w:r w:rsidR="00EF287D">
        <w:rPr>
          <w:rFonts w:ascii="Times New Roman" w:hAnsi="Times New Roman" w:cs="Times New Roman"/>
          <w:b/>
          <w:sz w:val="28"/>
          <w:szCs w:val="28"/>
        </w:rPr>
        <w:t>обучения по системе</w:t>
      </w:r>
      <w:proofErr w:type="gramEnd"/>
      <w:r w:rsidR="00EF287D">
        <w:rPr>
          <w:rFonts w:ascii="Times New Roman" w:hAnsi="Times New Roman" w:cs="Times New Roman"/>
          <w:b/>
          <w:sz w:val="28"/>
          <w:szCs w:val="28"/>
        </w:rPr>
        <w:t xml:space="preserve"> </w:t>
      </w:r>
      <w:proofErr w:type="spellStart"/>
      <w:r w:rsidR="00EF287D">
        <w:rPr>
          <w:rFonts w:ascii="Times New Roman" w:hAnsi="Times New Roman" w:cs="Times New Roman"/>
          <w:b/>
          <w:sz w:val="28"/>
          <w:szCs w:val="28"/>
        </w:rPr>
        <w:t>Л.В.</w:t>
      </w:r>
      <w:r w:rsidRPr="0006603E">
        <w:rPr>
          <w:rFonts w:ascii="Times New Roman" w:hAnsi="Times New Roman" w:cs="Times New Roman"/>
          <w:b/>
          <w:sz w:val="28"/>
          <w:szCs w:val="28"/>
        </w:rPr>
        <w:t>Занкова</w:t>
      </w:r>
      <w:proofErr w:type="spellEnd"/>
      <w:r w:rsidRPr="0006603E">
        <w:rPr>
          <w:rFonts w:ascii="Times New Roman" w:hAnsi="Times New Roman" w:cs="Times New Roman"/>
          <w:b/>
          <w:sz w:val="28"/>
          <w:szCs w:val="28"/>
        </w:rPr>
        <w:t xml:space="preserve"> как средство стимулирования успешного продвижения школьников в развитии.</w:t>
      </w:r>
    </w:p>
    <w:p w:rsidR="0006603E" w:rsidRPr="00081747" w:rsidRDefault="0006603E" w:rsidP="00081747">
      <w:pPr>
        <w:spacing w:after="0" w:line="240" w:lineRule="auto"/>
        <w:ind w:firstLine="567"/>
        <w:jc w:val="both"/>
        <w:rPr>
          <w:rFonts w:ascii="Times New Roman" w:hAnsi="Times New Roman" w:cs="Times New Roman"/>
          <w:sz w:val="28"/>
          <w:szCs w:val="28"/>
        </w:rPr>
      </w:pPr>
      <w:r w:rsidRPr="00081747">
        <w:rPr>
          <w:rFonts w:ascii="Times New Roman" w:hAnsi="Times New Roman" w:cs="Times New Roman"/>
          <w:sz w:val="28"/>
          <w:szCs w:val="28"/>
        </w:rPr>
        <w:t>На мой взгляд, в школьном курсе изучаемых предметов история и обществознание дают неоценимую возможность для развития у учеников целостного представления об историческом пути России и судьбах населяющих ее народов, об основных этапах, важнейших событиях и крупных деятелях отечественной истории. Фактологический материал отбирается таким образом, чтобы он способствовал  воспитанию гражданских и патриотических качеств учеников, содействовал формированию личностного отношения к истории своей страны, стимулировал желание самостоятельного поиска и расширения знаний по истории своей Родины.</w:t>
      </w:r>
    </w:p>
    <w:p w:rsidR="00081747" w:rsidRDefault="0006603E" w:rsidP="00081747">
      <w:pPr>
        <w:spacing w:after="0" w:line="240" w:lineRule="auto"/>
        <w:ind w:firstLine="567"/>
        <w:jc w:val="both"/>
        <w:rPr>
          <w:rFonts w:ascii="Times New Roman" w:hAnsi="Times New Roman" w:cs="Times New Roman"/>
          <w:sz w:val="28"/>
          <w:szCs w:val="28"/>
        </w:rPr>
      </w:pPr>
      <w:r w:rsidRPr="00081747">
        <w:rPr>
          <w:rFonts w:ascii="Times New Roman" w:hAnsi="Times New Roman" w:cs="Times New Roman"/>
          <w:sz w:val="28"/>
          <w:szCs w:val="28"/>
        </w:rPr>
        <w:t xml:space="preserve">Историческая оценка всех жизненных позиций, фактов жизни личности, семьи, общества, народа, взаимосвязь и взаимозависимость между событиями, личностями не могут становиться предметом осмысления и внимания только в основной школе. </w:t>
      </w:r>
      <w:r w:rsidR="00741F8C" w:rsidRPr="00081747">
        <w:rPr>
          <w:rFonts w:ascii="Times New Roman" w:hAnsi="Times New Roman" w:cs="Times New Roman"/>
          <w:sz w:val="28"/>
          <w:szCs w:val="28"/>
        </w:rPr>
        <w:t>Все это закладывается значительно раньше.</w:t>
      </w:r>
      <w:r w:rsidR="0017249E" w:rsidRPr="00081747">
        <w:rPr>
          <w:rFonts w:ascii="Times New Roman" w:hAnsi="Times New Roman" w:cs="Times New Roman"/>
          <w:sz w:val="28"/>
          <w:szCs w:val="28"/>
        </w:rPr>
        <w:t xml:space="preserve"> Истоки исторического мышления, гражданственности закладываются еще в начальной школе. С 1-го класса интегрированный курс «Окружающий мир» в с</w:t>
      </w:r>
      <w:r w:rsidR="00081747">
        <w:rPr>
          <w:rFonts w:ascii="Times New Roman" w:hAnsi="Times New Roman" w:cs="Times New Roman"/>
          <w:sz w:val="28"/>
          <w:szCs w:val="28"/>
        </w:rPr>
        <w:t xml:space="preserve">истеме развивающего обучения </w:t>
      </w:r>
      <w:proofErr w:type="spellStart"/>
      <w:r w:rsidR="00081747">
        <w:rPr>
          <w:rFonts w:ascii="Times New Roman" w:hAnsi="Times New Roman" w:cs="Times New Roman"/>
          <w:sz w:val="28"/>
          <w:szCs w:val="28"/>
        </w:rPr>
        <w:t>Л.</w:t>
      </w:r>
      <w:r w:rsidR="0017249E" w:rsidRPr="00081747">
        <w:rPr>
          <w:rFonts w:ascii="Times New Roman" w:hAnsi="Times New Roman" w:cs="Times New Roman"/>
          <w:sz w:val="28"/>
          <w:szCs w:val="28"/>
        </w:rPr>
        <w:t>Занкова</w:t>
      </w:r>
      <w:proofErr w:type="spellEnd"/>
      <w:r w:rsidR="0017249E" w:rsidRPr="00081747">
        <w:rPr>
          <w:rFonts w:ascii="Times New Roman" w:hAnsi="Times New Roman" w:cs="Times New Roman"/>
          <w:sz w:val="28"/>
          <w:szCs w:val="28"/>
        </w:rPr>
        <w:t xml:space="preserve"> дает для этого широкие возможности. Главная задача учителя-предметника – подхватить эти линии, расширять, углублять их,  выводить на более содержательный, личностный, эмоциональный, творческий уровень в постоянном процессе познания.</w:t>
      </w:r>
    </w:p>
    <w:p w:rsidR="00081747" w:rsidRDefault="0017249E" w:rsidP="00081747">
      <w:pPr>
        <w:spacing w:after="0" w:line="240" w:lineRule="auto"/>
        <w:ind w:firstLine="567"/>
        <w:jc w:val="both"/>
        <w:rPr>
          <w:rFonts w:ascii="Times New Roman" w:hAnsi="Times New Roman" w:cs="Times New Roman"/>
          <w:sz w:val="28"/>
          <w:szCs w:val="28"/>
        </w:rPr>
      </w:pPr>
      <w:r w:rsidRPr="00081747">
        <w:rPr>
          <w:rFonts w:ascii="Times New Roman" w:hAnsi="Times New Roman" w:cs="Times New Roman"/>
          <w:sz w:val="28"/>
          <w:szCs w:val="28"/>
        </w:rPr>
        <w:t>Предмет «Обществознание» изучается уже с 6 класса. Почему? Подростки, в силу недостаточной сформированности таких социально-значимых параметров  духовной жизни, как интересы, нравственная система ценностей, мировоззрение в целом, испытывают влияние со стороны целого ряда негативных факторов. Например: асоциальные условия проживания многих семей; маргинализация и криминализация, охватившая значительные слои общества, рост числа неполных семей и ослабление</w:t>
      </w:r>
      <w:r w:rsidR="00CC2688" w:rsidRPr="00081747">
        <w:rPr>
          <w:rFonts w:ascii="Times New Roman" w:hAnsi="Times New Roman" w:cs="Times New Roman"/>
          <w:sz w:val="28"/>
          <w:szCs w:val="28"/>
        </w:rPr>
        <w:t xml:space="preserve"> традиционных семейных связей, коммерциализация сферы культуры. Серьезную тревогу вызывают такие явления, как рост преступности несовершеннолетних. Не может не тревожить и заметное снижение культуры общения подростков, обеднение их речи, обилие жаргонных слов.</w:t>
      </w:r>
    </w:p>
    <w:p w:rsidR="00081747" w:rsidRDefault="00CC2688" w:rsidP="00081747">
      <w:pPr>
        <w:spacing w:after="0" w:line="240" w:lineRule="auto"/>
        <w:ind w:firstLine="567"/>
        <w:jc w:val="both"/>
        <w:rPr>
          <w:rFonts w:ascii="Times New Roman" w:hAnsi="Times New Roman" w:cs="Times New Roman"/>
          <w:sz w:val="28"/>
          <w:szCs w:val="28"/>
        </w:rPr>
      </w:pPr>
      <w:r w:rsidRPr="00081747">
        <w:rPr>
          <w:rFonts w:ascii="Times New Roman" w:hAnsi="Times New Roman" w:cs="Times New Roman"/>
          <w:sz w:val="28"/>
          <w:szCs w:val="28"/>
        </w:rPr>
        <w:t>Противостоять этому может и должна школа. И в первую очередь этому призвано содействовать целенаправленное изучение общественно-исторических дисциплин. Прежде всего, через формирование позитивных гражданских ценностей: готовность быть ответственным за свои действия и поступки, делать осознанный выбор, уважать закон и правопорядок, предвидеть возможные последствия содеянного.</w:t>
      </w:r>
    </w:p>
    <w:p w:rsidR="00081747" w:rsidRDefault="00CC2688" w:rsidP="00081747">
      <w:pPr>
        <w:spacing w:after="0" w:line="240" w:lineRule="auto"/>
        <w:ind w:firstLine="567"/>
        <w:jc w:val="both"/>
        <w:rPr>
          <w:rFonts w:ascii="Times New Roman" w:hAnsi="Times New Roman" w:cs="Times New Roman"/>
          <w:sz w:val="28"/>
          <w:szCs w:val="28"/>
        </w:rPr>
      </w:pPr>
      <w:proofErr w:type="gramStart"/>
      <w:r w:rsidRPr="00081747">
        <w:rPr>
          <w:rFonts w:ascii="Times New Roman" w:hAnsi="Times New Roman" w:cs="Times New Roman"/>
          <w:sz w:val="28"/>
          <w:szCs w:val="28"/>
        </w:rPr>
        <w:t>Задачи, стоящие перед предметами «история» и «обществознание», очень сложные, важные, серьезные.</w:t>
      </w:r>
      <w:proofErr w:type="gramEnd"/>
    </w:p>
    <w:p w:rsidR="00081747" w:rsidRDefault="00CC2688" w:rsidP="00081747">
      <w:pPr>
        <w:spacing w:after="0" w:line="240" w:lineRule="auto"/>
        <w:ind w:firstLine="567"/>
        <w:jc w:val="both"/>
        <w:rPr>
          <w:rFonts w:ascii="Times New Roman" w:hAnsi="Times New Roman" w:cs="Times New Roman"/>
          <w:sz w:val="28"/>
          <w:szCs w:val="28"/>
        </w:rPr>
      </w:pPr>
      <w:r w:rsidRPr="00081747">
        <w:rPr>
          <w:rFonts w:ascii="Times New Roman" w:hAnsi="Times New Roman" w:cs="Times New Roman"/>
          <w:sz w:val="28"/>
          <w:szCs w:val="28"/>
        </w:rPr>
        <w:t xml:space="preserve">Для их решения необходимо, чтобы ученики поняли значимость общественных явлений, фактов, событий, которые становятся предметом их внимания, обсуждения. Это должно опираться на личный жизненный опыт, опыт семьи, ближайшего окружения. Должны устанавливаться взаимосвязи, которые создают целостную картину восприятия жизни общества, в котором ребенок сможет осознать, определить свое место, свою роль. Задача это не </w:t>
      </w:r>
      <w:r w:rsidRPr="00081747">
        <w:rPr>
          <w:rFonts w:ascii="Times New Roman" w:hAnsi="Times New Roman" w:cs="Times New Roman"/>
          <w:sz w:val="28"/>
          <w:szCs w:val="28"/>
        </w:rPr>
        <w:lastRenderedPageBreak/>
        <w:t>простая и ее решение не может замыкаться только рамками урока. Возможности внеклассной работы позволяет решать ее более объемно, многогранно. Этому способствует продуманная внеклассная работа.</w:t>
      </w:r>
    </w:p>
    <w:p w:rsidR="007924A1" w:rsidRPr="00081747" w:rsidRDefault="007924A1" w:rsidP="00081747">
      <w:pPr>
        <w:spacing w:after="0" w:line="240" w:lineRule="auto"/>
        <w:ind w:firstLine="567"/>
        <w:jc w:val="both"/>
        <w:rPr>
          <w:rFonts w:ascii="Times New Roman" w:hAnsi="Times New Roman" w:cs="Times New Roman"/>
          <w:sz w:val="28"/>
          <w:szCs w:val="28"/>
        </w:rPr>
      </w:pPr>
      <w:r w:rsidRPr="00081747">
        <w:rPr>
          <w:rFonts w:ascii="Times New Roman" w:hAnsi="Times New Roman" w:cs="Times New Roman"/>
          <w:sz w:val="28"/>
          <w:szCs w:val="28"/>
        </w:rPr>
        <w:t>Во внеклассной работе мы с моими воспитанниками продвигаемся к достижению определенного ряда целей, а именно:</w:t>
      </w:r>
    </w:p>
    <w:p w:rsidR="007924A1" w:rsidRPr="00081747" w:rsidRDefault="007924A1" w:rsidP="00081747">
      <w:pPr>
        <w:pStyle w:val="a3"/>
        <w:numPr>
          <w:ilvl w:val="0"/>
          <w:numId w:val="1"/>
        </w:numPr>
        <w:spacing w:before="120" w:after="120" w:line="240" w:lineRule="auto"/>
        <w:ind w:left="851" w:hanging="284"/>
        <w:jc w:val="both"/>
        <w:rPr>
          <w:rFonts w:ascii="Times New Roman" w:hAnsi="Times New Roman" w:cs="Times New Roman"/>
          <w:sz w:val="28"/>
          <w:szCs w:val="28"/>
        </w:rPr>
      </w:pPr>
      <w:r w:rsidRPr="00081747">
        <w:rPr>
          <w:rFonts w:ascii="Times New Roman" w:hAnsi="Times New Roman" w:cs="Times New Roman"/>
          <w:sz w:val="28"/>
          <w:szCs w:val="28"/>
        </w:rPr>
        <w:t>Углубленному изучению предмета, осмыслению и осознанному освоению понятий и терминов, дат, имен;</w:t>
      </w:r>
    </w:p>
    <w:p w:rsidR="007924A1" w:rsidRPr="00081747" w:rsidRDefault="007924A1" w:rsidP="00081747">
      <w:pPr>
        <w:pStyle w:val="a3"/>
        <w:numPr>
          <w:ilvl w:val="0"/>
          <w:numId w:val="1"/>
        </w:numPr>
        <w:spacing w:before="120" w:after="120" w:line="240" w:lineRule="auto"/>
        <w:ind w:left="851" w:hanging="284"/>
        <w:jc w:val="both"/>
        <w:rPr>
          <w:rFonts w:ascii="Times New Roman" w:hAnsi="Times New Roman" w:cs="Times New Roman"/>
          <w:sz w:val="28"/>
          <w:szCs w:val="28"/>
        </w:rPr>
      </w:pPr>
      <w:r w:rsidRPr="00081747">
        <w:rPr>
          <w:rFonts w:ascii="Times New Roman" w:hAnsi="Times New Roman" w:cs="Times New Roman"/>
          <w:sz w:val="28"/>
          <w:szCs w:val="28"/>
        </w:rPr>
        <w:t>Умению делать выводы, соотносить известные факты с неизвестными;</w:t>
      </w:r>
    </w:p>
    <w:p w:rsidR="007924A1" w:rsidRPr="00081747" w:rsidRDefault="007924A1" w:rsidP="00081747">
      <w:pPr>
        <w:pStyle w:val="a3"/>
        <w:numPr>
          <w:ilvl w:val="0"/>
          <w:numId w:val="1"/>
        </w:numPr>
        <w:spacing w:before="120" w:after="120" w:line="240" w:lineRule="auto"/>
        <w:ind w:left="851" w:hanging="284"/>
        <w:jc w:val="both"/>
        <w:rPr>
          <w:rFonts w:ascii="Times New Roman" w:hAnsi="Times New Roman" w:cs="Times New Roman"/>
          <w:sz w:val="28"/>
          <w:szCs w:val="28"/>
        </w:rPr>
      </w:pPr>
      <w:r w:rsidRPr="00081747">
        <w:rPr>
          <w:rFonts w:ascii="Times New Roman" w:hAnsi="Times New Roman" w:cs="Times New Roman"/>
          <w:sz w:val="28"/>
          <w:szCs w:val="28"/>
        </w:rPr>
        <w:t>Установлению связей между историческими явлениями и событиями;</w:t>
      </w:r>
    </w:p>
    <w:p w:rsidR="007924A1" w:rsidRPr="00081747" w:rsidRDefault="007924A1" w:rsidP="00081747">
      <w:pPr>
        <w:pStyle w:val="a3"/>
        <w:numPr>
          <w:ilvl w:val="0"/>
          <w:numId w:val="1"/>
        </w:numPr>
        <w:spacing w:before="120" w:after="120" w:line="240" w:lineRule="auto"/>
        <w:ind w:left="851" w:hanging="284"/>
        <w:jc w:val="both"/>
        <w:rPr>
          <w:rFonts w:ascii="Times New Roman" w:hAnsi="Times New Roman" w:cs="Times New Roman"/>
          <w:sz w:val="28"/>
          <w:szCs w:val="28"/>
        </w:rPr>
      </w:pPr>
      <w:r w:rsidRPr="00081747">
        <w:rPr>
          <w:rFonts w:ascii="Times New Roman" w:hAnsi="Times New Roman" w:cs="Times New Roman"/>
          <w:sz w:val="28"/>
          <w:szCs w:val="28"/>
        </w:rPr>
        <w:t>Умению приводить доказательства, отстаивать свою позицию;</w:t>
      </w:r>
    </w:p>
    <w:p w:rsidR="007924A1" w:rsidRPr="00081747" w:rsidRDefault="007924A1" w:rsidP="00081747">
      <w:pPr>
        <w:pStyle w:val="a3"/>
        <w:numPr>
          <w:ilvl w:val="0"/>
          <w:numId w:val="1"/>
        </w:numPr>
        <w:spacing w:before="120" w:after="120" w:line="240" w:lineRule="auto"/>
        <w:ind w:left="851" w:hanging="284"/>
        <w:jc w:val="both"/>
        <w:rPr>
          <w:rFonts w:ascii="Times New Roman" w:hAnsi="Times New Roman" w:cs="Times New Roman"/>
          <w:sz w:val="28"/>
          <w:szCs w:val="28"/>
        </w:rPr>
      </w:pPr>
      <w:r w:rsidRPr="00081747">
        <w:rPr>
          <w:rFonts w:ascii="Times New Roman" w:hAnsi="Times New Roman" w:cs="Times New Roman"/>
          <w:sz w:val="28"/>
          <w:szCs w:val="28"/>
        </w:rPr>
        <w:t>Развитию творческих способностей личности, умение декламировать, эмоционально выражать свои чувства, видеть прекрасное, сопереживать и донести свои чувства другим;</w:t>
      </w:r>
    </w:p>
    <w:p w:rsidR="007924A1" w:rsidRPr="00081747" w:rsidRDefault="007924A1" w:rsidP="00081747">
      <w:pPr>
        <w:pStyle w:val="a3"/>
        <w:numPr>
          <w:ilvl w:val="0"/>
          <w:numId w:val="1"/>
        </w:numPr>
        <w:spacing w:before="120" w:after="120" w:line="240" w:lineRule="auto"/>
        <w:ind w:left="851" w:hanging="284"/>
        <w:jc w:val="both"/>
        <w:rPr>
          <w:rFonts w:ascii="Times New Roman" w:hAnsi="Times New Roman" w:cs="Times New Roman"/>
          <w:sz w:val="28"/>
          <w:szCs w:val="28"/>
        </w:rPr>
      </w:pPr>
      <w:r w:rsidRPr="00081747">
        <w:rPr>
          <w:rFonts w:ascii="Times New Roman" w:hAnsi="Times New Roman" w:cs="Times New Roman"/>
          <w:sz w:val="28"/>
          <w:szCs w:val="28"/>
        </w:rPr>
        <w:t>Развитию изобразительных, оформительских способностей учащихся;</w:t>
      </w:r>
    </w:p>
    <w:p w:rsidR="007924A1" w:rsidRPr="00081747" w:rsidRDefault="007924A1" w:rsidP="00081747">
      <w:pPr>
        <w:pStyle w:val="a3"/>
        <w:numPr>
          <w:ilvl w:val="0"/>
          <w:numId w:val="1"/>
        </w:numPr>
        <w:spacing w:before="120" w:after="120" w:line="240" w:lineRule="auto"/>
        <w:ind w:left="851" w:hanging="284"/>
        <w:jc w:val="both"/>
        <w:rPr>
          <w:rFonts w:ascii="Times New Roman" w:hAnsi="Times New Roman" w:cs="Times New Roman"/>
          <w:sz w:val="28"/>
          <w:szCs w:val="28"/>
        </w:rPr>
      </w:pPr>
      <w:r w:rsidRPr="00081747">
        <w:rPr>
          <w:rFonts w:ascii="Times New Roman" w:hAnsi="Times New Roman" w:cs="Times New Roman"/>
          <w:sz w:val="28"/>
          <w:szCs w:val="28"/>
        </w:rPr>
        <w:t>Умению сотрудничать, строить отношения на основе дружбы, сплоченности, ответственности каждого за себя и коллектив в целом.</w:t>
      </w:r>
    </w:p>
    <w:p w:rsidR="007924A1" w:rsidRPr="00081747" w:rsidRDefault="007924A1" w:rsidP="00081747">
      <w:pPr>
        <w:pStyle w:val="a3"/>
        <w:tabs>
          <w:tab w:val="left" w:pos="0"/>
          <w:tab w:val="left" w:pos="709"/>
        </w:tabs>
        <w:spacing w:before="120" w:after="120" w:line="240" w:lineRule="auto"/>
        <w:ind w:left="0" w:firstLine="567"/>
        <w:jc w:val="both"/>
        <w:rPr>
          <w:rFonts w:ascii="Times New Roman" w:hAnsi="Times New Roman" w:cs="Times New Roman"/>
          <w:sz w:val="28"/>
          <w:szCs w:val="28"/>
        </w:rPr>
      </w:pPr>
      <w:r w:rsidRPr="00081747">
        <w:rPr>
          <w:rFonts w:ascii="Times New Roman" w:hAnsi="Times New Roman" w:cs="Times New Roman"/>
          <w:sz w:val="28"/>
          <w:szCs w:val="28"/>
        </w:rPr>
        <w:t>Вижу главнейшей стержневой линией своего педагогического взаимодействия с детьми гражданско-патриотическое воспитание. В этой направленности считаю необходимым стремиться к достижению следующих целей:</w:t>
      </w:r>
    </w:p>
    <w:p w:rsidR="007924A1" w:rsidRPr="00081747" w:rsidRDefault="007924A1" w:rsidP="00081747">
      <w:pPr>
        <w:pStyle w:val="a3"/>
        <w:numPr>
          <w:ilvl w:val="0"/>
          <w:numId w:val="2"/>
        </w:numPr>
        <w:tabs>
          <w:tab w:val="left" w:pos="0"/>
          <w:tab w:val="left" w:pos="709"/>
        </w:tabs>
        <w:spacing w:before="120" w:after="120" w:line="240" w:lineRule="auto"/>
        <w:ind w:left="851" w:hanging="284"/>
        <w:jc w:val="both"/>
        <w:rPr>
          <w:rFonts w:ascii="Times New Roman" w:hAnsi="Times New Roman" w:cs="Times New Roman"/>
          <w:sz w:val="28"/>
          <w:szCs w:val="28"/>
        </w:rPr>
      </w:pPr>
      <w:r w:rsidRPr="00081747">
        <w:rPr>
          <w:rFonts w:ascii="Times New Roman" w:hAnsi="Times New Roman" w:cs="Times New Roman"/>
          <w:sz w:val="28"/>
          <w:szCs w:val="28"/>
        </w:rPr>
        <w:t xml:space="preserve"> </w:t>
      </w:r>
      <w:r w:rsidR="001F06E3" w:rsidRPr="00081747">
        <w:rPr>
          <w:rFonts w:ascii="Times New Roman" w:hAnsi="Times New Roman" w:cs="Times New Roman"/>
          <w:sz w:val="28"/>
          <w:szCs w:val="28"/>
        </w:rPr>
        <w:t>ф</w:t>
      </w:r>
      <w:r w:rsidRPr="00081747">
        <w:rPr>
          <w:rFonts w:ascii="Times New Roman" w:hAnsi="Times New Roman" w:cs="Times New Roman"/>
          <w:sz w:val="28"/>
          <w:szCs w:val="28"/>
        </w:rPr>
        <w:t>ормирование интереса к событиям общественной жизни в стране, городе родном;</w:t>
      </w:r>
    </w:p>
    <w:p w:rsidR="007924A1" w:rsidRPr="00081747" w:rsidRDefault="001F06E3" w:rsidP="00081747">
      <w:pPr>
        <w:pStyle w:val="a3"/>
        <w:numPr>
          <w:ilvl w:val="0"/>
          <w:numId w:val="2"/>
        </w:numPr>
        <w:tabs>
          <w:tab w:val="left" w:pos="0"/>
          <w:tab w:val="left" w:pos="709"/>
        </w:tabs>
        <w:spacing w:before="120" w:after="120" w:line="240" w:lineRule="auto"/>
        <w:ind w:left="851" w:hanging="284"/>
        <w:jc w:val="both"/>
        <w:rPr>
          <w:rFonts w:ascii="Times New Roman" w:hAnsi="Times New Roman" w:cs="Times New Roman"/>
          <w:sz w:val="28"/>
          <w:szCs w:val="28"/>
        </w:rPr>
      </w:pPr>
      <w:r w:rsidRPr="00081747">
        <w:rPr>
          <w:rFonts w:ascii="Times New Roman" w:hAnsi="Times New Roman" w:cs="Times New Roman"/>
          <w:sz w:val="28"/>
          <w:szCs w:val="28"/>
        </w:rPr>
        <w:t xml:space="preserve"> воспитание гражданственности, патриотизма, уважения к нормам коллективной жизни;</w:t>
      </w:r>
    </w:p>
    <w:p w:rsidR="001F06E3" w:rsidRPr="00081747" w:rsidRDefault="001F06E3" w:rsidP="00081747">
      <w:pPr>
        <w:pStyle w:val="a3"/>
        <w:numPr>
          <w:ilvl w:val="0"/>
          <w:numId w:val="2"/>
        </w:numPr>
        <w:tabs>
          <w:tab w:val="left" w:pos="0"/>
          <w:tab w:val="left" w:pos="709"/>
        </w:tabs>
        <w:spacing w:before="120" w:after="120" w:line="240" w:lineRule="auto"/>
        <w:ind w:left="851" w:hanging="284"/>
        <w:jc w:val="both"/>
        <w:rPr>
          <w:rFonts w:ascii="Times New Roman" w:hAnsi="Times New Roman" w:cs="Times New Roman"/>
          <w:sz w:val="28"/>
          <w:szCs w:val="28"/>
        </w:rPr>
      </w:pPr>
      <w:r w:rsidRPr="00081747">
        <w:rPr>
          <w:rFonts w:ascii="Times New Roman" w:hAnsi="Times New Roman" w:cs="Times New Roman"/>
          <w:sz w:val="28"/>
          <w:szCs w:val="28"/>
        </w:rPr>
        <w:t xml:space="preserve"> формирование и развитие чувства любви к матери, дому, родной земле.</w:t>
      </w:r>
    </w:p>
    <w:p w:rsidR="001F06E3" w:rsidRPr="00081747" w:rsidRDefault="001F06E3"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sidRPr="00081747">
        <w:rPr>
          <w:rFonts w:ascii="Times New Roman" w:hAnsi="Times New Roman" w:cs="Times New Roman"/>
          <w:sz w:val="28"/>
          <w:szCs w:val="28"/>
        </w:rPr>
        <w:t>Регулярно провожу встречи с участниками Великой Отечественной, Афганской, Чеченской  войн, родственниками погибших воинов. Цели дружеских встреч: общение старшего и младшего поколений. Проводятся в неформальной обстановке, за круглым столом, у костра, у самовара. И это именно разговор, обмен мнениями, чувствами. Это преемственности переживаний сердца.</w:t>
      </w:r>
    </w:p>
    <w:p w:rsidR="00E27AAA" w:rsidRPr="00081747" w:rsidRDefault="001F06E3"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sidRPr="00081747">
        <w:rPr>
          <w:rFonts w:ascii="Times New Roman" w:hAnsi="Times New Roman" w:cs="Times New Roman"/>
          <w:sz w:val="28"/>
          <w:szCs w:val="28"/>
        </w:rPr>
        <w:t xml:space="preserve">Приведу пример наиболее запомнившейся встречи. В нашем городе живет дочь погибшего в годы Великой Отечественной войны Иринея Беляева Бокарева Людмила Иринеевна. Ребята пришли поздравить ее с праздником 9 мая. В беседе узнали, что у нее есть пластинка – голосовое письмо с фронта отца. Но Людмила Иринеевна не слышала голоса своего отца, потому что для этого нужен был старый патефон, а в </w:t>
      </w:r>
      <w:proofErr w:type="gramStart"/>
      <w:r w:rsidRPr="00081747">
        <w:rPr>
          <w:rFonts w:ascii="Times New Roman" w:hAnsi="Times New Roman" w:cs="Times New Roman"/>
          <w:sz w:val="28"/>
          <w:szCs w:val="28"/>
        </w:rPr>
        <w:t>округе</w:t>
      </w:r>
      <w:proofErr w:type="gramEnd"/>
      <w:r w:rsidRPr="00081747">
        <w:rPr>
          <w:rFonts w:ascii="Times New Roman" w:hAnsi="Times New Roman" w:cs="Times New Roman"/>
          <w:sz w:val="28"/>
          <w:szCs w:val="28"/>
        </w:rPr>
        <w:t xml:space="preserve"> ни у кого его не было. Прибежали ребята ко мне: «Татьяна Владимировна! Как быть, что делать?» Решили организовать операцию «Поиск». Искали у друзей, знакомых, иногородних родственников. Нашли у дальних родственников одного из моих ребят в другом районе. Поехала туда целая делегация. Просили патефон на время. Но узнав эту историю, владельцы решили подарить патефон. </w:t>
      </w:r>
      <w:r w:rsidR="00E27AAA" w:rsidRPr="00081747">
        <w:rPr>
          <w:rFonts w:ascii="Times New Roman" w:hAnsi="Times New Roman" w:cs="Times New Roman"/>
          <w:sz w:val="28"/>
          <w:szCs w:val="28"/>
        </w:rPr>
        <w:t xml:space="preserve">Мы пригласили Людмилу Иринеевну в школу на встречу у самовара. И какова была ее радость и удивление, когда во время встречи она узнала, что </w:t>
      </w:r>
      <w:proofErr w:type="gramStart"/>
      <w:r w:rsidR="00E27AAA" w:rsidRPr="00081747">
        <w:rPr>
          <w:rFonts w:ascii="Times New Roman" w:hAnsi="Times New Roman" w:cs="Times New Roman"/>
          <w:sz w:val="28"/>
          <w:szCs w:val="28"/>
        </w:rPr>
        <w:t>может</w:t>
      </w:r>
      <w:proofErr w:type="gramEnd"/>
      <w:r w:rsidR="00E27AAA" w:rsidRPr="00081747">
        <w:rPr>
          <w:rFonts w:ascii="Times New Roman" w:hAnsi="Times New Roman" w:cs="Times New Roman"/>
          <w:sz w:val="28"/>
          <w:szCs w:val="28"/>
        </w:rPr>
        <w:t xml:space="preserve"> наконец впервые услышать голос отца. Каковы же были наши радость и волнение! Слезы на глазах были у всех присутствовавших на этой встрече.</w:t>
      </w:r>
    </w:p>
    <w:p w:rsidR="001F06E3" w:rsidRPr="00081747" w:rsidRDefault="00E27AAA"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sidRPr="00081747">
        <w:rPr>
          <w:rFonts w:ascii="Times New Roman" w:hAnsi="Times New Roman" w:cs="Times New Roman"/>
          <w:sz w:val="28"/>
          <w:szCs w:val="28"/>
        </w:rPr>
        <w:lastRenderedPageBreak/>
        <w:t xml:space="preserve">Такими же неповторимыми, незабываемыми были встречи с Тепляковой А.П., Попович Р.А. и многими замечательными людьми старшего поколения, которые стали теперь нашими добрыми друзьями. </w:t>
      </w:r>
    </w:p>
    <w:p w:rsidR="00893338" w:rsidRPr="00081747" w:rsidRDefault="00893338" w:rsidP="00081747">
      <w:pPr>
        <w:pStyle w:val="a3"/>
        <w:tabs>
          <w:tab w:val="left" w:pos="0"/>
          <w:tab w:val="left" w:pos="567"/>
          <w:tab w:val="left" w:pos="709"/>
        </w:tabs>
        <w:spacing w:before="120" w:after="120" w:line="360" w:lineRule="auto"/>
        <w:ind w:left="0" w:firstLine="567"/>
        <w:jc w:val="both"/>
        <w:rPr>
          <w:rFonts w:ascii="Times New Roman" w:hAnsi="Times New Roman" w:cs="Times New Roman"/>
          <w:sz w:val="28"/>
          <w:szCs w:val="28"/>
        </w:rPr>
      </w:pPr>
      <w:r w:rsidRPr="00081747">
        <w:rPr>
          <w:rFonts w:ascii="Times New Roman" w:hAnsi="Times New Roman" w:cs="Times New Roman"/>
          <w:sz w:val="28"/>
          <w:szCs w:val="28"/>
        </w:rPr>
        <w:t>Дети принимают регулярно участие в конкурсах, олим</w:t>
      </w:r>
      <w:r w:rsidR="004153CF">
        <w:rPr>
          <w:rFonts w:ascii="Times New Roman" w:hAnsi="Times New Roman" w:cs="Times New Roman"/>
          <w:sz w:val="28"/>
          <w:szCs w:val="28"/>
        </w:rPr>
        <w:t>пиадах, вечерах:</w:t>
      </w:r>
    </w:p>
    <w:p w:rsidR="00267D7E" w:rsidRPr="00081747" w:rsidRDefault="004153CF" w:rsidP="00081747">
      <w:pPr>
        <w:pStyle w:val="a3"/>
        <w:tabs>
          <w:tab w:val="left" w:pos="0"/>
          <w:tab w:val="left" w:pos="567"/>
          <w:tab w:val="left" w:pos="709"/>
        </w:tabs>
        <w:spacing w:before="120"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1.О</w:t>
      </w:r>
      <w:r w:rsidR="00893338" w:rsidRPr="004153CF">
        <w:rPr>
          <w:rFonts w:ascii="Times New Roman" w:hAnsi="Times New Roman" w:cs="Times New Roman"/>
          <w:sz w:val="28"/>
          <w:szCs w:val="28"/>
        </w:rPr>
        <w:t>бластной конкурс</w:t>
      </w:r>
      <w:r w:rsidR="00893338" w:rsidRPr="00081747">
        <w:rPr>
          <w:rFonts w:ascii="Times New Roman" w:hAnsi="Times New Roman" w:cs="Times New Roman"/>
          <w:sz w:val="28"/>
          <w:szCs w:val="28"/>
        </w:rPr>
        <w:t xml:space="preserve"> на лучшую творческую работу среди учеников и </w:t>
      </w:r>
      <w:proofErr w:type="gramStart"/>
      <w:r w:rsidR="00893338" w:rsidRPr="00081747">
        <w:rPr>
          <w:rFonts w:ascii="Times New Roman" w:hAnsi="Times New Roman" w:cs="Times New Roman"/>
          <w:sz w:val="28"/>
          <w:szCs w:val="28"/>
        </w:rPr>
        <w:t>студент</w:t>
      </w:r>
      <w:r w:rsidR="00255070">
        <w:rPr>
          <w:rFonts w:ascii="Times New Roman" w:hAnsi="Times New Roman" w:cs="Times New Roman"/>
          <w:sz w:val="28"/>
          <w:szCs w:val="28"/>
        </w:rPr>
        <w:t>ов</w:t>
      </w:r>
      <w:proofErr w:type="gramEnd"/>
      <w:r w:rsidR="00255070">
        <w:rPr>
          <w:rFonts w:ascii="Times New Roman" w:hAnsi="Times New Roman" w:cs="Times New Roman"/>
          <w:sz w:val="28"/>
          <w:szCs w:val="28"/>
        </w:rPr>
        <w:t xml:space="preserve"> общеобразовательных и средних </w:t>
      </w:r>
      <w:r>
        <w:rPr>
          <w:rFonts w:ascii="Times New Roman" w:hAnsi="Times New Roman" w:cs="Times New Roman"/>
          <w:sz w:val="28"/>
          <w:szCs w:val="28"/>
        </w:rPr>
        <w:t>специальных учебных учреждений Т</w:t>
      </w:r>
      <w:r w:rsidR="00893338" w:rsidRPr="00081747">
        <w:rPr>
          <w:rFonts w:ascii="Times New Roman" w:hAnsi="Times New Roman" w:cs="Times New Roman"/>
          <w:sz w:val="28"/>
          <w:szCs w:val="28"/>
        </w:rPr>
        <w:t xml:space="preserve">ульской области в Великой </w:t>
      </w:r>
      <w:r>
        <w:rPr>
          <w:rFonts w:ascii="Times New Roman" w:hAnsi="Times New Roman" w:cs="Times New Roman"/>
          <w:sz w:val="28"/>
          <w:szCs w:val="28"/>
        </w:rPr>
        <w:t>Отечественной войне «Память</w:t>
      </w:r>
      <w:r w:rsidR="00893338" w:rsidRPr="00081747">
        <w:rPr>
          <w:rFonts w:ascii="Times New Roman" w:hAnsi="Times New Roman" w:cs="Times New Roman"/>
          <w:sz w:val="28"/>
          <w:szCs w:val="28"/>
        </w:rPr>
        <w:t xml:space="preserve">» </w:t>
      </w:r>
      <w:r w:rsidR="00E61CF6" w:rsidRPr="00081747">
        <w:rPr>
          <w:rFonts w:ascii="Times New Roman" w:hAnsi="Times New Roman" w:cs="Times New Roman"/>
          <w:sz w:val="28"/>
          <w:szCs w:val="28"/>
        </w:rPr>
        <w:t>в номинации «Литература» районного патриотического конкурс</w:t>
      </w:r>
      <w:r>
        <w:rPr>
          <w:rFonts w:ascii="Times New Roman" w:hAnsi="Times New Roman" w:cs="Times New Roman"/>
          <w:sz w:val="28"/>
          <w:szCs w:val="28"/>
        </w:rPr>
        <w:t>а творческих работ «Память</w:t>
      </w:r>
      <w:r w:rsidR="00E61CF6" w:rsidRPr="00081747">
        <w:rPr>
          <w:rFonts w:ascii="Times New Roman" w:hAnsi="Times New Roman" w:cs="Times New Roman"/>
          <w:sz w:val="28"/>
          <w:szCs w:val="28"/>
        </w:rPr>
        <w:t>»</w:t>
      </w:r>
      <w:r>
        <w:rPr>
          <w:rFonts w:ascii="Times New Roman" w:hAnsi="Times New Roman" w:cs="Times New Roman"/>
          <w:sz w:val="28"/>
          <w:szCs w:val="28"/>
        </w:rPr>
        <w:t>.</w:t>
      </w:r>
      <w:r w:rsidR="00E61CF6" w:rsidRPr="00081747">
        <w:rPr>
          <w:rFonts w:ascii="Times New Roman" w:hAnsi="Times New Roman" w:cs="Times New Roman"/>
          <w:sz w:val="28"/>
          <w:szCs w:val="28"/>
        </w:rPr>
        <w:t xml:space="preserve"> Тема «Чтобы помнили…</w:t>
      </w:r>
      <w:r>
        <w:rPr>
          <w:rFonts w:ascii="Times New Roman" w:hAnsi="Times New Roman" w:cs="Times New Roman"/>
          <w:sz w:val="28"/>
          <w:szCs w:val="28"/>
        </w:rPr>
        <w:t xml:space="preserve"> </w:t>
      </w:r>
      <w:proofErr w:type="spellStart"/>
      <w:r w:rsidR="00E61CF6" w:rsidRPr="00081747">
        <w:rPr>
          <w:rFonts w:ascii="Times New Roman" w:hAnsi="Times New Roman" w:cs="Times New Roman"/>
          <w:sz w:val="28"/>
          <w:szCs w:val="28"/>
        </w:rPr>
        <w:t>Колбасов</w:t>
      </w:r>
      <w:proofErr w:type="spellEnd"/>
      <w:r w:rsidR="00E61CF6" w:rsidRPr="00081747">
        <w:rPr>
          <w:rFonts w:ascii="Times New Roman" w:hAnsi="Times New Roman" w:cs="Times New Roman"/>
          <w:sz w:val="28"/>
          <w:szCs w:val="28"/>
        </w:rPr>
        <w:t xml:space="preserve"> Николай Илларионович».</w:t>
      </w:r>
    </w:p>
    <w:p w:rsidR="00267D7E" w:rsidRPr="00081747" w:rsidRDefault="004153CF" w:rsidP="004153CF">
      <w:pPr>
        <w:pStyle w:val="a3"/>
        <w:tabs>
          <w:tab w:val="left" w:pos="0"/>
          <w:tab w:val="left" w:pos="567"/>
          <w:tab w:val="left" w:pos="709"/>
        </w:tabs>
        <w:spacing w:before="120"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w:t>
      </w:r>
      <w:r w:rsidR="00E61CF6" w:rsidRPr="004153CF">
        <w:rPr>
          <w:rFonts w:ascii="Times New Roman" w:hAnsi="Times New Roman" w:cs="Times New Roman"/>
          <w:sz w:val="28"/>
          <w:szCs w:val="28"/>
        </w:rPr>
        <w:t>Тематический вечер «Дети войны»</w:t>
      </w:r>
      <w:r>
        <w:rPr>
          <w:rFonts w:ascii="Times New Roman" w:hAnsi="Times New Roman" w:cs="Times New Roman"/>
          <w:sz w:val="28"/>
          <w:szCs w:val="28"/>
        </w:rPr>
        <w:t xml:space="preserve"> с представлением п</w:t>
      </w:r>
      <w:r w:rsidR="00E61CF6" w:rsidRPr="00081747">
        <w:rPr>
          <w:rFonts w:ascii="Times New Roman" w:hAnsi="Times New Roman" w:cs="Times New Roman"/>
          <w:sz w:val="28"/>
          <w:szCs w:val="28"/>
        </w:rPr>
        <w:t>резентации по темам: «Мы помним павших имена», «Их именами названы</w:t>
      </w:r>
      <w:r>
        <w:rPr>
          <w:rFonts w:ascii="Times New Roman" w:hAnsi="Times New Roman" w:cs="Times New Roman"/>
          <w:sz w:val="28"/>
          <w:szCs w:val="28"/>
        </w:rPr>
        <w:t xml:space="preserve"> улицы города»</w:t>
      </w:r>
      <w:r w:rsidR="00E61CF6" w:rsidRPr="00081747">
        <w:rPr>
          <w:rFonts w:ascii="Times New Roman" w:hAnsi="Times New Roman" w:cs="Times New Roman"/>
          <w:sz w:val="28"/>
          <w:szCs w:val="28"/>
        </w:rPr>
        <w:t>, «Со</w:t>
      </w:r>
      <w:r>
        <w:rPr>
          <w:rFonts w:ascii="Times New Roman" w:hAnsi="Times New Roman" w:cs="Times New Roman"/>
          <w:sz w:val="28"/>
          <w:szCs w:val="28"/>
        </w:rPr>
        <w:t>временные поэты нашего города».</w:t>
      </w:r>
    </w:p>
    <w:p w:rsidR="00E61CF6" w:rsidRPr="004153CF" w:rsidRDefault="004153CF" w:rsidP="00081747">
      <w:pPr>
        <w:pStyle w:val="a3"/>
        <w:tabs>
          <w:tab w:val="left" w:pos="0"/>
          <w:tab w:val="left" w:pos="567"/>
          <w:tab w:val="left" w:pos="709"/>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w:t>
      </w:r>
      <w:r w:rsidRPr="004153CF">
        <w:rPr>
          <w:rFonts w:ascii="Times New Roman" w:hAnsi="Times New Roman" w:cs="Times New Roman"/>
          <w:sz w:val="28"/>
          <w:szCs w:val="28"/>
        </w:rPr>
        <w:t>Конкурс к юбиле</w:t>
      </w:r>
      <w:r w:rsidR="00E61CF6" w:rsidRPr="004153CF">
        <w:rPr>
          <w:rFonts w:ascii="Times New Roman" w:hAnsi="Times New Roman" w:cs="Times New Roman"/>
          <w:sz w:val="28"/>
          <w:szCs w:val="28"/>
        </w:rPr>
        <w:t xml:space="preserve">ю со дня </w:t>
      </w:r>
      <w:r w:rsidRPr="004153CF">
        <w:rPr>
          <w:rFonts w:ascii="Times New Roman" w:hAnsi="Times New Roman" w:cs="Times New Roman"/>
          <w:sz w:val="28"/>
          <w:szCs w:val="28"/>
        </w:rPr>
        <w:t>рождения Л.Н. Толстого и юбиле</w:t>
      </w:r>
      <w:r w:rsidR="00E61CF6" w:rsidRPr="004153CF">
        <w:rPr>
          <w:rFonts w:ascii="Times New Roman" w:hAnsi="Times New Roman" w:cs="Times New Roman"/>
          <w:sz w:val="28"/>
          <w:szCs w:val="28"/>
        </w:rPr>
        <w:t>ю школы-памятника им. Л.Н. Толстого:</w:t>
      </w:r>
    </w:p>
    <w:p w:rsidR="00E61CF6" w:rsidRPr="00081747" w:rsidRDefault="004153CF"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номинация «Краеведение»,</w:t>
      </w:r>
      <w:r w:rsidR="00E61CF6" w:rsidRPr="00081747">
        <w:rPr>
          <w:rFonts w:ascii="Times New Roman" w:hAnsi="Times New Roman" w:cs="Times New Roman"/>
          <w:sz w:val="28"/>
          <w:szCs w:val="28"/>
        </w:rPr>
        <w:t xml:space="preserve"> работа «Общественная и педагогическая деятельность </w:t>
      </w:r>
      <w:r w:rsidR="00081747">
        <w:rPr>
          <w:rFonts w:ascii="Times New Roman" w:hAnsi="Times New Roman" w:cs="Times New Roman"/>
          <w:sz w:val="28"/>
          <w:szCs w:val="28"/>
        </w:rPr>
        <w:t>Л.Н.</w:t>
      </w:r>
      <w:r w:rsidR="007341F9" w:rsidRPr="00081747">
        <w:rPr>
          <w:rFonts w:ascii="Times New Roman" w:hAnsi="Times New Roman" w:cs="Times New Roman"/>
          <w:sz w:val="28"/>
          <w:szCs w:val="28"/>
        </w:rPr>
        <w:t xml:space="preserve">Толстого» </w:t>
      </w:r>
    </w:p>
    <w:p w:rsidR="007341F9" w:rsidRPr="00081747" w:rsidRDefault="004153CF"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номинация «Краеведение»</w:t>
      </w:r>
      <w:r w:rsidR="007341F9" w:rsidRPr="00081747">
        <w:rPr>
          <w:rFonts w:ascii="Times New Roman" w:hAnsi="Times New Roman" w:cs="Times New Roman"/>
          <w:sz w:val="28"/>
          <w:szCs w:val="28"/>
        </w:rPr>
        <w:t>, работа «Ясная Поляна в год</w:t>
      </w:r>
      <w:r>
        <w:rPr>
          <w:rFonts w:ascii="Times New Roman" w:hAnsi="Times New Roman" w:cs="Times New Roman"/>
          <w:sz w:val="28"/>
          <w:szCs w:val="28"/>
        </w:rPr>
        <w:t xml:space="preserve">ы Великой отечественной войны» </w:t>
      </w:r>
    </w:p>
    <w:p w:rsidR="00267D7E" w:rsidRPr="004153CF" w:rsidRDefault="004153CF"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4.</w:t>
      </w:r>
      <w:r w:rsidR="007341F9" w:rsidRPr="004153CF">
        <w:rPr>
          <w:rFonts w:ascii="Times New Roman" w:hAnsi="Times New Roman" w:cs="Times New Roman"/>
          <w:sz w:val="28"/>
          <w:szCs w:val="28"/>
        </w:rPr>
        <w:t>Всероссийский исследовательский и творческий конкурс «Овеянные славою флаг наш и герб», посвященный истории государственной символики РФ</w:t>
      </w:r>
      <w:r>
        <w:rPr>
          <w:rFonts w:ascii="Times New Roman" w:hAnsi="Times New Roman" w:cs="Times New Roman"/>
          <w:sz w:val="28"/>
          <w:szCs w:val="28"/>
        </w:rPr>
        <w:t>.</w:t>
      </w:r>
      <w:r w:rsidR="007341F9" w:rsidRPr="004153CF">
        <w:rPr>
          <w:rFonts w:ascii="Times New Roman" w:hAnsi="Times New Roman" w:cs="Times New Roman"/>
          <w:sz w:val="28"/>
          <w:szCs w:val="28"/>
        </w:rPr>
        <w:t xml:space="preserve"> </w:t>
      </w:r>
    </w:p>
    <w:p w:rsidR="00B12950" w:rsidRPr="00081747" w:rsidRDefault="004153CF" w:rsidP="004153CF">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w:t>
      </w:r>
      <w:r w:rsidR="007341F9" w:rsidRPr="004153CF">
        <w:rPr>
          <w:rFonts w:ascii="Times New Roman" w:hAnsi="Times New Roman" w:cs="Times New Roman"/>
          <w:sz w:val="28"/>
          <w:szCs w:val="28"/>
        </w:rPr>
        <w:t>Областной конкурс технического творчества «Развитие тр</w:t>
      </w:r>
      <w:r>
        <w:rPr>
          <w:rFonts w:ascii="Times New Roman" w:hAnsi="Times New Roman" w:cs="Times New Roman"/>
          <w:sz w:val="28"/>
          <w:szCs w:val="28"/>
        </w:rPr>
        <w:t>анспорта: от паровоза до ракеты.</w:t>
      </w:r>
    </w:p>
    <w:p w:rsidR="00B12950" w:rsidRPr="00037D6D" w:rsidRDefault="00037D6D"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w:t>
      </w:r>
      <w:r w:rsidR="007341F9" w:rsidRPr="00037D6D">
        <w:rPr>
          <w:rFonts w:ascii="Times New Roman" w:hAnsi="Times New Roman" w:cs="Times New Roman"/>
          <w:sz w:val="28"/>
          <w:szCs w:val="28"/>
        </w:rPr>
        <w:t>Областная заочная викторина «Иван Исаевич Болотников и другие герои Смутного времени».</w:t>
      </w:r>
    </w:p>
    <w:p w:rsidR="00255070" w:rsidRDefault="00037D6D"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7.</w:t>
      </w:r>
      <w:r w:rsidR="007341F9" w:rsidRPr="00037D6D">
        <w:rPr>
          <w:rFonts w:ascii="Times New Roman" w:hAnsi="Times New Roman" w:cs="Times New Roman"/>
          <w:sz w:val="28"/>
          <w:szCs w:val="28"/>
        </w:rPr>
        <w:t xml:space="preserve">Районный конкурс, проводимый краеведческим музеем и администрацией  </w:t>
      </w:r>
      <w:proofErr w:type="gramStart"/>
      <w:r w:rsidR="007341F9" w:rsidRPr="00037D6D">
        <w:rPr>
          <w:rFonts w:ascii="Times New Roman" w:hAnsi="Times New Roman" w:cs="Times New Roman"/>
          <w:sz w:val="28"/>
          <w:szCs w:val="28"/>
        </w:rPr>
        <w:t>г</w:t>
      </w:r>
      <w:proofErr w:type="gramEnd"/>
      <w:r w:rsidR="007341F9" w:rsidRPr="00037D6D">
        <w:rPr>
          <w:rFonts w:ascii="Times New Roman" w:hAnsi="Times New Roman" w:cs="Times New Roman"/>
          <w:sz w:val="28"/>
          <w:szCs w:val="28"/>
        </w:rPr>
        <w:t>. Щекино, посвященный 73-летию г. Щекино.</w:t>
      </w:r>
      <w:r w:rsidR="007341F9" w:rsidRPr="00081747">
        <w:rPr>
          <w:rFonts w:ascii="Times New Roman" w:hAnsi="Times New Roman" w:cs="Times New Roman"/>
          <w:sz w:val="28"/>
          <w:szCs w:val="28"/>
        </w:rPr>
        <w:t xml:space="preserve"> </w:t>
      </w:r>
      <w:r w:rsidR="00255070">
        <w:rPr>
          <w:rFonts w:ascii="Times New Roman" w:hAnsi="Times New Roman" w:cs="Times New Roman"/>
          <w:sz w:val="28"/>
          <w:szCs w:val="28"/>
        </w:rPr>
        <w:t xml:space="preserve">Тема: </w:t>
      </w:r>
      <w:r w:rsidR="007341F9" w:rsidRPr="00081747">
        <w:rPr>
          <w:rFonts w:ascii="Times New Roman" w:hAnsi="Times New Roman" w:cs="Times New Roman"/>
          <w:sz w:val="28"/>
          <w:szCs w:val="28"/>
        </w:rPr>
        <w:t>«Героями войны названы улицы города»</w:t>
      </w:r>
      <w:r w:rsidR="00255070">
        <w:rPr>
          <w:rFonts w:ascii="Times New Roman" w:hAnsi="Times New Roman" w:cs="Times New Roman"/>
          <w:sz w:val="28"/>
          <w:szCs w:val="28"/>
        </w:rPr>
        <w:t>.</w:t>
      </w:r>
    </w:p>
    <w:p w:rsidR="00B12950" w:rsidRPr="00081747" w:rsidRDefault="00255070"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8.</w:t>
      </w:r>
      <w:r w:rsidR="007341F9" w:rsidRPr="00081747">
        <w:rPr>
          <w:rFonts w:ascii="Times New Roman" w:hAnsi="Times New Roman" w:cs="Times New Roman"/>
          <w:sz w:val="28"/>
          <w:szCs w:val="28"/>
        </w:rPr>
        <w:t>Совместное проведение мероприятий с городской библиотекой. Например: «Сила слова» 10 класс, «Мы знаем эти имена» 8 класс.</w:t>
      </w:r>
    </w:p>
    <w:p w:rsidR="001154A9" w:rsidRPr="00081747" w:rsidRDefault="00255070" w:rsidP="00255070">
      <w:pPr>
        <w:pStyle w:val="a3"/>
        <w:tabs>
          <w:tab w:val="left" w:pos="0"/>
          <w:tab w:val="left" w:pos="567"/>
          <w:tab w:val="left" w:pos="709"/>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9.</w:t>
      </w:r>
      <w:r w:rsidR="001154A9" w:rsidRPr="00255070">
        <w:rPr>
          <w:rFonts w:ascii="Times New Roman" w:hAnsi="Times New Roman" w:cs="Times New Roman"/>
          <w:sz w:val="28"/>
          <w:szCs w:val="28"/>
        </w:rPr>
        <w:t>Конкурс, проводимый краеведческим музеем, посвященный Дню музея</w:t>
      </w:r>
      <w:r>
        <w:rPr>
          <w:rFonts w:ascii="Times New Roman" w:hAnsi="Times New Roman" w:cs="Times New Roman"/>
          <w:sz w:val="28"/>
          <w:szCs w:val="28"/>
        </w:rPr>
        <w:t>.</w:t>
      </w:r>
    </w:p>
    <w:p w:rsidR="00E00FF7" w:rsidRPr="00081747" w:rsidRDefault="00255070" w:rsidP="00255070">
      <w:pPr>
        <w:pStyle w:val="a3"/>
        <w:tabs>
          <w:tab w:val="left" w:pos="0"/>
          <w:tab w:val="left" w:pos="567"/>
          <w:tab w:val="left" w:pos="709"/>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10.</w:t>
      </w:r>
      <w:r w:rsidR="001154A9" w:rsidRPr="00255070">
        <w:rPr>
          <w:rFonts w:ascii="Times New Roman" w:hAnsi="Times New Roman" w:cs="Times New Roman"/>
          <w:sz w:val="28"/>
          <w:szCs w:val="28"/>
        </w:rPr>
        <w:t>Конкурс, проводимый ЦДТ № 1 «Берегиня».</w:t>
      </w:r>
      <w:r w:rsidR="001154A9" w:rsidRPr="00081747">
        <w:rPr>
          <w:rFonts w:ascii="Times New Roman" w:hAnsi="Times New Roman" w:cs="Times New Roman"/>
          <w:sz w:val="28"/>
          <w:szCs w:val="28"/>
        </w:rPr>
        <w:t xml:space="preserve"> </w:t>
      </w:r>
    </w:p>
    <w:p w:rsidR="001154A9" w:rsidRPr="00081747" w:rsidRDefault="001154A9"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sidRPr="00081747">
        <w:rPr>
          <w:rFonts w:ascii="Times New Roman" w:hAnsi="Times New Roman" w:cs="Times New Roman"/>
          <w:sz w:val="28"/>
          <w:szCs w:val="28"/>
        </w:rPr>
        <w:t>Сбор материала, информации по истории школы, внеклассная работа по предмету требует новых принципов работы и в первую очередь принцип диалогизма.  Диалогизм понимается в расширенном смысле – как необходимость формирования человека, способного жить и выживать в условиях открытого общества, способного аутентично понять мировосприятие человека другой культуры.</w:t>
      </w:r>
    </w:p>
    <w:p w:rsidR="001154A9" w:rsidRPr="00081747" w:rsidRDefault="001154A9"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sidRPr="00081747">
        <w:rPr>
          <w:rFonts w:ascii="Times New Roman" w:hAnsi="Times New Roman" w:cs="Times New Roman"/>
          <w:sz w:val="28"/>
          <w:szCs w:val="28"/>
        </w:rPr>
        <w:t xml:space="preserve">Областной конкурс исторических исследовательских работ старшеклассников «Человек в истории. Россия – </w:t>
      </w:r>
      <w:r w:rsidRPr="00081747">
        <w:rPr>
          <w:rFonts w:ascii="Times New Roman" w:hAnsi="Times New Roman" w:cs="Times New Roman"/>
          <w:sz w:val="28"/>
          <w:szCs w:val="28"/>
          <w:lang w:val="en-US"/>
        </w:rPr>
        <w:t>XX</w:t>
      </w:r>
      <w:r w:rsidR="00255070">
        <w:rPr>
          <w:rFonts w:ascii="Times New Roman" w:hAnsi="Times New Roman" w:cs="Times New Roman"/>
          <w:sz w:val="28"/>
          <w:szCs w:val="28"/>
        </w:rPr>
        <w:t xml:space="preserve"> век», </w:t>
      </w:r>
      <w:r w:rsidRPr="00081747">
        <w:rPr>
          <w:rFonts w:ascii="Times New Roman" w:hAnsi="Times New Roman" w:cs="Times New Roman"/>
          <w:sz w:val="28"/>
          <w:szCs w:val="28"/>
        </w:rPr>
        <w:t>тема «История моей семьи».</w:t>
      </w:r>
    </w:p>
    <w:p w:rsidR="001154A9" w:rsidRPr="00255070" w:rsidRDefault="001154A9"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sidRPr="00255070">
        <w:rPr>
          <w:rFonts w:ascii="Times New Roman" w:hAnsi="Times New Roman" w:cs="Times New Roman"/>
          <w:sz w:val="28"/>
          <w:szCs w:val="28"/>
        </w:rPr>
        <w:t>Участие детей в конкурсах по православной культуре:</w:t>
      </w:r>
    </w:p>
    <w:p w:rsidR="001154A9" w:rsidRPr="00081747" w:rsidRDefault="00255070"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w:t>
      </w:r>
      <w:r w:rsidR="001154A9" w:rsidRPr="00255070">
        <w:rPr>
          <w:rFonts w:ascii="Times New Roman" w:hAnsi="Times New Roman" w:cs="Times New Roman"/>
          <w:sz w:val="28"/>
          <w:szCs w:val="28"/>
        </w:rPr>
        <w:t>Областной конкурс по православному краеведению «По святым местам земли Тульской»</w:t>
      </w:r>
      <w:r>
        <w:rPr>
          <w:rFonts w:ascii="Times New Roman" w:hAnsi="Times New Roman" w:cs="Times New Roman"/>
          <w:sz w:val="28"/>
          <w:szCs w:val="28"/>
        </w:rPr>
        <w:t xml:space="preserve">, темы: </w:t>
      </w:r>
      <w:r w:rsidR="001154A9" w:rsidRPr="00081747">
        <w:rPr>
          <w:rFonts w:ascii="Times New Roman" w:hAnsi="Times New Roman" w:cs="Times New Roman"/>
          <w:sz w:val="28"/>
          <w:szCs w:val="28"/>
        </w:rPr>
        <w:t>«Православное образование в прошлом и настоящем», «Поборни</w:t>
      </w:r>
      <w:r>
        <w:rPr>
          <w:rFonts w:ascii="Times New Roman" w:hAnsi="Times New Roman" w:cs="Times New Roman"/>
          <w:sz w:val="28"/>
          <w:szCs w:val="28"/>
        </w:rPr>
        <w:t>ки православия в Тульском крае».</w:t>
      </w:r>
    </w:p>
    <w:p w:rsidR="00B12950" w:rsidRPr="00081747" w:rsidRDefault="00255070"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w:t>
      </w:r>
      <w:r w:rsidR="00B12950" w:rsidRPr="00081747">
        <w:rPr>
          <w:rFonts w:ascii="Times New Roman" w:hAnsi="Times New Roman" w:cs="Times New Roman"/>
          <w:sz w:val="28"/>
          <w:szCs w:val="28"/>
        </w:rPr>
        <w:t>Региональная олимпиада по курсу «Основы православной культ</w:t>
      </w:r>
      <w:r>
        <w:rPr>
          <w:rFonts w:ascii="Times New Roman" w:hAnsi="Times New Roman" w:cs="Times New Roman"/>
          <w:sz w:val="28"/>
          <w:szCs w:val="28"/>
        </w:rPr>
        <w:t>уры».</w:t>
      </w:r>
    </w:p>
    <w:p w:rsidR="00E00FF7" w:rsidRPr="00081747" w:rsidRDefault="00255070" w:rsidP="00255070">
      <w:pPr>
        <w:pStyle w:val="a3"/>
        <w:tabs>
          <w:tab w:val="left" w:pos="0"/>
          <w:tab w:val="left" w:pos="567"/>
          <w:tab w:val="left" w:pos="709"/>
        </w:tabs>
        <w:spacing w:before="120" w:after="12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3.</w:t>
      </w:r>
      <w:r w:rsidR="00B12950" w:rsidRPr="00081747">
        <w:rPr>
          <w:rFonts w:ascii="Times New Roman" w:hAnsi="Times New Roman" w:cs="Times New Roman"/>
          <w:sz w:val="28"/>
          <w:szCs w:val="28"/>
        </w:rPr>
        <w:t>Муниципальная олимпиада по курсу «Основы православной культуры»</w:t>
      </w:r>
      <w:r>
        <w:rPr>
          <w:rFonts w:ascii="Times New Roman" w:hAnsi="Times New Roman" w:cs="Times New Roman"/>
          <w:sz w:val="28"/>
          <w:szCs w:val="28"/>
        </w:rPr>
        <w:t>.</w:t>
      </w:r>
      <w:r w:rsidR="00B12950" w:rsidRPr="00081747">
        <w:rPr>
          <w:rFonts w:ascii="Times New Roman" w:hAnsi="Times New Roman" w:cs="Times New Roman"/>
          <w:sz w:val="28"/>
          <w:szCs w:val="28"/>
        </w:rPr>
        <w:t xml:space="preserve"> </w:t>
      </w:r>
      <w:r>
        <w:rPr>
          <w:rFonts w:ascii="Times New Roman" w:hAnsi="Times New Roman" w:cs="Times New Roman"/>
          <w:sz w:val="28"/>
          <w:szCs w:val="28"/>
        </w:rPr>
        <w:t>4.</w:t>
      </w:r>
      <w:r w:rsidR="00B12950" w:rsidRPr="00081747">
        <w:rPr>
          <w:rFonts w:ascii="Times New Roman" w:hAnsi="Times New Roman" w:cs="Times New Roman"/>
          <w:sz w:val="28"/>
          <w:szCs w:val="28"/>
        </w:rPr>
        <w:t>Региональный этап Общероссийской олимпиады школьников по курсу</w:t>
      </w:r>
      <w:r>
        <w:rPr>
          <w:rFonts w:ascii="Times New Roman" w:hAnsi="Times New Roman" w:cs="Times New Roman"/>
          <w:sz w:val="28"/>
          <w:szCs w:val="28"/>
        </w:rPr>
        <w:t xml:space="preserve"> «Основы православной культуры».</w:t>
      </w:r>
    </w:p>
    <w:p w:rsidR="00B12950" w:rsidRPr="00081747" w:rsidRDefault="00B12950"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sidRPr="00081747">
        <w:rPr>
          <w:rFonts w:ascii="Times New Roman" w:hAnsi="Times New Roman" w:cs="Times New Roman"/>
          <w:sz w:val="28"/>
          <w:szCs w:val="28"/>
        </w:rPr>
        <w:t>Внеклассная работа является неотъемлемой частью личностно-ориентированного образования. В ходе этой работы ученики получают определенные навыки: умение делать выводы, устанавливать связи между историческими явлениями и событиями, приводить доказательства, отстаивать свою позицию, уметь декламировать, работать с архивными документами, брать интервью, развивать оформительские способности. Любая работа способствует дружбе и сплоченности учеников, ответственности. Это очень важно и для учебы и для дальнейшей жизни.</w:t>
      </w:r>
    </w:p>
    <w:p w:rsidR="007341F9" w:rsidRPr="00081747" w:rsidRDefault="00B12950" w:rsidP="00081747">
      <w:pPr>
        <w:pStyle w:val="a3"/>
        <w:tabs>
          <w:tab w:val="left" w:pos="0"/>
          <w:tab w:val="left" w:pos="567"/>
          <w:tab w:val="left" w:pos="709"/>
        </w:tabs>
        <w:spacing w:before="120" w:after="120" w:line="240" w:lineRule="auto"/>
        <w:ind w:left="0" w:firstLine="567"/>
        <w:jc w:val="both"/>
        <w:rPr>
          <w:rFonts w:ascii="Times New Roman" w:hAnsi="Times New Roman" w:cs="Times New Roman"/>
          <w:sz w:val="28"/>
          <w:szCs w:val="28"/>
        </w:rPr>
      </w:pPr>
      <w:r w:rsidRPr="00081747">
        <w:rPr>
          <w:rFonts w:ascii="Times New Roman" w:hAnsi="Times New Roman" w:cs="Times New Roman"/>
          <w:sz w:val="28"/>
          <w:szCs w:val="28"/>
        </w:rPr>
        <w:t xml:space="preserve">Для нас важно </w:t>
      </w:r>
      <w:r w:rsidRPr="00081747">
        <w:rPr>
          <w:rFonts w:ascii="Times New Roman" w:hAnsi="Times New Roman" w:cs="Times New Roman"/>
          <w:b/>
          <w:sz w:val="28"/>
          <w:szCs w:val="28"/>
        </w:rPr>
        <w:t>участие</w:t>
      </w:r>
      <w:r w:rsidRPr="00081747">
        <w:rPr>
          <w:rFonts w:ascii="Times New Roman" w:hAnsi="Times New Roman" w:cs="Times New Roman"/>
          <w:sz w:val="28"/>
          <w:szCs w:val="28"/>
        </w:rPr>
        <w:t xml:space="preserve"> детей в исследованиях, проектах – не всем и не всегда достаются победы. Все большее количество учащихся привлекается к различным видам внеклассной работы, а это значит, что у них повышается интерес к познанию истории своей семьи, родного края и Родины.</w:t>
      </w:r>
    </w:p>
    <w:p w:rsidR="00CC2688" w:rsidRPr="00081747" w:rsidRDefault="00CC2688" w:rsidP="00081747">
      <w:pPr>
        <w:spacing w:before="120" w:after="120" w:line="240" w:lineRule="auto"/>
        <w:ind w:firstLine="567"/>
        <w:jc w:val="both"/>
        <w:rPr>
          <w:rFonts w:ascii="Times New Roman" w:hAnsi="Times New Roman" w:cs="Times New Roman"/>
          <w:sz w:val="28"/>
          <w:szCs w:val="28"/>
        </w:rPr>
      </w:pPr>
    </w:p>
    <w:sectPr w:rsidR="00CC2688" w:rsidRPr="00081747" w:rsidSect="00081747">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D7B38"/>
    <w:multiLevelType w:val="hybridMultilevel"/>
    <w:tmpl w:val="B492E4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7DEF1F97"/>
    <w:multiLevelType w:val="hybridMultilevel"/>
    <w:tmpl w:val="23D890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603E"/>
    <w:rsid w:val="00037D6D"/>
    <w:rsid w:val="0006603E"/>
    <w:rsid w:val="00081747"/>
    <w:rsid w:val="001154A9"/>
    <w:rsid w:val="0017249E"/>
    <w:rsid w:val="001F06E3"/>
    <w:rsid w:val="00255070"/>
    <w:rsid w:val="00267D7E"/>
    <w:rsid w:val="00410746"/>
    <w:rsid w:val="004153CF"/>
    <w:rsid w:val="006E6D71"/>
    <w:rsid w:val="007341F9"/>
    <w:rsid w:val="00741F8C"/>
    <w:rsid w:val="007924A1"/>
    <w:rsid w:val="00893338"/>
    <w:rsid w:val="00B12950"/>
    <w:rsid w:val="00B52589"/>
    <w:rsid w:val="00B54FAB"/>
    <w:rsid w:val="00CC2688"/>
    <w:rsid w:val="00CE325B"/>
    <w:rsid w:val="00E00FF7"/>
    <w:rsid w:val="00E27AAA"/>
    <w:rsid w:val="00E61CF6"/>
    <w:rsid w:val="00EB53E1"/>
    <w:rsid w:val="00EF28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2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4A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1390</Words>
  <Characters>7926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МОУ'СОШ№4'</Company>
  <LinksUpToDate>false</LinksUpToDate>
  <CharactersWithSpaces>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Наджда</dc:creator>
  <cp:keywords/>
  <dc:description/>
  <cp:lastModifiedBy>Ирина</cp:lastModifiedBy>
  <cp:revision>15</cp:revision>
  <dcterms:created xsi:type="dcterms:W3CDTF">2001-12-31T21:04:00Z</dcterms:created>
  <dcterms:modified xsi:type="dcterms:W3CDTF">2018-01-18T10:28:00Z</dcterms:modified>
</cp:coreProperties>
</file>