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5F1" w:rsidRDefault="00D755F1" w:rsidP="00FB1269">
      <w:pPr>
        <w:spacing w:line="360" w:lineRule="auto"/>
        <w:ind w:firstLine="0"/>
        <w:jc w:val="center"/>
        <w:rPr>
          <w:b/>
          <w:caps/>
          <w:sz w:val="28"/>
          <w:szCs w:val="28"/>
        </w:rPr>
      </w:pPr>
      <w:r>
        <w:rPr>
          <w:b/>
          <w:caps/>
          <w:sz w:val="28"/>
          <w:szCs w:val="28"/>
        </w:rPr>
        <w:t xml:space="preserve">СОЗДАНИЕ И </w:t>
      </w:r>
      <w:r w:rsidR="00FB1269" w:rsidRPr="006B0F67">
        <w:rPr>
          <w:b/>
          <w:caps/>
          <w:sz w:val="28"/>
          <w:szCs w:val="28"/>
        </w:rPr>
        <w:t xml:space="preserve">Применение </w:t>
      </w:r>
    </w:p>
    <w:p w:rsidR="00FB1269" w:rsidRPr="006B0F67" w:rsidRDefault="000463AE" w:rsidP="00FB1269">
      <w:pPr>
        <w:spacing w:line="360" w:lineRule="auto"/>
        <w:ind w:firstLine="0"/>
        <w:jc w:val="center"/>
        <w:rPr>
          <w:b/>
          <w:caps/>
          <w:sz w:val="28"/>
          <w:szCs w:val="28"/>
        </w:rPr>
      </w:pPr>
      <w:r w:rsidRPr="006B0F67">
        <w:rPr>
          <w:b/>
          <w:caps/>
          <w:sz w:val="28"/>
          <w:szCs w:val="28"/>
        </w:rPr>
        <w:t xml:space="preserve">ИНТЕРАКТИВНЫХ </w:t>
      </w:r>
      <w:r w:rsidR="00FB1269" w:rsidRPr="006B0F67">
        <w:rPr>
          <w:b/>
          <w:caps/>
          <w:sz w:val="28"/>
          <w:szCs w:val="28"/>
        </w:rPr>
        <w:t xml:space="preserve">дидактических игр </w:t>
      </w:r>
    </w:p>
    <w:p w:rsidR="00FB1269" w:rsidRPr="006B0F67" w:rsidRDefault="00FB1269" w:rsidP="006B0F67">
      <w:pPr>
        <w:spacing w:line="480" w:lineRule="auto"/>
        <w:ind w:firstLine="0"/>
        <w:jc w:val="center"/>
        <w:rPr>
          <w:b/>
          <w:caps/>
          <w:sz w:val="28"/>
          <w:szCs w:val="28"/>
        </w:rPr>
      </w:pPr>
      <w:r w:rsidRPr="006B0F67">
        <w:rPr>
          <w:b/>
          <w:caps/>
          <w:sz w:val="28"/>
          <w:szCs w:val="28"/>
        </w:rPr>
        <w:t>на уроках технологии в 5-8 классах</w:t>
      </w:r>
    </w:p>
    <w:p w:rsidR="00FB1269" w:rsidRDefault="00FF1DB1" w:rsidP="00D755F1">
      <w:pPr>
        <w:spacing w:line="360" w:lineRule="auto"/>
        <w:ind w:firstLine="0"/>
        <w:jc w:val="right"/>
        <w:rPr>
          <w:sz w:val="32"/>
        </w:rPr>
      </w:pPr>
      <w:r>
        <w:rPr>
          <w:sz w:val="32"/>
        </w:rPr>
        <w:t>Ларькова Галина Владимировна</w:t>
      </w:r>
      <w:r w:rsidR="00FB1269">
        <w:rPr>
          <w:sz w:val="32"/>
        </w:rPr>
        <w:t>,</w:t>
      </w:r>
    </w:p>
    <w:p w:rsidR="00FB1269" w:rsidRDefault="00FF1DB1" w:rsidP="00D755F1">
      <w:pPr>
        <w:spacing w:line="360" w:lineRule="auto"/>
        <w:ind w:firstLine="0"/>
        <w:jc w:val="right"/>
        <w:rPr>
          <w:sz w:val="32"/>
        </w:rPr>
      </w:pPr>
      <w:r>
        <w:rPr>
          <w:sz w:val="32"/>
        </w:rPr>
        <w:t>учитель</w:t>
      </w:r>
      <w:r w:rsidR="00FB1269">
        <w:rPr>
          <w:sz w:val="32"/>
        </w:rPr>
        <w:t xml:space="preserve"> технологии </w:t>
      </w:r>
    </w:p>
    <w:p w:rsidR="00FB1269" w:rsidRDefault="00FB1269" w:rsidP="00D755F1">
      <w:pPr>
        <w:spacing w:line="360" w:lineRule="auto"/>
        <w:ind w:firstLine="0"/>
        <w:jc w:val="right"/>
        <w:rPr>
          <w:sz w:val="32"/>
        </w:rPr>
      </w:pPr>
      <w:r>
        <w:rPr>
          <w:sz w:val="32"/>
        </w:rPr>
        <w:t>высшей квалификационной категории</w:t>
      </w:r>
    </w:p>
    <w:p w:rsidR="00FB1269" w:rsidRDefault="00A675C6" w:rsidP="00D755F1">
      <w:pPr>
        <w:spacing w:line="480" w:lineRule="auto"/>
        <w:ind w:firstLine="0"/>
        <w:jc w:val="right"/>
        <w:rPr>
          <w:sz w:val="32"/>
        </w:rPr>
      </w:pPr>
      <w:r>
        <w:rPr>
          <w:sz w:val="32"/>
        </w:rPr>
        <w:t>МБОУ «</w:t>
      </w:r>
      <w:r w:rsidR="00FB1269">
        <w:rPr>
          <w:sz w:val="32"/>
        </w:rPr>
        <w:t>Лицей № 48» г. Калуги</w:t>
      </w:r>
    </w:p>
    <w:p w:rsidR="00FB1269" w:rsidRPr="005C53B9" w:rsidRDefault="00FB1269" w:rsidP="00FB1269">
      <w:pPr>
        <w:pStyle w:val="a7"/>
        <w:ind w:firstLine="709"/>
      </w:pPr>
      <w:r w:rsidRPr="00921F75">
        <w:t>Государственный образовательный ста</w:t>
      </w:r>
      <w:r>
        <w:t>ндарт предъявляет высокие требо</w:t>
      </w:r>
      <w:r w:rsidRPr="00921F75">
        <w:t>вания к современному школьнику. Необходимы новые подходы к организации у</w:t>
      </w:r>
      <w:r>
        <w:t xml:space="preserve">чебного процесса. </w:t>
      </w:r>
      <w:r>
        <w:rPr>
          <w:lang w:val="en-US"/>
        </w:rPr>
        <w:t>B</w:t>
      </w:r>
      <w:r w:rsidRPr="005C53B9">
        <w:t xml:space="preserve"> </w:t>
      </w:r>
      <w:r>
        <w:t>связи с этим</w:t>
      </w:r>
      <w:r w:rsidRPr="005C53B9">
        <w:t xml:space="preserve"> идет усиленный поиск путей обновления содержания основ наук, изучаемых во всех звеньях общеобразовательной школы, и процесса обучения, направленного на интенсивное развитие познавательной сферы деятельности учащихся. </w:t>
      </w:r>
    </w:p>
    <w:p w:rsidR="00FB1269" w:rsidRPr="005C53B9" w:rsidRDefault="00FB1269" w:rsidP="00FB1269">
      <w:pPr>
        <w:pStyle w:val="a7"/>
        <w:ind w:firstLine="709"/>
      </w:pPr>
      <w:r>
        <w:rPr>
          <w:lang w:val="en-US"/>
        </w:rPr>
        <w:t>B</w:t>
      </w:r>
      <w:r w:rsidRPr="005C53B9">
        <w:t xml:space="preserve"> пояснительной записке к программе курса «</w:t>
      </w:r>
      <w:r>
        <w:t>Технология</w:t>
      </w:r>
      <w:r w:rsidRPr="005C53B9">
        <w:t xml:space="preserve">» для учащихся </w:t>
      </w:r>
      <w:r>
        <w:t>обще</w:t>
      </w:r>
      <w:r w:rsidRPr="005C53B9">
        <w:t>образовательных учреждений п</w:t>
      </w:r>
      <w:r>
        <w:t>редлагается включать в учеб</w:t>
      </w:r>
      <w:r w:rsidRPr="005C53B9">
        <w:t>ный процесс возможно более широкий круг познава</w:t>
      </w:r>
      <w:r>
        <w:t xml:space="preserve">тельных задач. </w:t>
      </w:r>
      <w:r w:rsidR="00596B69">
        <w:t>Д</w:t>
      </w:r>
      <w:r w:rsidRPr="005C53B9">
        <w:t>ля э</w:t>
      </w:r>
      <w:r>
        <w:t>того необходимо использовать ди</w:t>
      </w:r>
      <w:r w:rsidRPr="005C53B9">
        <w:t>дактическ</w:t>
      </w:r>
      <w:r>
        <w:t>ую</w:t>
      </w:r>
      <w:r w:rsidRPr="005C53B9">
        <w:t xml:space="preserve"> игр</w:t>
      </w:r>
      <w:r>
        <w:t>у</w:t>
      </w:r>
      <w:r w:rsidRPr="005C53B9">
        <w:t>, котор</w:t>
      </w:r>
      <w:r>
        <w:t>ая,</w:t>
      </w:r>
      <w:r w:rsidRPr="005C53B9">
        <w:t xml:space="preserve"> явля</w:t>
      </w:r>
      <w:r>
        <w:t>ясь</w:t>
      </w:r>
      <w:r w:rsidRPr="005C53B9">
        <w:t xml:space="preserve"> одн</w:t>
      </w:r>
      <w:r>
        <w:t>ой из форм организации учебной деятельности</w:t>
      </w:r>
      <w:r w:rsidRPr="005C53B9">
        <w:t>, способству</w:t>
      </w:r>
      <w:r>
        <w:t>ет</w:t>
      </w:r>
      <w:r w:rsidRPr="005C53B9">
        <w:t xml:space="preserve"> </w:t>
      </w:r>
      <w:r>
        <w:t xml:space="preserve">развитию </w:t>
      </w:r>
      <w:r w:rsidRPr="005C53B9">
        <w:t>познавательной актив</w:t>
      </w:r>
      <w:r>
        <w:t>ности</w:t>
      </w:r>
      <w:r w:rsidRPr="005C53B9">
        <w:t xml:space="preserve"> учащихся, повыша</w:t>
      </w:r>
      <w:r>
        <w:t>ет интерес к изучению пред</w:t>
      </w:r>
      <w:r w:rsidRPr="005C53B9">
        <w:t>мета, снима</w:t>
      </w:r>
      <w:r>
        <w:t>е</w:t>
      </w:r>
      <w:r w:rsidRPr="005C53B9">
        <w:t>т напряж</w:t>
      </w:r>
      <w:r>
        <w:t>ение и улучшает процесс усвоения знаний, умений и навыков.</w:t>
      </w:r>
    </w:p>
    <w:p w:rsidR="00FB1269" w:rsidRDefault="00FB1269" w:rsidP="00FB1269">
      <w:pPr>
        <w:pStyle w:val="a7"/>
        <w:ind w:firstLine="709"/>
      </w:pPr>
      <w:r>
        <w:t>Дидактическая игра</w:t>
      </w:r>
      <w:r w:rsidRPr="005C53B9">
        <w:t xml:space="preserve"> обладает</w:t>
      </w:r>
      <w:r w:rsidR="00596B69">
        <w:t xml:space="preserve"> </w:t>
      </w:r>
      <w:r w:rsidRPr="005C53B9">
        <w:t xml:space="preserve">существенными преимуществами по сравнению с традиционными </w:t>
      </w:r>
      <w:r>
        <w:t xml:space="preserve">формами, </w:t>
      </w:r>
      <w:r w:rsidRPr="005C53B9">
        <w:t xml:space="preserve">методами и средствами обучения. Она всегда вызывает у учеников чувство радости, оказывает мощное активизирующие воздействие на интеллектуальную, эмоциональную и мотивационную сферы. </w:t>
      </w:r>
      <w:r>
        <w:t xml:space="preserve">А при заинтересованности в изучении предмета улучшается процесс усвоения новых знаний, умений и навыков. </w:t>
      </w:r>
      <w:r w:rsidRPr="005C53B9">
        <w:t xml:space="preserve">Игра невольно заставляет играющих раскрыть свои потенциальные возможности, </w:t>
      </w:r>
      <w:r w:rsidRPr="005C53B9">
        <w:lastRenderedPageBreak/>
        <w:t xml:space="preserve">которые часто остаются нереализованными в процессе традиционных занятий по </w:t>
      </w:r>
      <w:r>
        <w:t>технологии</w:t>
      </w:r>
      <w:r w:rsidRPr="005C53B9">
        <w:t>.</w:t>
      </w:r>
    </w:p>
    <w:p w:rsidR="00FB1269" w:rsidRPr="009708E3" w:rsidRDefault="00FB1269" w:rsidP="00FB1269">
      <w:pPr>
        <w:widowControl w:val="0"/>
        <w:spacing w:line="360" w:lineRule="auto"/>
        <w:rPr>
          <w:sz w:val="28"/>
          <w:szCs w:val="28"/>
        </w:rPr>
      </w:pPr>
      <w:r w:rsidRPr="009708E3">
        <w:rPr>
          <w:spacing w:val="-2"/>
          <w:sz w:val="28"/>
          <w:szCs w:val="28"/>
        </w:rPr>
        <w:t>Внедрение новых информационных технологий в образовательный процесс, и, в первую очередь, компьютерной техники, позволяет изменять традиционную систему образования.</w:t>
      </w:r>
    </w:p>
    <w:p w:rsidR="00FB1269" w:rsidRPr="002C155F" w:rsidRDefault="00FB1269" w:rsidP="00FB1269">
      <w:pPr>
        <w:shd w:val="clear" w:color="auto" w:fill="FFFFFF"/>
        <w:spacing w:line="360" w:lineRule="auto"/>
        <w:rPr>
          <w:color w:val="000000" w:themeColor="text1"/>
          <w:sz w:val="28"/>
          <w:szCs w:val="28"/>
        </w:rPr>
      </w:pPr>
      <w:r w:rsidRPr="002C155F">
        <w:rPr>
          <w:color w:val="000000" w:themeColor="text1"/>
          <w:sz w:val="28"/>
          <w:szCs w:val="28"/>
        </w:rPr>
        <w:t xml:space="preserve">Одной из составляющих информационных технологий являются мультимедиа-технологии, которые являются эффективными образовательными средствами, благодаря присущим им качествам интерактивности, гибкости и возможности интеграции различных типов информации, способствующим раскрытию индивидуальных способностей, творческого потенциала обучающихся и повышению их мотивации к учению. </w:t>
      </w:r>
    </w:p>
    <w:p w:rsidR="00EC0505" w:rsidRDefault="00EC0505" w:rsidP="00EC0505">
      <w:pPr>
        <w:pStyle w:val="a7"/>
        <w:ind w:firstLine="709"/>
      </w:pPr>
      <w:r>
        <w:t>Самореализация учащихся в учебной деятельности возможна с помощью различных способов и методов. При этом большое значение в современной науке отводится интерактивным методам обучения, так как они ориентированы на активную совместную учебную деятельность, общение, взаимодействие учителя и учащихся и позволяют выстроить образовательное пространство для самореализации учащихся.</w:t>
      </w:r>
    </w:p>
    <w:p w:rsidR="00EC0505" w:rsidRDefault="00EC0505" w:rsidP="00EC0505">
      <w:pPr>
        <w:pStyle w:val="a7"/>
        <w:ind w:firstLine="709"/>
      </w:pPr>
      <w:r w:rsidRPr="00EC0505">
        <w:t xml:space="preserve">Интерактивный </w:t>
      </w:r>
      <w:r>
        <w:t>(«</w:t>
      </w:r>
      <w:proofErr w:type="spellStart"/>
      <w:r>
        <w:t>Inter</w:t>
      </w:r>
      <w:proofErr w:type="spellEnd"/>
      <w:r>
        <w:t>» – это взаимный, «</w:t>
      </w:r>
      <w:proofErr w:type="spellStart"/>
      <w:r>
        <w:t>act</w:t>
      </w:r>
      <w:proofErr w:type="spellEnd"/>
      <w:r>
        <w:t>» – действовать) – означает взаимодействовать, находится в режиме беседы, диалога с кем-либо.</w:t>
      </w:r>
    </w:p>
    <w:p w:rsidR="00FB1269" w:rsidRPr="00A11E4E" w:rsidRDefault="00FB1269" w:rsidP="00FB1269">
      <w:pPr>
        <w:spacing w:line="360" w:lineRule="auto"/>
        <w:rPr>
          <w:sz w:val="28"/>
          <w:szCs w:val="28"/>
        </w:rPr>
      </w:pPr>
      <w:r w:rsidRPr="00A11E4E">
        <w:rPr>
          <w:sz w:val="28"/>
          <w:szCs w:val="28"/>
        </w:rPr>
        <w:t>Интерактивная дидактическая игра</w:t>
      </w:r>
      <w:r w:rsidRPr="00951221">
        <w:rPr>
          <w:color w:val="000000"/>
        </w:rPr>
        <w:t xml:space="preserve"> – </w:t>
      </w:r>
      <w:r w:rsidRPr="00A11E4E">
        <w:rPr>
          <w:sz w:val="28"/>
          <w:szCs w:val="28"/>
        </w:rPr>
        <w:t>современный и признанный метод обучения и воспитания, обладающий образовательной, развивающей и воспитывающей функциями, которые действуют в органическом единстве.</w:t>
      </w:r>
    </w:p>
    <w:p w:rsidR="00FB1269" w:rsidRDefault="00FB1269" w:rsidP="00FB1269">
      <w:pPr>
        <w:pStyle w:val="a7"/>
        <w:ind w:firstLine="709"/>
      </w:pPr>
      <w:r>
        <w:t>А</w:t>
      </w:r>
      <w:r w:rsidRPr="005C53B9">
        <w:t xml:space="preserve">нализ существующей </w:t>
      </w:r>
      <w:r>
        <w:t xml:space="preserve">методической </w:t>
      </w:r>
      <w:r w:rsidRPr="005C53B9">
        <w:t xml:space="preserve">литературы по игровой деятельности </w:t>
      </w:r>
      <w:r>
        <w:t>в курсе предмета «Технология»</w:t>
      </w:r>
      <w:r w:rsidRPr="005C53B9">
        <w:t xml:space="preserve"> показал, что игровые </w:t>
      </w:r>
      <w:r>
        <w:t>формы рекомендуется применять на уроках. Но</w:t>
      </w:r>
      <w:r w:rsidRPr="005C53B9">
        <w:t xml:space="preserve"> учителя, стремящиеся использовать </w:t>
      </w:r>
      <w:r>
        <w:t>их</w:t>
      </w:r>
      <w:r w:rsidRPr="005C53B9">
        <w:t xml:space="preserve"> на своих уроках с целью активизации познавательной деятельности учащихся и развития их интереса к </w:t>
      </w:r>
      <w:r>
        <w:t>предмету</w:t>
      </w:r>
      <w:r w:rsidRPr="005C53B9">
        <w:t xml:space="preserve">, оказываются </w:t>
      </w:r>
      <w:r>
        <w:t xml:space="preserve">недостаточно </w:t>
      </w:r>
      <w:r w:rsidRPr="005C53B9">
        <w:t xml:space="preserve">подготовленными к этой работе, поскольку </w:t>
      </w:r>
      <w:r>
        <w:t>не хватает соответствующих методических пособий, содержащих</w:t>
      </w:r>
      <w:r w:rsidRPr="005C53B9">
        <w:t xml:space="preserve"> дидактические игры и методические рекомендации по их применению.</w:t>
      </w:r>
      <w:r>
        <w:t xml:space="preserve"> </w:t>
      </w:r>
    </w:p>
    <w:p w:rsidR="00FB1269" w:rsidRPr="001C35CD" w:rsidRDefault="00FB1269" w:rsidP="00FB1269">
      <w:pPr>
        <w:shd w:val="clear" w:color="auto" w:fill="FFFFFF"/>
        <w:spacing w:line="360" w:lineRule="auto"/>
        <w:rPr>
          <w:sz w:val="28"/>
          <w:szCs w:val="28"/>
        </w:rPr>
      </w:pPr>
      <w:r w:rsidRPr="001C35CD">
        <w:rPr>
          <w:sz w:val="28"/>
          <w:szCs w:val="28"/>
        </w:rPr>
        <w:lastRenderedPageBreak/>
        <w:t>Информатизация охватывает не только процесс обучения, но и процесс подготовки учителя к урокам, потому что связана с поиском новых методов представления знаний и умений, их классификацией, хранением и обработкой результатов учебных достижений.</w:t>
      </w:r>
    </w:p>
    <w:p w:rsidR="00FB1269" w:rsidRPr="00021FF3" w:rsidRDefault="00FB1269" w:rsidP="00FB1269">
      <w:pPr>
        <w:pStyle w:val="a7"/>
        <w:ind w:firstLine="709"/>
      </w:pPr>
      <w:r w:rsidRPr="001C35CD">
        <w:t>Скажи мне - и я забуду; покажи мне - и я запомню; вовлеки меня - и я научусь, - гласит китайская пословица. Главным достоинством мультимедийных технологий является наглядность, так как большая доля информации усваивается с помощью зрительной памяти, и воздействие на неё очень важно в обучении. Известно, что большинство людей запоминает 5% услышанного и 20% увиденного. А одновременное применение аудио- и видеоинформации повышает запоминаемость до 50-70%. Применение мультимедиа компонентов даёт возможность учителю представлять учебную информацию в различных формах, делая тем самым процесс обучения более качественным и эффективным. Экономия времени, необходимого для изучения запланированного материала, составляет в среднем 30%, а полученные таким образом знания сохраняются в памяти учащихся значительно дольше. А вот сэкономленное время учитель расходует на вовлеч</w:t>
      </w:r>
      <w:r>
        <w:t>ение ученика в процесс познания.</w:t>
      </w:r>
    </w:p>
    <w:p w:rsidR="00FB1269" w:rsidRPr="005C332A" w:rsidRDefault="00FB1269" w:rsidP="005C332A">
      <w:pPr>
        <w:shd w:val="clear" w:color="auto" w:fill="FFFFFF"/>
        <w:spacing w:line="360" w:lineRule="auto"/>
      </w:pPr>
      <w:r w:rsidRPr="001C35CD">
        <w:rPr>
          <w:sz w:val="28"/>
          <w:szCs w:val="28"/>
        </w:rPr>
        <w:t>Обладая такой возможностью, как интерактивность, компьютерные презентации позволяют эффективно адаптировать учебный материал под особенности обучающихся. Усиление интерактивности приводит к более интенсивному участию в процессе обучения самого обучаемого, что способствует повышению эффективности восприятия и запоминания учебного материала</w:t>
      </w:r>
      <w:r w:rsidRPr="0010316F">
        <w:rPr>
          <w:sz w:val="28"/>
          <w:szCs w:val="28"/>
        </w:rPr>
        <w:t xml:space="preserve">. </w:t>
      </w:r>
    </w:p>
    <w:p w:rsidR="00FB1269" w:rsidRPr="00BD628F" w:rsidRDefault="00FB1269" w:rsidP="00FB1269">
      <w:pPr>
        <w:spacing w:after="240" w:line="360" w:lineRule="auto"/>
      </w:pPr>
      <w:r>
        <w:rPr>
          <w:sz w:val="28"/>
          <w:szCs w:val="28"/>
        </w:rPr>
        <w:t>Дидактическая игра</w:t>
      </w:r>
      <w:r w:rsidRPr="007D3EDA">
        <w:rPr>
          <w:sz w:val="28"/>
          <w:szCs w:val="28"/>
        </w:rPr>
        <w:t xml:space="preserve"> – это один из наиболее эффективных способов пробудить живой интерес к изучаемому предмету. Присущие детям желание играть нужно использовать, направлять его на решение различных воспитательных и учебных задач. Чтобы игра была интересна и доступна детям, учитель должен хорошо ее продумать и подготовить, правила игры должны быть понятными и краткими. Насколько эффективной будет игра, </w:t>
      </w:r>
      <w:r w:rsidRPr="007D3EDA">
        <w:rPr>
          <w:sz w:val="28"/>
          <w:szCs w:val="28"/>
        </w:rPr>
        <w:lastRenderedPageBreak/>
        <w:t>зависит от заинтересованности и эмоционального отношения учителя к игре, ходу ее развития и результату. Насколько результативна будет дидактическая игра, зависит от того, насколько систематически ее применяют, какова це</w:t>
      </w:r>
      <w:r w:rsidR="005C332A">
        <w:rPr>
          <w:sz w:val="28"/>
          <w:szCs w:val="28"/>
        </w:rPr>
        <w:t>ленаправленность программы игры</w:t>
      </w:r>
      <w:r>
        <w:rPr>
          <w:color w:val="000000"/>
          <w:sz w:val="28"/>
          <w:szCs w:val="28"/>
        </w:rPr>
        <w:t xml:space="preserve">. </w:t>
      </w:r>
    </w:p>
    <w:p w:rsidR="00FB1269" w:rsidRPr="006B0F67" w:rsidRDefault="00FB1269" w:rsidP="00FB1269">
      <w:pPr>
        <w:spacing w:line="360" w:lineRule="auto"/>
        <w:rPr>
          <w:i/>
          <w:color w:val="000000"/>
          <w:sz w:val="28"/>
          <w:szCs w:val="28"/>
        </w:rPr>
      </w:pPr>
      <w:r>
        <w:rPr>
          <w:color w:val="000000"/>
          <w:sz w:val="28"/>
          <w:szCs w:val="28"/>
        </w:rPr>
        <w:t>При создании интерактивных игр применяются разнообразны</w:t>
      </w:r>
      <w:r w:rsidR="005377CD">
        <w:rPr>
          <w:color w:val="000000"/>
          <w:sz w:val="28"/>
          <w:szCs w:val="28"/>
        </w:rPr>
        <w:t xml:space="preserve">е </w:t>
      </w:r>
      <w:r w:rsidR="005377CD" w:rsidRPr="006B0F67">
        <w:rPr>
          <w:i/>
          <w:color w:val="000000"/>
          <w:sz w:val="28"/>
          <w:szCs w:val="28"/>
        </w:rPr>
        <w:t>технологические приё</w:t>
      </w:r>
      <w:r w:rsidRPr="006B0F67">
        <w:rPr>
          <w:i/>
          <w:color w:val="000000"/>
          <w:sz w:val="28"/>
          <w:szCs w:val="28"/>
        </w:rPr>
        <w:t>мы.</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«Анимированный кроссворд»</w:t>
      </w:r>
      <w:r w:rsidRPr="004F706C">
        <w:rPr>
          <w:rFonts w:ascii="Times New Roman" w:hAnsi="Times New Roman" w:cs="Times New Roman"/>
          <w:color w:val="000000"/>
          <w:sz w:val="28"/>
          <w:szCs w:val="28"/>
          <w:lang w:val="ru-RU"/>
        </w:rPr>
        <w:t xml:space="preserve"> (классические кроссворды с клавиатурой и без клавиатуры; </w:t>
      </w:r>
      <w:r w:rsidR="005377CD">
        <w:rPr>
          <w:rFonts w:ascii="Times New Roman" w:hAnsi="Times New Roman" w:cs="Times New Roman"/>
          <w:color w:val="000000"/>
          <w:sz w:val="28"/>
          <w:szCs w:val="28"/>
          <w:lang w:val="ru-RU"/>
        </w:rPr>
        <w:t xml:space="preserve">ребусы, головоломки, </w:t>
      </w:r>
      <w:proofErr w:type="spellStart"/>
      <w:r w:rsidRPr="004F706C">
        <w:rPr>
          <w:rFonts w:ascii="Times New Roman" w:hAnsi="Times New Roman" w:cs="Times New Roman"/>
          <w:color w:val="000000"/>
          <w:sz w:val="28"/>
          <w:szCs w:val="28"/>
          <w:lang w:val="ru-RU"/>
        </w:rPr>
        <w:t>сканво</w:t>
      </w:r>
      <w:r w:rsidR="00B860CD">
        <w:rPr>
          <w:rFonts w:ascii="Times New Roman" w:hAnsi="Times New Roman" w:cs="Times New Roman"/>
          <w:color w:val="000000"/>
          <w:sz w:val="28"/>
          <w:szCs w:val="28"/>
          <w:lang w:val="ru-RU"/>
        </w:rPr>
        <w:t>рды</w:t>
      </w:r>
      <w:proofErr w:type="spellEnd"/>
      <w:r w:rsidR="00B860CD">
        <w:rPr>
          <w:rFonts w:ascii="Times New Roman" w:hAnsi="Times New Roman" w:cs="Times New Roman"/>
          <w:color w:val="000000"/>
          <w:sz w:val="28"/>
          <w:szCs w:val="28"/>
          <w:lang w:val="ru-RU"/>
        </w:rPr>
        <w:t xml:space="preserve">; чайнворды; </w:t>
      </w:r>
      <w:proofErr w:type="spellStart"/>
      <w:r w:rsidR="00B860CD">
        <w:rPr>
          <w:rFonts w:ascii="Times New Roman" w:hAnsi="Times New Roman" w:cs="Times New Roman"/>
          <w:color w:val="000000"/>
          <w:sz w:val="28"/>
          <w:szCs w:val="28"/>
          <w:lang w:val="ru-RU"/>
        </w:rPr>
        <w:t>филворды</w:t>
      </w:r>
      <w:proofErr w:type="spellEnd"/>
      <w:r w:rsidR="00B860CD">
        <w:rPr>
          <w:rFonts w:ascii="Times New Roman" w:hAnsi="Times New Roman" w:cs="Times New Roman"/>
          <w:color w:val="000000"/>
          <w:sz w:val="28"/>
          <w:szCs w:val="28"/>
          <w:lang w:val="ru-RU"/>
        </w:rPr>
        <w:t xml:space="preserve"> и др.) - </w:t>
      </w:r>
      <w:r w:rsidR="00B860CD">
        <w:rPr>
          <w:rFonts w:ascii="Times New Roman" w:hAnsi="Times New Roman" w:cs="Times New Roman"/>
          <w:sz w:val="28"/>
          <w:lang w:val="ru-RU"/>
        </w:rPr>
        <w:t xml:space="preserve">автор </w:t>
      </w:r>
      <w:proofErr w:type="spellStart"/>
      <w:r w:rsidR="00B860CD">
        <w:rPr>
          <w:rFonts w:ascii="Times New Roman" w:hAnsi="Times New Roman" w:cs="Times New Roman"/>
          <w:sz w:val="28"/>
          <w:lang w:val="ru-RU"/>
        </w:rPr>
        <w:t>Аствацатуров</w:t>
      </w:r>
      <w:proofErr w:type="spellEnd"/>
      <w:r w:rsidR="00B860CD">
        <w:rPr>
          <w:rFonts w:ascii="Times New Roman" w:hAnsi="Times New Roman" w:cs="Times New Roman"/>
          <w:sz w:val="28"/>
          <w:lang w:val="ru-RU"/>
        </w:rPr>
        <w:t xml:space="preserve"> Г.О.</w:t>
      </w:r>
    </w:p>
    <w:p w:rsidR="00B860CD" w:rsidRPr="00B860CD" w:rsidRDefault="00FB1269" w:rsidP="00B860CD">
      <w:pPr>
        <w:pStyle w:val="ac"/>
        <w:spacing w:line="360" w:lineRule="auto"/>
        <w:ind w:left="0" w:firstLine="708"/>
        <w:jc w:val="both"/>
        <w:rPr>
          <w:rFonts w:ascii="Times New Roman" w:hAnsi="Times New Roman" w:cs="Times New Roman"/>
          <w:color w:val="000000"/>
          <w:sz w:val="28"/>
          <w:szCs w:val="28"/>
          <w:lang w:val="ru-RU"/>
        </w:rPr>
      </w:pPr>
      <w:r w:rsidRPr="00980302">
        <w:rPr>
          <w:rFonts w:ascii="Times New Roman" w:hAnsi="Times New Roman" w:cs="Times New Roman"/>
          <w:color w:val="000000"/>
          <w:sz w:val="28"/>
          <w:szCs w:val="28"/>
          <w:lang w:val="ru-RU"/>
        </w:rPr>
        <w:t>Суть приема заключается в том,</w:t>
      </w:r>
      <w:r>
        <w:rPr>
          <w:rFonts w:ascii="Times New Roman" w:hAnsi="Times New Roman" w:cs="Times New Roman"/>
          <w:color w:val="000000"/>
          <w:sz w:val="28"/>
          <w:szCs w:val="28"/>
          <w:lang w:val="ru-RU"/>
        </w:rPr>
        <w:t xml:space="preserve"> чтобы вопросы и ответы появлялись в любой последовательности.</w:t>
      </w:r>
    </w:p>
    <w:p w:rsidR="00FB1269" w:rsidRPr="00CD6736" w:rsidRDefault="00FB1269" w:rsidP="00CD6736">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«Анимированные пазлы»</w:t>
      </w:r>
      <w:r>
        <w:rPr>
          <w:rFonts w:ascii="Times New Roman" w:hAnsi="Times New Roman" w:cs="Times New Roman"/>
          <w:color w:val="000000"/>
          <w:sz w:val="28"/>
          <w:szCs w:val="28"/>
          <w:lang w:val="ru-RU"/>
        </w:rPr>
        <w:t xml:space="preserve"> (с</w:t>
      </w:r>
      <w:r w:rsidRPr="00371D52">
        <w:rPr>
          <w:rFonts w:ascii="Times New Roman" w:hAnsi="Times New Roman" w:cs="Times New Roman"/>
          <w:color w:val="000000"/>
          <w:sz w:val="28"/>
          <w:szCs w:val="28"/>
          <w:lang w:val="ru-RU"/>
        </w:rPr>
        <w:t>оставление картинки из множества мелких кусочков</w:t>
      </w:r>
      <w:r w:rsidR="00B860CD">
        <w:rPr>
          <w:rFonts w:ascii="Times New Roman" w:hAnsi="Times New Roman" w:cs="Times New Roman"/>
          <w:color w:val="000000"/>
          <w:sz w:val="28"/>
          <w:szCs w:val="28"/>
          <w:lang w:val="ru-RU"/>
        </w:rPr>
        <w:t xml:space="preserve"> п</w:t>
      </w:r>
      <w:r w:rsidR="00CD6736">
        <w:rPr>
          <w:rFonts w:ascii="Times New Roman" w:hAnsi="Times New Roman" w:cs="Times New Roman"/>
          <w:color w:val="000000"/>
          <w:sz w:val="28"/>
          <w:szCs w:val="28"/>
          <w:lang w:val="ru-RU"/>
        </w:rPr>
        <w:t xml:space="preserve">ри выборе правильных ответов) - </w:t>
      </w:r>
      <w:r w:rsidR="00CD6736">
        <w:rPr>
          <w:rFonts w:ascii="Times New Roman" w:hAnsi="Times New Roman" w:cs="Times New Roman"/>
          <w:sz w:val="28"/>
          <w:lang w:val="ru-RU"/>
        </w:rPr>
        <w:t xml:space="preserve">автор </w:t>
      </w:r>
      <w:proofErr w:type="spellStart"/>
      <w:r w:rsidR="00CD6736">
        <w:rPr>
          <w:rFonts w:ascii="Times New Roman" w:hAnsi="Times New Roman" w:cs="Times New Roman"/>
          <w:sz w:val="28"/>
          <w:lang w:val="ru-RU"/>
        </w:rPr>
        <w:t>Аствацатуров</w:t>
      </w:r>
      <w:proofErr w:type="spellEnd"/>
      <w:r w:rsidR="00CD6736">
        <w:rPr>
          <w:rFonts w:ascii="Times New Roman" w:hAnsi="Times New Roman" w:cs="Times New Roman"/>
          <w:sz w:val="28"/>
          <w:lang w:val="ru-RU"/>
        </w:rPr>
        <w:t xml:space="preserve"> Г.О.</w:t>
      </w:r>
    </w:p>
    <w:p w:rsidR="00FB1269" w:rsidRPr="00A42B6C"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DF76BE">
        <w:rPr>
          <w:rFonts w:ascii="Times New Roman" w:hAnsi="Times New Roman" w:cs="Times New Roman"/>
          <w:color w:val="000000"/>
          <w:sz w:val="28"/>
          <w:szCs w:val="28"/>
          <w:lang w:val="ru-RU"/>
        </w:rPr>
        <w:t>Суть интерактивного приема в следующем: изображение делится на прямоугольные части, при выполнении заданий постепенно появляется (отображается) очередной кусочек. На последнем слайде п</w:t>
      </w:r>
      <w:r>
        <w:rPr>
          <w:rFonts w:ascii="Times New Roman" w:hAnsi="Times New Roman" w:cs="Times New Roman"/>
          <w:color w:val="000000"/>
          <w:sz w:val="28"/>
          <w:szCs w:val="28"/>
          <w:lang w:val="ru-RU"/>
        </w:rPr>
        <w:t xml:space="preserve">олучаем полное </w:t>
      </w:r>
      <w:r w:rsidRPr="00A42B6C">
        <w:rPr>
          <w:rFonts w:ascii="Times New Roman" w:hAnsi="Times New Roman" w:cs="Times New Roman"/>
          <w:color w:val="000000"/>
          <w:sz w:val="28"/>
          <w:szCs w:val="28"/>
          <w:lang w:val="ru-RU"/>
        </w:rPr>
        <w:t>изображение</w:t>
      </w:r>
      <w:r w:rsidRPr="00CB1DAA">
        <w:rPr>
          <w:rFonts w:ascii="Times New Roman" w:hAnsi="Times New Roman" w:cs="Times New Roman"/>
          <w:sz w:val="28"/>
          <w:szCs w:val="28"/>
          <w:lang w:val="ru-RU"/>
        </w:rPr>
        <w:t xml:space="preserve"> </w:t>
      </w:r>
      <w:r w:rsidRPr="00A42B6C">
        <w:rPr>
          <w:rFonts w:ascii="Times New Roman" w:hAnsi="Times New Roman" w:cs="Times New Roman"/>
          <w:sz w:val="28"/>
          <w:szCs w:val="28"/>
          <w:lang w:val="ru-RU"/>
        </w:rPr>
        <w:t>картинки</w:t>
      </w:r>
      <w:r>
        <w:rPr>
          <w:rFonts w:ascii="Times New Roman" w:hAnsi="Times New Roman" w:cs="Times New Roman"/>
          <w:sz w:val="28"/>
          <w:szCs w:val="28"/>
          <w:lang w:val="ru-RU"/>
        </w:rPr>
        <w:t xml:space="preserve"> </w:t>
      </w:r>
      <w:r w:rsidRPr="00CB1DAA">
        <w:rPr>
          <w:rFonts w:ascii="Times New Roman" w:hAnsi="Times New Roman" w:cs="Times New Roman"/>
          <w:sz w:val="28"/>
          <w:szCs w:val="28"/>
          <w:lang w:val="ru-RU"/>
        </w:rPr>
        <w:t xml:space="preserve">– </w:t>
      </w:r>
      <w:r w:rsidRPr="00A42B6C">
        <w:rPr>
          <w:rFonts w:ascii="Times New Roman" w:hAnsi="Times New Roman" w:cs="Times New Roman"/>
          <w:color w:val="000000"/>
          <w:sz w:val="28"/>
          <w:szCs w:val="28"/>
          <w:lang w:val="ru-RU"/>
        </w:rPr>
        <w:t>пазл собран.</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 xml:space="preserve">«Анимированная </w:t>
      </w:r>
      <w:proofErr w:type="spellStart"/>
      <w:r w:rsidRPr="00CD19D0">
        <w:rPr>
          <w:rFonts w:ascii="Times New Roman" w:hAnsi="Times New Roman" w:cs="Times New Roman"/>
          <w:i/>
          <w:color w:val="000000"/>
          <w:sz w:val="28"/>
          <w:szCs w:val="28"/>
          <w:lang w:val="ru-RU"/>
        </w:rPr>
        <w:t>сорбонка</w:t>
      </w:r>
      <w:proofErr w:type="spellEnd"/>
      <w:r w:rsidRPr="00CD19D0">
        <w:rPr>
          <w:rFonts w:ascii="Times New Roman" w:hAnsi="Times New Roman" w:cs="Times New Roman"/>
          <w:i/>
          <w:color w:val="000000"/>
          <w:sz w:val="28"/>
          <w:szCs w:val="28"/>
          <w:lang w:val="ru-RU"/>
        </w:rPr>
        <w:t>»</w:t>
      </w:r>
      <w:r>
        <w:rPr>
          <w:rFonts w:ascii="Times New Roman" w:hAnsi="Times New Roman" w:cs="Times New Roman"/>
          <w:color w:val="000000"/>
          <w:sz w:val="28"/>
          <w:szCs w:val="28"/>
          <w:lang w:val="ru-RU"/>
        </w:rPr>
        <w:t xml:space="preserve"> (</w:t>
      </w:r>
      <w:r w:rsidRPr="008910FD">
        <w:rPr>
          <w:rFonts w:ascii="Times New Roman" w:hAnsi="Times New Roman" w:cs="Times New Roman"/>
          <w:color w:val="000000"/>
          <w:sz w:val="28"/>
          <w:szCs w:val="28"/>
          <w:lang w:val="ru-RU"/>
        </w:rPr>
        <w:t>эффект переворачивающейся карточки для проверки ответа</w:t>
      </w:r>
      <w:r w:rsidR="00CD6736">
        <w:rPr>
          <w:rFonts w:ascii="Times New Roman" w:hAnsi="Times New Roman" w:cs="Times New Roman"/>
          <w:color w:val="000000"/>
          <w:sz w:val="28"/>
          <w:szCs w:val="28"/>
          <w:lang w:val="ru-RU"/>
        </w:rPr>
        <w:t xml:space="preserve">) - </w:t>
      </w:r>
      <w:r w:rsidR="00CD6736">
        <w:rPr>
          <w:rFonts w:ascii="Times New Roman" w:hAnsi="Times New Roman" w:cs="Times New Roman"/>
          <w:sz w:val="28"/>
          <w:lang w:val="ru-RU"/>
        </w:rPr>
        <w:t xml:space="preserve">автор </w:t>
      </w:r>
      <w:proofErr w:type="spellStart"/>
      <w:r w:rsidR="00CD6736">
        <w:rPr>
          <w:rFonts w:ascii="Times New Roman" w:hAnsi="Times New Roman" w:cs="Times New Roman"/>
          <w:sz w:val="28"/>
          <w:lang w:val="ru-RU"/>
        </w:rPr>
        <w:t>Аствацатуров</w:t>
      </w:r>
      <w:proofErr w:type="spellEnd"/>
      <w:r w:rsidR="00CD6736">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8A5F55">
        <w:rPr>
          <w:rFonts w:ascii="Times New Roman" w:hAnsi="Times New Roman" w:cs="Times New Roman"/>
          <w:color w:val="000000"/>
          <w:sz w:val="28"/>
          <w:szCs w:val="28"/>
          <w:lang w:val="ru-RU"/>
        </w:rPr>
        <w:t xml:space="preserve">Суть приема в следующем: </w:t>
      </w:r>
      <w:proofErr w:type="spellStart"/>
      <w:r>
        <w:rPr>
          <w:rFonts w:ascii="Times New Roman" w:hAnsi="Times New Roman" w:cs="Times New Roman"/>
          <w:color w:val="000000"/>
          <w:sz w:val="28"/>
          <w:szCs w:val="28"/>
          <w:lang w:val="ru-RU"/>
        </w:rPr>
        <w:t>сорбонка</w:t>
      </w:r>
      <w:proofErr w:type="spellEnd"/>
      <w:r>
        <w:rPr>
          <w:rFonts w:ascii="Times New Roman" w:hAnsi="Times New Roman" w:cs="Times New Roman"/>
          <w:color w:val="000000"/>
          <w:sz w:val="28"/>
          <w:szCs w:val="28"/>
          <w:lang w:val="ru-RU"/>
        </w:rPr>
        <w:t xml:space="preserve"> </w:t>
      </w:r>
      <w:r w:rsidRPr="008A5F55">
        <w:rPr>
          <w:rFonts w:ascii="Times New Roman" w:hAnsi="Times New Roman" w:cs="Times New Roman"/>
          <w:color w:val="000000"/>
          <w:sz w:val="28"/>
          <w:szCs w:val="28"/>
          <w:lang w:val="ru-RU"/>
        </w:rPr>
        <w:t>представляет собой карточку, где с одной стороны записывается вопрос, а с другой</w:t>
      </w:r>
      <w:r>
        <w:rPr>
          <w:rFonts w:ascii="Times New Roman" w:hAnsi="Times New Roman" w:cs="Times New Roman"/>
          <w:sz w:val="28"/>
          <w:szCs w:val="28"/>
          <w:lang w:val="ru-RU"/>
        </w:rPr>
        <w:t xml:space="preserve"> </w:t>
      </w:r>
      <w:r w:rsidRPr="008A5F55">
        <w:rPr>
          <w:rFonts w:ascii="Times New Roman" w:hAnsi="Times New Roman" w:cs="Times New Roman"/>
          <w:sz w:val="28"/>
          <w:szCs w:val="28"/>
          <w:lang w:val="ru-RU"/>
        </w:rPr>
        <w:t xml:space="preserve">– </w:t>
      </w:r>
      <w:r w:rsidRPr="008A5F55">
        <w:rPr>
          <w:rFonts w:ascii="Times New Roman" w:hAnsi="Times New Roman" w:cs="Times New Roman"/>
          <w:color w:val="000000"/>
          <w:sz w:val="28"/>
          <w:szCs w:val="28"/>
          <w:lang w:val="ru-RU"/>
        </w:rPr>
        <w:t>ответ. Таким образом, ученик отвечает на вопрос и тут же проверяет себя.</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«Бегунок»</w:t>
      </w:r>
      <w:r w:rsidR="00042FD2">
        <w:rPr>
          <w:rFonts w:ascii="Times New Roman" w:hAnsi="Times New Roman" w:cs="Times New Roman"/>
          <w:color w:val="000000"/>
          <w:sz w:val="28"/>
          <w:szCs w:val="28"/>
          <w:lang w:val="ru-RU"/>
        </w:rPr>
        <w:t xml:space="preserve"> (движение объектов по слайду) -</w:t>
      </w:r>
      <w:r w:rsidR="00042FD2" w:rsidRPr="00042FD2">
        <w:rPr>
          <w:rFonts w:ascii="Times New Roman" w:hAnsi="Times New Roman" w:cs="Times New Roman"/>
          <w:color w:val="000000"/>
          <w:sz w:val="28"/>
          <w:szCs w:val="28"/>
          <w:lang w:val="ru-RU"/>
        </w:rPr>
        <w:t xml:space="preserve"> </w:t>
      </w:r>
      <w:r w:rsidR="00042FD2">
        <w:rPr>
          <w:rFonts w:ascii="Times New Roman" w:hAnsi="Times New Roman" w:cs="Times New Roman"/>
          <w:sz w:val="28"/>
          <w:lang w:val="ru-RU"/>
        </w:rPr>
        <w:t>автор Беляева Л.А.</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D86EDD">
        <w:rPr>
          <w:rFonts w:ascii="Times New Roman" w:hAnsi="Times New Roman" w:cs="Times New Roman"/>
          <w:color w:val="000000"/>
          <w:sz w:val="28"/>
          <w:szCs w:val="28"/>
          <w:lang w:val="ru-RU"/>
        </w:rPr>
        <w:t xml:space="preserve">Суть приема заключается в том, что во время движения по слайду какого - объекта с заданием </w:t>
      </w:r>
      <w:r>
        <w:rPr>
          <w:rFonts w:ascii="Times New Roman" w:hAnsi="Times New Roman" w:cs="Times New Roman"/>
          <w:color w:val="000000"/>
          <w:sz w:val="28"/>
          <w:szCs w:val="28"/>
          <w:lang w:val="ru-RU"/>
        </w:rPr>
        <w:t>учени</w:t>
      </w:r>
      <w:r w:rsidRPr="00D86EDD">
        <w:rPr>
          <w:rFonts w:ascii="Times New Roman" w:hAnsi="Times New Roman" w:cs="Times New Roman"/>
          <w:color w:val="000000"/>
          <w:sz w:val="28"/>
          <w:szCs w:val="28"/>
          <w:lang w:val="ru-RU"/>
        </w:rPr>
        <w:t>к должен выбрать среди нескольких н</w:t>
      </w:r>
      <w:r>
        <w:rPr>
          <w:rFonts w:ascii="Times New Roman" w:hAnsi="Times New Roman" w:cs="Times New Roman"/>
          <w:color w:val="000000"/>
          <w:sz w:val="28"/>
          <w:szCs w:val="28"/>
          <w:lang w:val="ru-RU"/>
        </w:rPr>
        <w:t>еправильных ответов один верный.</w:t>
      </w:r>
      <w:r w:rsidRPr="0058038C">
        <w:rPr>
          <w:rFonts w:ascii="Times New Roman" w:hAnsi="Times New Roman" w:cs="Times New Roman"/>
          <w:color w:val="000000"/>
          <w:sz w:val="28"/>
          <w:szCs w:val="28"/>
          <w:lang w:val="ru-RU"/>
        </w:rPr>
        <w:t xml:space="preserve"> </w:t>
      </w:r>
    </w:p>
    <w:p w:rsidR="00FB1269" w:rsidRDefault="00FB1269" w:rsidP="00042FD2">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«Волшебный конверт»</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 xml:space="preserve">(открывающийся </w:t>
      </w:r>
      <w:r w:rsidR="007442B2">
        <w:rPr>
          <w:rFonts w:ascii="Times New Roman" w:hAnsi="Times New Roman" w:cs="Times New Roman"/>
          <w:color w:val="000000"/>
          <w:sz w:val="28"/>
          <w:szCs w:val="28"/>
          <w:lang w:val="ru-RU"/>
        </w:rPr>
        <w:t>конверт с заданием или ответом)</w:t>
      </w:r>
      <w:r w:rsidR="00042FD2">
        <w:rPr>
          <w:rFonts w:ascii="Times New Roman" w:hAnsi="Times New Roman" w:cs="Times New Roman"/>
          <w:color w:val="000000"/>
          <w:sz w:val="28"/>
          <w:szCs w:val="28"/>
          <w:lang w:val="ru-RU"/>
        </w:rPr>
        <w:t xml:space="preserve"> - </w:t>
      </w:r>
      <w:r w:rsidR="00042FD2" w:rsidRPr="00042FD2">
        <w:rPr>
          <w:rFonts w:ascii="Times New Roman" w:hAnsi="Times New Roman" w:cs="Times New Roman"/>
          <w:color w:val="000000"/>
          <w:sz w:val="28"/>
          <w:szCs w:val="28"/>
          <w:lang w:val="ru-RU"/>
        </w:rPr>
        <w:t xml:space="preserve">автор создания «Конверта с фотографией»: </w:t>
      </w:r>
      <w:proofErr w:type="spellStart"/>
      <w:r w:rsidR="00042FD2" w:rsidRPr="00042FD2">
        <w:rPr>
          <w:rFonts w:ascii="Times New Roman" w:hAnsi="Times New Roman" w:cs="Times New Roman"/>
          <w:color w:val="000000"/>
          <w:sz w:val="28"/>
          <w:szCs w:val="28"/>
          <w:lang w:val="ru-RU"/>
        </w:rPr>
        <w:t>Лесонен</w:t>
      </w:r>
      <w:proofErr w:type="spellEnd"/>
      <w:r w:rsidR="00042FD2" w:rsidRPr="00042FD2">
        <w:rPr>
          <w:rFonts w:ascii="Times New Roman" w:hAnsi="Times New Roman" w:cs="Times New Roman"/>
          <w:color w:val="000000"/>
          <w:sz w:val="28"/>
          <w:szCs w:val="28"/>
          <w:lang w:val="ru-RU"/>
        </w:rPr>
        <w:t xml:space="preserve"> П.П. Идея приема и название «Волшебный конверт» Носовой О.М.</w:t>
      </w:r>
    </w:p>
    <w:p w:rsidR="00FB1269" w:rsidRPr="004727AE"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445F1C">
        <w:rPr>
          <w:rFonts w:ascii="Times New Roman" w:hAnsi="Times New Roman" w:cs="Times New Roman"/>
          <w:color w:val="000000"/>
          <w:sz w:val="28"/>
          <w:szCs w:val="28"/>
          <w:lang w:val="ru-RU"/>
        </w:rPr>
        <w:lastRenderedPageBreak/>
        <w:t xml:space="preserve">Суть приема в следующем: </w:t>
      </w:r>
      <w:r>
        <w:rPr>
          <w:rFonts w:ascii="Times New Roman" w:hAnsi="Times New Roman" w:cs="Times New Roman"/>
          <w:color w:val="000000"/>
          <w:sz w:val="28"/>
          <w:szCs w:val="28"/>
          <w:lang w:val="ru-RU"/>
        </w:rPr>
        <w:t xml:space="preserve">на </w:t>
      </w:r>
      <w:r w:rsidRPr="008B3526">
        <w:rPr>
          <w:rFonts w:ascii="Times New Roman" w:hAnsi="Times New Roman" w:cs="Times New Roman"/>
          <w:color w:val="000000"/>
          <w:sz w:val="28"/>
          <w:szCs w:val="28"/>
          <w:lang w:val="ru-RU"/>
        </w:rPr>
        <w:t>слайде располагается закрытый конверт, при клике мышкой на его верхнюю часть он откроется и появи</w:t>
      </w:r>
      <w:r>
        <w:rPr>
          <w:rFonts w:ascii="Times New Roman" w:hAnsi="Times New Roman" w:cs="Times New Roman"/>
          <w:color w:val="000000"/>
          <w:sz w:val="28"/>
          <w:szCs w:val="28"/>
          <w:lang w:val="ru-RU"/>
        </w:rPr>
        <w:t>тся информация в виде картинки или текста).</w:t>
      </w:r>
    </w:p>
    <w:p w:rsidR="00FB1269" w:rsidRDefault="00FB1269" w:rsidP="008601DA">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«Волшебная труба»</w:t>
      </w:r>
      <w:r>
        <w:rPr>
          <w:rFonts w:ascii="Times New Roman" w:hAnsi="Times New Roman" w:cs="Times New Roman"/>
          <w:b/>
          <w:color w:val="000000"/>
          <w:sz w:val="28"/>
          <w:szCs w:val="28"/>
          <w:lang w:val="ru-RU"/>
        </w:rPr>
        <w:t xml:space="preserve"> </w:t>
      </w:r>
      <w:r w:rsidR="008601DA">
        <w:rPr>
          <w:rFonts w:ascii="Times New Roman" w:hAnsi="Times New Roman" w:cs="Times New Roman"/>
          <w:color w:val="000000"/>
          <w:sz w:val="28"/>
          <w:szCs w:val="28"/>
          <w:lang w:val="ru-RU"/>
        </w:rPr>
        <w:t>(перемещение объекта по трубе)</w:t>
      </w:r>
      <w:r w:rsidR="008601DA" w:rsidRPr="008601DA">
        <w:rPr>
          <w:lang w:val="ru-RU"/>
        </w:rPr>
        <w:t xml:space="preserve"> </w:t>
      </w:r>
      <w:r w:rsidR="008601DA" w:rsidRPr="008601DA">
        <w:rPr>
          <w:rFonts w:ascii="Times New Roman" w:hAnsi="Times New Roman" w:cs="Times New Roman"/>
          <w:color w:val="000000"/>
          <w:sz w:val="28"/>
          <w:szCs w:val="28"/>
          <w:lang w:val="ru-RU"/>
        </w:rPr>
        <w:t xml:space="preserve">автор </w:t>
      </w:r>
      <w:r w:rsidR="00451F45">
        <w:rPr>
          <w:rFonts w:ascii="Times New Roman" w:hAnsi="Times New Roman" w:cs="Times New Roman"/>
          <w:color w:val="000000"/>
          <w:sz w:val="28"/>
          <w:szCs w:val="28"/>
          <w:lang w:val="ru-RU"/>
        </w:rPr>
        <w:t xml:space="preserve">приёма </w:t>
      </w:r>
      <w:proofErr w:type="spellStart"/>
      <w:r w:rsidR="008601DA" w:rsidRPr="008601DA">
        <w:rPr>
          <w:rFonts w:ascii="Times New Roman" w:hAnsi="Times New Roman" w:cs="Times New Roman"/>
          <w:color w:val="000000"/>
          <w:sz w:val="28"/>
          <w:szCs w:val="28"/>
          <w:lang w:val="ru-RU"/>
        </w:rPr>
        <w:t>Жакулина</w:t>
      </w:r>
      <w:proofErr w:type="spellEnd"/>
      <w:r w:rsidR="008601DA" w:rsidRPr="008601DA">
        <w:rPr>
          <w:rFonts w:ascii="Times New Roman" w:hAnsi="Times New Roman" w:cs="Times New Roman"/>
          <w:color w:val="000000"/>
          <w:sz w:val="28"/>
          <w:szCs w:val="28"/>
          <w:lang w:val="ru-RU"/>
        </w:rPr>
        <w:t xml:space="preserve"> И.В</w:t>
      </w:r>
      <w:r w:rsidR="008601DA">
        <w:rPr>
          <w:rFonts w:ascii="Times New Roman" w:hAnsi="Times New Roman" w:cs="Times New Roman"/>
          <w:color w:val="000000"/>
          <w:sz w:val="28"/>
          <w:szCs w:val="28"/>
          <w:lang w:val="ru-RU"/>
        </w:rPr>
        <w:t>.</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DF76BE">
        <w:rPr>
          <w:rFonts w:ascii="Times New Roman" w:hAnsi="Times New Roman" w:cs="Times New Roman"/>
          <w:color w:val="000000"/>
          <w:sz w:val="28"/>
          <w:szCs w:val="28"/>
          <w:lang w:val="ru-RU"/>
        </w:rPr>
        <w:t>уть приема в том, что при клике по заданию происходит его перемещение через «волшебную трубу», при этом правильный ответ становится видимым</w:t>
      </w:r>
      <w:r>
        <w:rPr>
          <w:rFonts w:ascii="Times New Roman" w:hAnsi="Times New Roman" w:cs="Times New Roman"/>
          <w:color w:val="000000"/>
          <w:sz w:val="28"/>
          <w:szCs w:val="28"/>
          <w:lang w:val="ru-RU"/>
        </w:rPr>
        <w:t>.</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«Всплывающие окна»</w:t>
      </w:r>
      <w:r>
        <w:rPr>
          <w:rFonts w:ascii="Times New Roman" w:hAnsi="Times New Roman" w:cs="Times New Roman"/>
          <w:b/>
          <w:color w:val="000000"/>
          <w:sz w:val="28"/>
          <w:szCs w:val="28"/>
          <w:lang w:val="ru-RU"/>
        </w:rPr>
        <w:t xml:space="preserve"> </w:t>
      </w:r>
      <w:r w:rsidRPr="007B02C1">
        <w:rPr>
          <w:rFonts w:ascii="Times New Roman" w:hAnsi="Times New Roman" w:cs="Times New Roman"/>
          <w:color w:val="000000"/>
          <w:sz w:val="28"/>
          <w:szCs w:val="28"/>
          <w:lang w:val="ru-RU"/>
        </w:rPr>
        <w:t xml:space="preserve">(всплывающие окна отображают справочную информацию, диалоговые окна, инструкции, более детальные сведения и </w:t>
      </w:r>
      <w:r>
        <w:rPr>
          <w:rFonts w:ascii="Times New Roman" w:hAnsi="Times New Roman" w:cs="Times New Roman"/>
          <w:color w:val="000000"/>
          <w:sz w:val="28"/>
          <w:szCs w:val="28"/>
          <w:lang w:val="ru-RU"/>
        </w:rPr>
        <w:t>т.п.)</w:t>
      </w:r>
      <w:r w:rsidR="007442B2">
        <w:rPr>
          <w:rFonts w:ascii="Times New Roman" w:hAnsi="Times New Roman" w:cs="Times New Roman"/>
          <w:color w:val="000000"/>
          <w:sz w:val="28"/>
          <w:szCs w:val="28"/>
          <w:lang w:val="ru-RU"/>
        </w:rPr>
        <w:t xml:space="preserve"> - </w:t>
      </w:r>
      <w:r w:rsidR="007442B2">
        <w:rPr>
          <w:rFonts w:ascii="Times New Roman" w:hAnsi="Times New Roman" w:cs="Times New Roman"/>
          <w:sz w:val="28"/>
          <w:lang w:val="ru-RU"/>
        </w:rPr>
        <w:t xml:space="preserve">автор </w:t>
      </w:r>
      <w:proofErr w:type="spellStart"/>
      <w:r w:rsidR="007442B2">
        <w:rPr>
          <w:rFonts w:ascii="Times New Roman" w:hAnsi="Times New Roman" w:cs="Times New Roman"/>
          <w:sz w:val="28"/>
          <w:lang w:val="ru-RU"/>
        </w:rPr>
        <w:t>Аствацатуров</w:t>
      </w:r>
      <w:proofErr w:type="spellEnd"/>
      <w:r w:rsidR="007442B2">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DF76BE">
        <w:rPr>
          <w:rFonts w:ascii="Times New Roman" w:hAnsi="Times New Roman" w:cs="Times New Roman"/>
          <w:color w:val="000000"/>
          <w:sz w:val="28"/>
          <w:szCs w:val="28"/>
          <w:lang w:val="ru-RU"/>
        </w:rPr>
        <w:t>уть приема в том, что при</w:t>
      </w:r>
      <w:r>
        <w:rPr>
          <w:rFonts w:ascii="Times New Roman" w:hAnsi="Times New Roman" w:cs="Times New Roman"/>
          <w:color w:val="000000"/>
          <w:sz w:val="28"/>
          <w:szCs w:val="28"/>
          <w:lang w:val="ru-RU"/>
        </w:rPr>
        <w:t xml:space="preserve"> наведении указателя мыши на </w:t>
      </w:r>
      <w:r w:rsidRPr="00E7240F">
        <w:rPr>
          <w:rFonts w:ascii="Times New Roman" w:hAnsi="Times New Roman" w:cs="Times New Roman"/>
          <w:color w:val="000000"/>
          <w:sz w:val="28"/>
          <w:szCs w:val="28"/>
          <w:lang w:val="ru-RU"/>
        </w:rPr>
        <w:t>небольшие иконки, которые являются гиперссылками</w:t>
      </w:r>
      <w:r>
        <w:rPr>
          <w:rFonts w:ascii="Times New Roman" w:hAnsi="Times New Roman" w:cs="Times New Roman"/>
          <w:color w:val="000000"/>
          <w:sz w:val="28"/>
          <w:szCs w:val="28"/>
          <w:lang w:val="ru-RU"/>
        </w:rPr>
        <w:t>, создается эффект всплывающих окон: появляется более подробная и детальная информация в виде картинок, пояснений, правил.</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«Интерактивная лента»</w:t>
      </w:r>
      <w:r w:rsidRPr="00492F96">
        <w:rPr>
          <w:rFonts w:ascii="Times New Roman" w:hAnsi="Times New Roman" w:cs="Times New Roman"/>
          <w:color w:val="000000"/>
          <w:sz w:val="28"/>
          <w:szCs w:val="28"/>
          <w:lang w:val="ru-RU"/>
        </w:rPr>
        <w:t xml:space="preserve"> (прокручивание информативных </w:t>
      </w:r>
      <w:r>
        <w:rPr>
          <w:rFonts w:ascii="Times New Roman" w:hAnsi="Times New Roman" w:cs="Times New Roman"/>
          <w:color w:val="000000"/>
          <w:sz w:val="28"/>
          <w:szCs w:val="28"/>
          <w:lang w:val="ru-RU"/>
        </w:rPr>
        <w:t xml:space="preserve">блоков, </w:t>
      </w:r>
      <w:r w:rsidRPr="00AE5309">
        <w:rPr>
          <w:rFonts w:ascii="Times New Roman" w:hAnsi="Times New Roman" w:cs="Times New Roman"/>
          <w:color w:val="000000"/>
          <w:sz w:val="28"/>
          <w:szCs w:val="28"/>
          <w:lang w:val="ru-RU"/>
        </w:rPr>
        <w:t>объединенных тематически</w:t>
      </w:r>
      <w:r>
        <w:rPr>
          <w:rFonts w:ascii="Times New Roman" w:hAnsi="Times New Roman" w:cs="Times New Roman"/>
          <w:color w:val="000000"/>
          <w:sz w:val="28"/>
          <w:szCs w:val="28"/>
          <w:lang w:val="ru-RU"/>
        </w:rPr>
        <w:t xml:space="preserve">, </w:t>
      </w:r>
      <w:r w:rsidRPr="00A810CD">
        <w:rPr>
          <w:rFonts w:ascii="Times New Roman" w:hAnsi="Times New Roman" w:cs="Times New Roman"/>
          <w:color w:val="000000"/>
          <w:sz w:val="28"/>
          <w:szCs w:val="28"/>
          <w:lang w:val="ru-RU"/>
        </w:rPr>
        <w:t>в виде кадров киноплёнки</w:t>
      </w:r>
      <w:r w:rsidR="007442B2">
        <w:rPr>
          <w:rFonts w:ascii="Times New Roman" w:hAnsi="Times New Roman" w:cs="Times New Roman"/>
          <w:color w:val="000000"/>
          <w:sz w:val="28"/>
          <w:szCs w:val="28"/>
          <w:lang w:val="ru-RU"/>
        </w:rPr>
        <w:t xml:space="preserve">) - </w:t>
      </w:r>
      <w:r w:rsidR="007442B2">
        <w:rPr>
          <w:rFonts w:ascii="Times New Roman" w:hAnsi="Times New Roman" w:cs="Times New Roman"/>
          <w:sz w:val="28"/>
          <w:lang w:val="ru-RU"/>
        </w:rPr>
        <w:t xml:space="preserve">автор </w:t>
      </w:r>
      <w:r w:rsidR="00962B71">
        <w:rPr>
          <w:rFonts w:ascii="Times New Roman" w:hAnsi="Times New Roman" w:cs="Times New Roman"/>
          <w:sz w:val="28"/>
          <w:lang w:val="ru-RU"/>
        </w:rPr>
        <w:t xml:space="preserve">приёма </w:t>
      </w:r>
      <w:proofErr w:type="spellStart"/>
      <w:r w:rsidR="007442B2">
        <w:rPr>
          <w:rFonts w:ascii="Times New Roman" w:hAnsi="Times New Roman" w:cs="Times New Roman"/>
          <w:sz w:val="28"/>
          <w:lang w:val="ru-RU"/>
        </w:rPr>
        <w:t>Аствацатуров</w:t>
      </w:r>
      <w:proofErr w:type="spellEnd"/>
      <w:r w:rsidR="007442B2">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Суть приема в том, что вся информация находится на одном слайде и может прокручиваться нужное количество раз. </w:t>
      </w:r>
      <w:r w:rsidRPr="00A34BE3">
        <w:rPr>
          <w:rFonts w:ascii="Times New Roman" w:hAnsi="Times New Roman" w:cs="Times New Roman"/>
          <w:color w:val="000000"/>
          <w:sz w:val="28"/>
          <w:szCs w:val="28"/>
          <w:lang w:val="ru-RU"/>
        </w:rPr>
        <w:t>Каждый из наглядных объектов является гиперссылкой к более детальному описанию, демонстрации объекта.</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«Имитация рисования»</w:t>
      </w:r>
      <w:r>
        <w:rPr>
          <w:rFonts w:ascii="Times New Roman" w:hAnsi="Times New Roman" w:cs="Times New Roman"/>
          <w:color w:val="000000"/>
          <w:sz w:val="28"/>
          <w:szCs w:val="28"/>
          <w:lang w:val="ru-RU"/>
        </w:rPr>
        <w:t xml:space="preserve"> (имитирует раскрашивание картинки)</w:t>
      </w:r>
      <w:r w:rsidR="007442B2">
        <w:rPr>
          <w:rFonts w:ascii="Times New Roman" w:hAnsi="Times New Roman" w:cs="Times New Roman"/>
          <w:color w:val="000000"/>
          <w:sz w:val="28"/>
          <w:szCs w:val="28"/>
          <w:lang w:val="ru-RU"/>
        </w:rPr>
        <w:t xml:space="preserve"> - </w:t>
      </w:r>
      <w:r w:rsidR="007442B2">
        <w:rPr>
          <w:rFonts w:ascii="Times New Roman" w:hAnsi="Times New Roman" w:cs="Times New Roman"/>
          <w:sz w:val="28"/>
          <w:lang w:val="ru-RU"/>
        </w:rPr>
        <w:t xml:space="preserve">автор </w:t>
      </w:r>
      <w:proofErr w:type="spellStart"/>
      <w:r w:rsidR="007442B2">
        <w:rPr>
          <w:rFonts w:ascii="Times New Roman" w:hAnsi="Times New Roman" w:cs="Times New Roman"/>
          <w:sz w:val="28"/>
          <w:lang w:val="ru-RU"/>
        </w:rPr>
        <w:t>Аствацатуров</w:t>
      </w:r>
      <w:proofErr w:type="spellEnd"/>
      <w:r w:rsidR="007442B2">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Суть </w:t>
      </w:r>
      <w:r w:rsidRPr="0015706B">
        <w:rPr>
          <w:rFonts w:ascii="Times New Roman" w:hAnsi="Times New Roman" w:cs="Times New Roman"/>
          <w:color w:val="000000"/>
          <w:sz w:val="28"/>
          <w:szCs w:val="28"/>
          <w:lang w:val="ru-RU"/>
        </w:rPr>
        <w:t>пр</w:t>
      </w:r>
      <w:r>
        <w:rPr>
          <w:rFonts w:ascii="Times New Roman" w:hAnsi="Times New Roman" w:cs="Times New Roman"/>
          <w:color w:val="000000"/>
          <w:sz w:val="28"/>
          <w:szCs w:val="28"/>
          <w:lang w:val="ru-RU"/>
        </w:rPr>
        <w:t xml:space="preserve">иёма заключается в том, что </w:t>
      </w:r>
      <w:r w:rsidRPr="00647969">
        <w:rPr>
          <w:rFonts w:ascii="Times New Roman" w:hAnsi="Times New Roman" w:cs="Times New Roman"/>
          <w:color w:val="000000"/>
          <w:sz w:val="28"/>
          <w:szCs w:val="28"/>
          <w:lang w:val="ru-RU"/>
        </w:rPr>
        <w:t>представляемая информация дробится на этапы, а не подаётся целиком</w:t>
      </w:r>
      <w:r>
        <w:rPr>
          <w:rFonts w:ascii="Times New Roman" w:hAnsi="Times New Roman" w:cs="Times New Roman"/>
          <w:color w:val="000000"/>
          <w:sz w:val="28"/>
          <w:szCs w:val="28"/>
          <w:lang w:val="ru-RU"/>
        </w:rPr>
        <w:t>).</w:t>
      </w:r>
    </w:p>
    <w:p w:rsidR="00FB1269" w:rsidRDefault="00FB1269" w:rsidP="008601DA">
      <w:pPr>
        <w:pStyle w:val="ac"/>
        <w:numPr>
          <w:ilvl w:val="0"/>
          <w:numId w:val="18"/>
        </w:numPr>
        <w:spacing w:after="0"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«Интерактивная раскраска»</w:t>
      </w:r>
      <w:r>
        <w:rPr>
          <w:rFonts w:ascii="Times New Roman" w:hAnsi="Times New Roman" w:cs="Times New Roman"/>
          <w:color w:val="000000"/>
          <w:sz w:val="28"/>
          <w:szCs w:val="28"/>
          <w:lang w:val="ru-RU"/>
        </w:rPr>
        <w:t xml:space="preserve"> -</w:t>
      </w:r>
      <w:r w:rsidRPr="00DF76BE">
        <w:rPr>
          <w:rFonts w:ascii="Times New Roman" w:hAnsi="Times New Roman" w:cs="Times New Roman"/>
          <w:color w:val="000000"/>
          <w:sz w:val="28"/>
          <w:szCs w:val="28"/>
          <w:lang w:val="ru-RU"/>
        </w:rPr>
        <w:t xml:space="preserve"> 1: контурная раскраска</w:t>
      </w:r>
      <w:r>
        <w:rPr>
          <w:rFonts w:ascii="Times New Roman" w:hAnsi="Times New Roman" w:cs="Times New Roman"/>
          <w:color w:val="000000"/>
          <w:sz w:val="28"/>
          <w:szCs w:val="28"/>
          <w:lang w:val="ru-RU"/>
        </w:rPr>
        <w:t xml:space="preserve"> (раскрашивание элементов картинки по </w:t>
      </w:r>
      <w:r w:rsidR="008601DA">
        <w:rPr>
          <w:rFonts w:ascii="Times New Roman" w:hAnsi="Times New Roman" w:cs="Times New Roman"/>
          <w:color w:val="000000"/>
          <w:sz w:val="28"/>
          <w:szCs w:val="28"/>
          <w:lang w:val="ru-RU"/>
        </w:rPr>
        <w:t>мере выбора правильных ответов) - подробные инструкции</w:t>
      </w:r>
      <w:r w:rsidR="008601DA" w:rsidRPr="008601DA">
        <w:rPr>
          <w:rFonts w:ascii="Times New Roman" w:hAnsi="Times New Roman" w:cs="Times New Roman"/>
          <w:color w:val="000000"/>
          <w:sz w:val="28"/>
          <w:szCs w:val="28"/>
          <w:lang w:val="ru-RU"/>
        </w:rPr>
        <w:t xml:space="preserve"> </w:t>
      </w:r>
      <w:proofErr w:type="spellStart"/>
      <w:r w:rsidR="008601DA">
        <w:rPr>
          <w:rFonts w:ascii="Times New Roman" w:hAnsi="Times New Roman" w:cs="Times New Roman"/>
          <w:color w:val="000000"/>
          <w:sz w:val="28"/>
          <w:szCs w:val="28"/>
          <w:lang w:val="ru-RU"/>
        </w:rPr>
        <w:t>Шамариной</w:t>
      </w:r>
      <w:proofErr w:type="spellEnd"/>
      <w:r w:rsidR="008601DA">
        <w:rPr>
          <w:rFonts w:ascii="Times New Roman" w:hAnsi="Times New Roman" w:cs="Times New Roman"/>
          <w:color w:val="000000"/>
          <w:sz w:val="28"/>
          <w:szCs w:val="28"/>
          <w:lang w:val="ru-RU"/>
        </w:rPr>
        <w:t xml:space="preserve"> </w:t>
      </w:r>
      <w:r w:rsidR="008601DA" w:rsidRPr="008601DA">
        <w:rPr>
          <w:rFonts w:ascii="Times New Roman" w:hAnsi="Times New Roman" w:cs="Times New Roman"/>
          <w:color w:val="000000"/>
          <w:sz w:val="28"/>
          <w:szCs w:val="28"/>
          <w:lang w:val="ru-RU"/>
        </w:rPr>
        <w:t>Т.</w:t>
      </w:r>
      <w:r w:rsidR="00962B71">
        <w:rPr>
          <w:rFonts w:ascii="Times New Roman" w:hAnsi="Times New Roman" w:cs="Times New Roman"/>
          <w:color w:val="000000"/>
          <w:sz w:val="28"/>
          <w:szCs w:val="28"/>
          <w:lang w:val="ru-RU"/>
        </w:rPr>
        <w:t>Н.</w:t>
      </w:r>
    </w:p>
    <w:p w:rsidR="00FB1269" w:rsidRPr="00116E7C" w:rsidRDefault="00FB1269" w:rsidP="00FB1269">
      <w:pPr>
        <w:spacing w:line="360" w:lineRule="auto"/>
        <w:ind w:firstLine="708"/>
        <w:rPr>
          <w:color w:val="000000"/>
          <w:sz w:val="28"/>
          <w:szCs w:val="28"/>
        </w:rPr>
      </w:pPr>
      <w:r>
        <w:rPr>
          <w:color w:val="000000"/>
          <w:sz w:val="28"/>
          <w:szCs w:val="28"/>
        </w:rPr>
        <w:lastRenderedPageBreak/>
        <w:t>С</w:t>
      </w:r>
      <w:r w:rsidRPr="00116E7C">
        <w:rPr>
          <w:color w:val="000000"/>
          <w:sz w:val="28"/>
          <w:szCs w:val="28"/>
        </w:rPr>
        <w:t>уть приема: дано контурное изображение (раскраска) и после выполнения задания часть этого изображения окрашивается. После выполнения всех заданий мы получаем цветной рисунок</w:t>
      </w:r>
      <w:r>
        <w:rPr>
          <w:color w:val="000000"/>
          <w:sz w:val="28"/>
          <w:szCs w:val="28"/>
        </w:rPr>
        <w:t>.</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«Интерактивная раскраска»</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- 2: «проявление»</w:t>
      </w:r>
      <w:r w:rsidRPr="00DF76BE">
        <w:rPr>
          <w:rFonts w:ascii="Times New Roman" w:hAnsi="Times New Roman" w:cs="Times New Roman"/>
          <w:color w:val="000000"/>
          <w:sz w:val="28"/>
          <w:szCs w:val="28"/>
          <w:lang w:val="ru-RU"/>
        </w:rPr>
        <w:t xml:space="preserve"> цвета</w:t>
      </w:r>
      <w:r w:rsidR="008601DA">
        <w:rPr>
          <w:rFonts w:ascii="Times New Roman" w:hAnsi="Times New Roman" w:cs="Times New Roman"/>
          <w:color w:val="000000"/>
          <w:sz w:val="28"/>
          <w:szCs w:val="28"/>
          <w:lang w:val="ru-RU"/>
        </w:rPr>
        <w:t>.</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9B71F9">
        <w:rPr>
          <w:rFonts w:ascii="Times New Roman" w:hAnsi="Times New Roman" w:cs="Times New Roman"/>
          <w:color w:val="000000"/>
          <w:sz w:val="28"/>
          <w:szCs w:val="28"/>
          <w:lang w:val="ru-RU"/>
        </w:rPr>
        <w:t>уть данного способа заключается в том, что дано черно-белое изображение, после выполнения задания изображение становится цветным. На следующем слайде находится новое черно-белое изображение и т.д.</w:t>
      </w:r>
    </w:p>
    <w:p w:rsidR="00FB1269" w:rsidRPr="008601DA"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«Карман»</w:t>
      </w:r>
      <w:r>
        <w:rPr>
          <w:rFonts w:ascii="Times New Roman" w:hAnsi="Times New Roman" w:cs="Times New Roman"/>
          <w:b/>
          <w:color w:val="000000"/>
          <w:sz w:val="28"/>
          <w:szCs w:val="28"/>
          <w:lang w:val="ru-RU"/>
        </w:rPr>
        <w:t xml:space="preserve"> </w:t>
      </w:r>
      <w:r w:rsidRPr="00917318">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появление задание</w:t>
      </w:r>
      <w:r w:rsidR="008601DA">
        <w:rPr>
          <w:rFonts w:ascii="Times New Roman" w:hAnsi="Times New Roman" w:cs="Times New Roman"/>
          <w:color w:val="000000"/>
          <w:sz w:val="28"/>
          <w:szCs w:val="28"/>
          <w:lang w:val="ru-RU"/>
        </w:rPr>
        <w:t xml:space="preserve"> из импровизированного кармана) - </w:t>
      </w:r>
      <w:r w:rsidR="008601DA" w:rsidRPr="008601DA">
        <w:rPr>
          <w:rFonts w:ascii="Times New Roman" w:hAnsi="Times New Roman" w:cs="Times New Roman"/>
          <w:sz w:val="28"/>
          <w:lang w:val="ru-RU"/>
        </w:rPr>
        <w:t xml:space="preserve">автор </w:t>
      </w:r>
      <w:proofErr w:type="spellStart"/>
      <w:r w:rsidR="008601DA" w:rsidRPr="008601DA">
        <w:rPr>
          <w:rFonts w:ascii="Times New Roman" w:hAnsi="Times New Roman" w:cs="Times New Roman"/>
          <w:sz w:val="28"/>
          <w:lang w:val="ru-RU"/>
        </w:rPr>
        <w:t>Мазеина</w:t>
      </w:r>
      <w:proofErr w:type="spellEnd"/>
      <w:r w:rsidR="008601DA" w:rsidRPr="008601DA">
        <w:rPr>
          <w:rFonts w:ascii="Times New Roman" w:hAnsi="Times New Roman" w:cs="Times New Roman"/>
          <w:sz w:val="28"/>
          <w:lang w:val="ru-RU"/>
        </w:rPr>
        <w:t xml:space="preserve"> Е.В.</w:t>
      </w:r>
    </w:p>
    <w:p w:rsidR="00FB1269" w:rsidRPr="00917318"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917318">
        <w:rPr>
          <w:rFonts w:ascii="Times New Roman" w:hAnsi="Times New Roman" w:cs="Times New Roman"/>
          <w:color w:val="000000"/>
          <w:sz w:val="28"/>
          <w:szCs w:val="28"/>
          <w:lang w:val="ru-RU"/>
        </w:rPr>
        <w:t xml:space="preserve">Суть приема заключается в том, что </w:t>
      </w:r>
      <w:r>
        <w:rPr>
          <w:rFonts w:ascii="Times New Roman" w:hAnsi="Times New Roman" w:cs="Times New Roman"/>
          <w:color w:val="000000"/>
          <w:sz w:val="28"/>
          <w:szCs w:val="28"/>
          <w:lang w:val="ru-RU"/>
        </w:rPr>
        <w:t>у</w:t>
      </w:r>
      <w:r w:rsidRPr="00E86E0C">
        <w:rPr>
          <w:rFonts w:ascii="Times New Roman" w:hAnsi="Times New Roman" w:cs="Times New Roman"/>
          <w:color w:val="000000"/>
          <w:sz w:val="28"/>
          <w:szCs w:val="28"/>
          <w:lang w:val="ru-RU"/>
        </w:rPr>
        <w:t>чащиеся выбирают карточку, которая выходит из кармана по дуге и на ней появляется вопрос.</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«Карусель»</w:t>
      </w:r>
      <w:r>
        <w:rPr>
          <w:rFonts w:ascii="Times New Roman" w:hAnsi="Times New Roman" w:cs="Times New Roman"/>
          <w:color w:val="000000"/>
          <w:sz w:val="28"/>
          <w:szCs w:val="28"/>
          <w:lang w:val="ru-RU"/>
        </w:rPr>
        <w:t xml:space="preserve"> </w:t>
      </w:r>
      <w:r w:rsidRPr="00EE4DB2">
        <w:rPr>
          <w:rFonts w:ascii="Times New Roman" w:hAnsi="Times New Roman" w:cs="Times New Roman"/>
          <w:color w:val="000000"/>
          <w:sz w:val="28"/>
          <w:szCs w:val="28"/>
          <w:lang w:val="ru-RU"/>
        </w:rPr>
        <w:t>(создает возможность провора</w:t>
      </w:r>
      <w:r>
        <w:rPr>
          <w:rFonts w:ascii="Times New Roman" w:hAnsi="Times New Roman" w:cs="Times New Roman"/>
          <w:color w:val="000000"/>
          <w:sz w:val="28"/>
          <w:szCs w:val="28"/>
          <w:lang w:val="ru-RU"/>
        </w:rPr>
        <w:t>чивания заданий по к</w:t>
      </w:r>
      <w:r w:rsidR="00042FD2">
        <w:rPr>
          <w:rFonts w:ascii="Times New Roman" w:hAnsi="Times New Roman" w:cs="Times New Roman"/>
          <w:color w:val="000000"/>
          <w:sz w:val="28"/>
          <w:szCs w:val="28"/>
          <w:lang w:val="ru-RU"/>
        </w:rPr>
        <w:t>ругу с одновременной проверкой) -</w:t>
      </w:r>
      <w:r w:rsidR="00042FD2" w:rsidRPr="00042FD2">
        <w:rPr>
          <w:rFonts w:ascii="Times New Roman" w:hAnsi="Times New Roman" w:cs="Times New Roman"/>
          <w:color w:val="000000"/>
          <w:sz w:val="28"/>
          <w:szCs w:val="28"/>
          <w:lang w:val="ru-RU"/>
        </w:rPr>
        <w:t xml:space="preserve"> </w:t>
      </w:r>
      <w:r w:rsidR="00042FD2">
        <w:rPr>
          <w:rFonts w:ascii="Times New Roman" w:hAnsi="Times New Roman" w:cs="Times New Roman"/>
          <w:sz w:val="28"/>
          <w:lang w:val="ru-RU"/>
        </w:rPr>
        <w:t>автор Беляева Л.А.</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656261">
        <w:rPr>
          <w:rFonts w:ascii="Times New Roman" w:hAnsi="Times New Roman" w:cs="Times New Roman"/>
          <w:color w:val="000000"/>
          <w:sz w:val="28"/>
          <w:szCs w:val="28"/>
          <w:lang w:val="ru-RU"/>
        </w:rPr>
        <w:t>Суть приема заключается в том, что</w:t>
      </w:r>
      <w:r>
        <w:rPr>
          <w:rFonts w:ascii="Times New Roman" w:hAnsi="Times New Roman" w:cs="Times New Roman"/>
          <w:color w:val="000000"/>
          <w:sz w:val="28"/>
          <w:szCs w:val="28"/>
          <w:lang w:val="ru-RU"/>
        </w:rPr>
        <w:t xml:space="preserve"> </w:t>
      </w:r>
      <w:r w:rsidRPr="00656261">
        <w:rPr>
          <w:rFonts w:ascii="Times New Roman" w:hAnsi="Times New Roman" w:cs="Times New Roman"/>
          <w:color w:val="000000"/>
          <w:sz w:val="28"/>
          <w:szCs w:val="28"/>
          <w:lang w:val="ru-RU"/>
        </w:rPr>
        <w:t>при н</w:t>
      </w:r>
      <w:r>
        <w:rPr>
          <w:rFonts w:ascii="Times New Roman" w:hAnsi="Times New Roman" w:cs="Times New Roman"/>
          <w:color w:val="000000"/>
          <w:sz w:val="28"/>
          <w:szCs w:val="28"/>
          <w:lang w:val="ru-RU"/>
        </w:rPr>
        <w:t>аведении курсора на определенные</w:t>
      </w:r>
      <w:r w:rsidRPr="00656261">
        <w:rPr>
          <w:rFonts w:ascii="Times New Roman" w:hAnsi="Times New Roman" w:cs="Times New Roman"/>
          <w:color w:val="000000"/>
          <w:sz w:val="28"/>
          <w:szCs w:val="28"/>
          <w:lang w:val="ru-RU"/>
        </w:rPr>
        <w:t xml:space="preserve"> объект</w:t>
      </w:r>
      <w:r>
        <w:rPr>
          <w:rFonts w:ascii="Times New Roman" w:hAnsi="Times New Roman" w:cs="Times New Roman"/>
          <w:color w:val="000000"/>
          <w:sz w:val="28"/>
          <w:szCs w:val="28"/>
          <w:lang w:val="ru-RU"/>
        </w:rPr>
        <w:t>ы</w:t>
      </w:r>
      <w:r w:rsidRPr="00656261">
        <w:rPr>
          <w:rFonts w:ascii="Times New Roman" w:hAnsi="Times New Roman" w:cs="Times New Roman"/>
          <w:color w:val="000000"/>
          <w:sz w:val="28"/>
          <w:szCs w:val="28"/>
          <w:lang w:val="ru-RU"/>
        </w:rPr>
        <w:t>, расположен</w:t>
      </w:r>
      <w:r>
        <w:rPr>
          <w:rFonts w:ascii="Times New Roman" w:hAnsi="Times New Roman" w:cs="Times New Roman"/>
          <w:color w:val="000000"/>
          <w:sz w:val="28"/>
          <w:szCs w:val="28"/>
          <w:lang w:val="ru-RU"/>
        </w:rPr>
        <w:t>н</w:t>
      </w:r>
      <w:r w:rsidRPr="00656261">
        <w:rPr>
          <w:rFonts w:ascii="Times New Roman" w:hAnsi="Times New Roman" w:cs="Times New Roman"/>
          <w:color w:val="000000"/>
          <w:sz w:val="28"/>
          <w:szCs w:val="28"/>
          <w:lang w:val="ru-RU"/>
        </w:rPr>
        <w:t>ы</w:t>
      </w:r>
      <w:r>
        <w:rPr>
          <w:rFonts w:ascii="Times New Roman" w:hAnsi="Times New Roman" w:cs="Times New Roman"/>
          <w:color w:val="000000"/>
          <w:sz w:val="28"/>
          <w:szCs w:val="28"/>
          <w:lang w:val="ru-RU"/>
        </w:rPr>
        <w:t>е</w:t>
      </w:r>
      <w:r w:rsidRPr="00656261">
        <w:rPr>
          <w:rFonts w:ascii="Times New Roman" w:hAnsi="Times New Roman" w:cs="Times New Roman"/>
          <w:color w:val="000000"/>
          <w:sz w:val="28"/>
          <w:szCs w:val="28"/>
          <w:lang w:val="ru-RU"/>
        </w:rPr>
        <w:t xml:space="preserve"> по кругу</w:t>
      </w:r>
      <w:r>
        <w:rPr>
          <w:rFonts w:ascii="Times New Roman" w:hAnsi="Times New Roman" w:cs="Times New Roman"/>
          <w:color w:val="000000"/>
          <w:sz w:val="28"/>
          <w:szCs w:val="28"/>
          <w:lang w:val="ru-RU"/>
        </w:rPr>
        <w:t>,</w:t>
      </w:r>
      <w:r w:rsidRPr="00656261">
        <w:rPr>
          <w:rFonts w:ascii="Times New Roman" w:hAnsi="Times New Roman" w:cs="Times New Roman"/>
          <w:color w:val="000000"/>
          <w:sz w:val="28"/>
          <w:szCs w:val="28"/>
          <w:lang w:val="ru-RU"/>
        </w:rPr>
        <w:t xml:space="preserve"> в центральном поле появляется ответная реакция</w:t>
      </w:r>
      <w:r>
        <w:rPr>
          <w:rFonts w:ascii="Times New Roman" w:hAnsi="Times New Roman" w:cs="Times New Roman"/>
          <w:color w:val="000000"/>
          <w:sz w:val="28"/>
          <w:szCs w:val="28"/>
          <w:lang w:val="ru-RU"/>
        </w:rPr>
        <w:t xml:space="preserve">. </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«Копилка»</w:t>
      </w:r>
      <w:r w:rsidRPr="00114ADB">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сортировка и перем</w:t>
      </w:r>
      <w:r w:rsidR="008601DA">
        <w:rPr>
          <w:rFonts w:ascii="Times New Roman" w:hAnsi="Times New Roman" w:cs="Times New Roman"/>
          <w:color w:val="000000"/>
          <w:sz w:val="28"/>
          <w:szCs w:val="28"/>
          <w:lang w:val="ru-RU"/>
        </w:rPr>
        <w:t xml:space="preserve">ещение верных-неверных ответов) - </w:t>
      </w:r>
      <w:r w:rsidR="008601DA" w:rsidRPr="008601DA">
        <w:rPr>
          <w:rFonts w:ascii="Times New Roman" w:hAnsi="Times New Roman" w:cs="Times New Roman"/>
          <w:sz w:val="28"/>
          <w:lang w:val="ru-RU"/>
        </w:rPr>
        <w:t>автор Черных О.А.</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E55C62">
        <w:rPr>
          <w:rFonts w:ascii="Times New Roman" w:hAnsi="Times New Roman" w:cs="Times New Roman"/>
          <w:color w:val="000000"/>
          <w:sz w:val="28"/>
          <w:szCs w:val="28"/>
          <w:lang w:val="ru-RU"/>
        </w:rPr>
        <w:t>Суть приема заключается в сортировке нескольких объектов. Иллюстрации, которые обозначают пр</w:t>
      </w:r>
      <w:r>
        <w:rPr>
          <w:rFonts w:ascii="Times New Roman" w:hAnsi="Times New Roman" w:cs="Times New Roman"/>
          <w:color w:val="000000"/>
          <w:sz w:val="28"/>
          <w:szCs w:val="28"/>
          <w:lang w:val="ru-RU"/>
        </w:rPr>
        <w:t>авильный ответ, отправляются в «копилку»</w:t>
      </w:r>
      <w:r w:rsidRPr="00E55C62">
        <w:rPr>
          <w:rFonts w:ascii="Times New Roman" w:hAnsi="Times New Roman" w:cs="Times New Roman"/>
          <w:color w:val="000000"/>
          <w:sz w:val="28"/>
          <w:szCs w:val="28"/>
          <w:lang w:val="ru-RU"/>
        </w:rPr>
        <w:t>, роль которой может исполнять корзина, сумка, чемодан, сундук и т.п. Неправильные ответы при кли</w:t>
      </w:r>
      <w:r>
        <w:rPr>
          <w:rFonts w:ascii="Times New Roman" w:hAnsi="Times New Roman" w:cs="Times New Roman"/>
          <w:color w:val="000000"/>
          <w:sz w:val="28"/>
          <w:szCs w:val="28"/>
          <w:lang w:val="ru-RU"/>
        </w:rPr>
        <w:t>ке на них мышкой будут исчезать или будет появляться запись о допущенной ошибке.</w:t>
      </w:r>
    </w:p>
    <w:p w:rsidR="00FB1269" w:rsidRPr="008601DA"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«Лабиринт» - 1</w:t>
      </w:r>
      <w:r w:rsidR="008601DA">
        <w:rPr>
          <w:rFonts w:ascii="Times New Roman" w:hAnsi="Times New Roman" w:cs="Times New Roman"/>
          <w:b/>
          <w:color w:val="000000"/>
          <w:sz w:val="28"/>
          <w:szCs w:val="28"/>
          <w:lang w:val="ru-RU"/>
        </w:rPr>
        <w:t xml:space="preserve"> - </w:t>
      </w:r>
      <w:r w:rsidR="008601DA" w:rsidRPr="008601DA">
        <w:rPr>
          <w:sz w:val="28"/>
          <w:lang w:val="ru-RU"/>
        </w:rPr>
        <w:t xml:space="preserve"> </w:t>
      </w:r>
      <w:r w:rsidR="008601DA" w:rsidRPr="008601DA">
        <w:rPr>
          <w:rFonts w:ascii="Times New Roman" w:hAnsi="Times New Roman" w:cs="Times New Roman"/>
          <w:sz w:val="28"/>
          <w:lang w:val="ru-RU"/>
        </w:rPr>
        <w:t>авто</w:t>
      </w:r>
      <w:r w:rsidR="008601DA">
        <w:rPr>
          <w:rFonts w:ascii="Times New Roman" w:hAnsi="Times New Roman" w:cs="Times New Roman"/>
          <w:sz w:val="28"/>
          <w:lang w:val="ru-RU"/>
        </w:rPr>
        <w:t xml:space="preserve">р </w:t>
      </w:r>
      <w:r w:rsidR="00962B71">
        <w:rPr>
          <w:rFonts w:ascii="Times New Roman" w:hAnsi="Times New Roman" w:cs="Times New Roman"/>
          <w:sz w:val="28"/>
          <w:lang w:val="ru-RU"/>
        </w:rPr>
        <w:t xml:space="preserve">приёма </w:t>
      </w:r>
      <w:proofErr w:type="spellStart"/>
      <w:r w:rsidR="008601DA">
        <w:rPr>
          <w:rFonts w:ascii="Times New Roman" w:hAnsi="Times New Roman" w:cs="Times New Roman"/>
          <w:sz w:val="28"/>
          <w:lang w:val="ru-RU"/>
        </w:rPr>
        <w:t>Салиш</w:t>
      </w:r>
      <w:proofErr w:type="spellEnd"/>
      <w:r w:rsidR="008601DA">
        <w:rPr>
          <w:rFonts w:ascii="Times New Roman" w:hAnsi="Times New Roman" w:cs="Times New Roman"/>
          <w:sz w:val="28"/>
          <w:lang w:val="ru-RU"/>
        </w:rPr>
        <w:t xml:space="preserve"> С.С.</w:t>
      </w:r>
    </w:p>
    <w:p w:rsidR="00FB1269" w:rsidRPr="00492F96"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5772AA">
        <w:rPr>
          <w:rFonts w:ascii="Times New Roman" w:hAnsi="Times New Roman" w:cs="Times New Roman"/>
          <w:color w:val="000000"/>
          <w:sz w:val="28"/>
          <w:szCs w:val="28"/>
          <w:lang w:val="ru-RU"/>
        </w:rPr>
        <w:t xml:space="preserve">Суть приема заключается в том, что если </w:t>
      </w:r>
      <w:r>
        <w:rPr>
          <w:rFonts w:ascii="Times New Roman" w:hAnsi="Times New Roman" w:cs="Times New Roman"/>
          <w:color w:val="000000"/>
          <w:sz w:val="28"/>
          <w:szCs w:val="28"/>
          <w:lang w:val="ru-RU"/>
        </w:rPr>
        <w:t>учени</w:t>
      </w:r>
      <w:r w:rsidRPr="005772AA">
        <w:rPr>
          <w:rFonts w:ascii="Times New Roman" w:hAnsi="Times New Roman" w:cs="Times New Roman"/>
          <w:color w:val="000000"/>
          <w:sz w:val="28"/>
          <w:szCs w:val="28"/>
          <w:lang w:val="ru-RU"/>
        </w:rPr>
        <w:t>к неверно отвечает на вопрос, то он возвращается к первому заданию.</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«Лабиринт» - 2</w:t>
      </w:r>
      <w:r w:rsidR="00581F38" w:rsidRPr="00CD19D0">
        <w:rPr>
          <w:rFonts w:ascii="Times New Roman" w:hAnsi="Times New Roman" w:cs="Times New Roman"/>
          <w:i/>
          <w:color w:val="000000"/>
          <w:sz w:val="28"/>
          <w:szCs w:val="28"/>
          <w:lang w:val="ru-RU"/>
        </w:rPr>
        <w:t xml:space="preserve"> </w:t>
      </w:r>
      <w:r w:rsidR="00581F38" w:rsidRPr="00581F38">
        <w:rPr>
          <w:rFonts w:ascii="Times New Roman" w:hAnsi="Times New Roman" w:cs="Times New Roman"/>
          <w:color w:val="000000"/>
          <w:sz w:val="28"/>
          <w:szCs w:val="28"/>
          <w:lang w:val="ru-RU"/>
        </w:rPr>
        <w:t xml:space="preserve">- </w:t>
      </w:r>
      <w:r w:rsidR="00581F38" w:rsidRPr="00581F38">
        <w:rPr>
          <w:rFonts w:ascii="Times New Roman" w:hAnsi="Times New Roman" w:cs="Times New Roman"/>
          <w:sz w:val="28"/>
          <w:lang w:val="ru-RU"/>
        </w:rPr>
        <w:t xml:space="preserve">автор </w:t>
      </w:r>
      <w:r w:rsidR="00962B71">
        <w:rPr>
          <w:rFonts w:ascii="Times New Roman" w:hAnsi="Times New Roman" w:cs="Times New Roman"/>
          <w:sz w:val="28"/>
          <w:lang w:val="ru-RU"/>
        </w:rPr>
        <w:t xml:space="preserve">приёма </w:t>
      </w:r>
      <w:proofErr w:type="spellStart"/>
      <w:r w:rsidR="00581F38" w:rsidRPr="00581F38">
        <w:rPr>
          <w:rFonts w:ascii="Times New Roman" w:hAnsi="Times New Roman" w:cs="Times New Roman"/>
          <w:sz w:val="28"/>
          <w:lang w:val="ru-RU"/>
        </w:rPr>
        <w:t>Можаев</w:t>
      </w:r>
      <w:proofErr w:type="spellEnd"/>
      <w:r w:rsidR="00581F38" w:rsidRPr="00581F38">
        <w:rPr>
          <w:rFonts w:ascii="Times New Roman" w:hAnsi="Times New Roman" w:cs="Times New Roman"/>
          <w:sz w:val="28"/>
          <w:lang w:val="ru-RU"/>
        </w:rPr>
        <w:t xml:space="preserve"> Г.М.</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5772AA">
        <w:rPr>
          <w:rFonts w:ascii="Times New Roman" w:hAnsi="Times New Roman" w:cs="Times New Roman"/>
          <w:color w:val="000000"/>
          <w:sz w:val="28"/>
          <w:szCs w:val="28"/>
          <w:lang w:val="ru-RU"/>
        </w:rPr>
        <w:t>Суть приема заключается в том, что</w:t>
      </w:r>
      <w:r>
        <w:rPr>
          <w:rFonts w:ascii="Times New Roman" w:hAnsi="Times New Roman" w:cs="Times New Roman"/>
          <w:color w:val="000000"/>
          <w:sz w:val="28"/>
          <w:szCs w:val="28"/>
          <w:lang w:val="ru-RU"/>
        </w:rPr>
        <w:t>бы</w:t>
      </w:r>
      <w:r w:rsidRPr="00D37F7C">
        <w:rPr>
          <w:rFonts w:ascii="Times New Roman" w:hAnsi="Times New Roman" w:cs="Times New Roman"/>
          <w:color w:val="000000"/>
          <w:sz w:val="28"/>
          <w:szCs w:val="28"/>
          <w:lang w:val="ru-RU"/>
        </w:rPr>
        <w:t xml:space="preserve"> пройти лабиринт, получив при этом как можно меньше красных карточек, свидетельствующих о допущенных </w:t>
      </w:r>
      <w:r w:rsidRPr="00D37F7C">
        <w:rPr>
          <w:rFonts w:ascii="Times New Roman" w:hAnsi="Times New Roman" w:cs="Times New Roman"/>
          <w:color w:val="000000"/>
          <w:sz w:val="28"/>
          <w:szCs w:val="28"/>
          <w:lang w:val="ru-RU"/>
        </w:rPr>
        <w:lastRenderedPageBreak/>
        <w:t>ошибках.</w:t>
      </w:r>
      <w:r w:rsidRPr="007604C8">
        <w:rPr>
          <w:rFonts w:ascii="Times New Roman" w:hAnsi="Times New Roman" w:cs="Times New Roman"/>
          <w:color w:val="000000"/>
          <w:sz w:val="28"/>
          <w:szCs w:val="28"/>
          <w:lang w:val="ru-RU"/>
        </w:rPr>
        <w:t xml:space="preserve"> </w:t>
      </w:r>
      <w:r w:rsidRPr="007E22E3">
        <w:rPr>
          <w:rFonts w:ascii="Times New Roman" w:hAnsi="Times New Roman" w:cs="Times New Roman"/>
          <w:color w:val="000000"/>
          <w:sz w:val="28"/>
          <w:szCs w:val="28"/>
          <w:lang w:val="ru-RU"/>
        </w:rPr>
        <w:t>При неправильном ответе происходит переход хода к команде соперников.</w:t>
      </w:r>
    </w:p>
    <w:p w:rsidR="00FB1269" w:rsidRPr="00D37F7C"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CD19D0">
        <w:rPr>
          <w:rFonts w:ascii="Times New Roman" w:hAnsi="Times New Roman" w:cs="Times New Roman"/>
          <w:i/>
          <w:color w:val="000000"/>
          <w:sz w:val="28"/>
          <w:szCs w:val="28"/>
          <w:lang w:val="ru-RU"/>
        </w:rPr>
        <w:t>«Лабиринт» - 3</w:t>
      </w:r>
      <w:r w:rsidR="00581F38" w:rsidRPr="00581F38">
        <w:rPr>
          <w:rFonts w:ascii="Times New Roman" w:hAnsi="Times New Roman" w:cs="Times New Roman"/>
          <w:color w:val="000000"/>
          <w:sz w:val="28"/>
          <w:szCs w:val="28"/>
          <w:lang w:val="ru-RU"/>
        </w:rPr>
        <w:t xml:space="preserve"> - </w:t>
      </w:r>
      <w:r w:rsidR="00581F38" w:rsidRPr="00581F38">
        <w:rPr>
          <w:rFonts w:ascii="Times New Roman" w:hAnsi="Times New Roman" w:cs="Times New Roman"/>
          <w:sz w:val="28"/>
          <w:lang w:val="ru-RU"/>
        </w:rPr>
        <w:t xml:space="preserve">автор </w:t>
      </w:r>
      <w:r w:rsidR="00962B71">
        <w:rPr>
          <w:rFonts w:ascii="Times New Roman" w:hAnsi="Times New Roman" w:cs="Times New Roman"/>
          <w:sz w:val="28"/>
          <w:lang w:val="ru-RU"/>
        </w:rPr>
        <w:t xml:space="preserve">приёма </w:t>
      </w:r>
      <w:r w:rsidR="00581F38" w:rsidRPr="00581F38">
        <w:rPr>
          <w:rFonts w:ascii="Times New Roman" w:hAnsi="Times New Roman" w:cs="Times New Roman"/>
          <w:sz w:val="28"/>
          <w:lang w:val="ru-RU"/>
        </w:rPr>
        <w:t>Баданов А.Г.</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5772AA">
        <w:rPr>
          <w:rFonts w:ascii="Times New Roman" w:hAnsi="Times New Roman" w:cs="Times New Roman"/>
          <w:color w:val="000000"/>
          <w:sz w:val="28"/>
          <w:szCs w:val="28"/>
          <w:lang w:val="ru-RU"/>
        </w:rPr>
        <w:t>Суть приема заключается в том, что</w:t>
      </w:r>
      <w:r>
        <w:rPr>
          <w:rFonts w:ascii="Times New Roman" w:hAnsi="Times New Roman" w:cs="Times New Roman"/>
          <w:color w:val="000000"/>
          <w:sz w:val="28"/>
          <w:szCs w:val="28"/>
          <w:lang w:val="ru-RU"/>
        </w:rPr>
        <w:t>бы</w:t>
      </w:r>
      <w:r w:rsidRPr="00D37F7C">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пройти лабиринт</w:t>
      </w:r>
      <w:r w:rsidRPr="00D37F7C">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по мере ответов на задания с наименьшим количеством допущенных ошибок. </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«Листание»</w:t>
      </w:r>
      <w:r>
        <w:rPr>
          <w:rFonts w:ascii="Times New Roman" w:hAnsi="Times New Roman" w:cs="Times New Roman"/>
          <w:color w:val="000000"/>
          <w:sz w:val="28"/>
          <w:szCs w:val="28"/>
          <w:lang w:val="ru-RU"/>
        </w:rPr>
        <w:t xml:space="preserve"> (</w:t>
      </w:r>
      <w:r w:rsidRPr="008910FD">
        <w:rPr>
          <w:rFonts w:ascii="Times New Roman" w:hAnsi="Times New Roman" w:cs="Times New Roman"/>
          <w:color w:val="000000"/>
          <w:sz w:val="28"/>
          <w:szCs w:val="28"/>
          <w:lang w:val="ru-RU"/>
        </w:rPr>
        <w:t>имитирует чтение книги</w:t>
      </w:r>
      <w:r w:rsidR="007442B2">
        <w:rPr>
          <w:rFonts w:ascii="Times New Roman" w:hAnsi="Times New Roman" w:cs="Times New Roman"/>
          <w:color w:val="000000"/>
          <w:sz w:val="28"/>
          <w:szCs w:val="28"/>
          <w:lang w:val="ru-RU"/>
        </w:rPr>
        <w:t xml:space="preserve">) - </w:t>
      </w:r>
      <w:r w:rsidR="007442B2">
        <w:rPr>
          <w:rFonts w:ascii="Times New Roman" w:hAnsi="Times New Roman" w:cs="Times New Roman"/>
          <w:sz w:val="28"/>
          <w:lang w:val="ru-RU"/>
        </w:rPr>
        <w:t xml:space="preserve">автор </w:t>
      </w:r>
      <w:proofErr w:type="spellStart"/>
      <w:r w:rsidR="007442B2">
        <w:rPr>
          <w:rFonts w:ascii="Times New Roman" w:hAnsi="Times New Roman" w:cs="Times New Roman"/>
          <w:sz w:val="28"/>
          <w:lang w:val="ru-RU"/>
        </w:rPr>
        <w:t>Аствацатуров</w:t>
      </w:r>
      <w:proofErr w:type="spellEnd"/>
      <w:r w:rsidR="007442B2">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5D1167">
        <w:rPr>
          <w:rFonts w:ascii="Times New Roman" w:hAnsi="Times New Roman" w:cs="Times New Roman"/>
          <w:color w:val="000000"/>
          <w:sz w:val="28"/>
          <w:szCs w:val="28"/>
          <w:lang w:val="ru-RU"/>
        </w:rPr>
        <w:t xml:space="preserve">Суть </w:t>
      </w:r>
      <w:r w:rsidRPr="005772AA">
        <w:rPr>
          <w:rFonts w:ascii="Times New Roman" w:hAnsi="Times New Roman" w:cs="Times New Roman"/>
          <w:color w:val="000000"/>
          <w:sz w:val="28"/>
          <w:szCs w:val="28"/>
          <w:lang w:val="ru-RU"/>
        </w:rPr>
        <w:t>приема заключается в том, что</w:t>
      </w:r>
      <w:r>
        <w:rPr>
          <w:rFonts w:ascii="Times New Roman" w:hAnsi="Times New Roman" w:cs="Times New Roman"/>
          <w:color w:val="000000"/>
          <w:sz w:val="28"/>
          <w:szCs w:val="28"/>
          <w:lang w:val="ru-RU"/>
        </w:rPr>
        <w:t xml:space="preserve">бы на одном слайде вместить </w:t>
      </w:r>
      <w:r w:rsidRPr="008910FD">
        <w:rPr>
          <w:rFonts w:ascii="Times New Roman" w:hAnsi="Times New Roman" w:cs="Times New Roman"/>
          <w:color w:val="000000"/>
          <w:sz w:val="28"/>
          <w:szCs w:val="28"/>
          <w:lang w:val="ru-RU"/>
        </w:rPr>
        <w:t>всю нужную информацию одновременно, не рассеивая внимание обучающихся</w:t>
      </w:r>
      <w:r>
        <w:rPr>
          <w:rFonts w:ascii="Times New Roman" w:hAnsi="Times New Roman" w:cs="Times New Roman"/>
          <w:color w:val="000000"/>
          <w:sz w:val="28"/>
          <w:szCs w:val="28"/>
          <w:lang w:val="ru-RU"/>
        </w:rPr>
        <w:t xml:space="preserve"> на изобилие объектов на экране).</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«Лови (исправь) ошибку»</w:t>
      </w:r>
      <w:r>
        <w:rPr>
          <w:rFonts w:ascii="Times New Roman" w:hAnsi="Times New Roman" w:cs="Times New Roman"/>
          <w:color w:val="000000"/>
          <w:sz w:val="28"/>
          <w:szCs w:val="28"/>
          <w:lang w:val="ru-RU"/>
        </w:rPr>
        <w:t xml:space="preserve"> (нахождение ошибочной инфор</w:t>
      </w:r>
      <w:r w:rsidR="007442B2">
        <w:rPr>
          <w:rFonts w:ascii="Times New Roman" w:hAnsi="Times New Roman" w:cs="Times New Roman"/>
          <w:color w:val="000000"/>
          <w:sz w:val="28"/>
          <w:szCs w:val="28"/>
          <w:lang w:val="ru-RU"/>
        </w:rPr>
        <w:t xml:space="preserve">мации среди правильных ответов) - </w:t>
      </w:r>
      <w:r w:rsidR="007442B2">
        <w:rPr>
          <w:rFonts w:ascii="Times New Roman" w:hAnsi="Times New Roman" w:cs="Times New Roman"/>
          <w:sz w:val="28"/>
          <w:lang w:val="ru-RU"/>
        </w:rPr>
        <w:t xml:space="preserve">автор </w:t>
      </w:r>
      <w:proofErr w:type="spellStart"/>
      <w:r w:rsidR="007442B2">
        <w:rPr>
          <w:rFonts w:ascii="Times New Roman" w:hAnsi="Times New Roman" w:cs="Times New Roman"/>
          <w:sz w:val="28"/>
          <w:lang w:val="ru-RU"/>
        </w:rPr>
        <w:t>Аствацатуров</w:t>
      </w:r>
      <w:proofErr w:type="spellEnd"/>
      <w:r w:rsidR="007442B2">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5D1167">
        <w:rPr>
          <w:rFonts w:ascii="Times New Roman" w:hAnsi="Times New Roman" w:cs="Times New Roman"/>
          <w:color w:val="000000"/>
          <w:sz w:val="28"/>
          <w:szCs w:val="28"/>
          <w:lang w:val="ru-RU"/>
        </w:rPr>
        <w:t xml:space="preserve">Суть </w:t>
      </w:r>
      <w:r w:rsidRPr="005772AA">
        <w:rPr>
          <w:rFonts w:ascii="Times New Roman" w:hAnsi="Times New Roman" w:cs="Times New Roman"/>
          <w:color w:val="000000"/>
          <w:sz w:val="28"/>
          <w:szCs w:val="28"/>
          <w:lang w:val="ru-RU"/>
        </w:rPr>
        <w:t>приема</w:t>
      </w:r>
      <w:r>
        <w:rPr>
          <w:rFonts w:ascii="Times New Roman" w:hAnsi="Times New Roman" w:cs="Times New Roman"/>
          <w:color w:val="000000"/>
          <w:sz w:val="28"/>
          <w:szCs w:val="28"/>
          <w:lang w:val="ru-RU"/>
        </w:rPr>
        <w:t xml:space="preserve"> </w:t>
      </w:r>
      <w:r w:rsidRPr="006A3C66">
        <w:rPr>
          <w:rFonts w:ascii="Times New Roman" w:hAnsi="Times New Roman" w:cs="Times New Roman"/>
          <w:color w:val="000000"/>
          <w:sz w:val="28"/>
          <w:szCs w:val="28"/>
          <w:lang w:val="ru-RU"/>
        </w:rPr>
        <w:t>состоит в том, что ученику предлагаются подвижные объекты с правил</w:t>
      </w:r>
      <w:r>
        <w:rPr>
          <w:rFonts w:ascii="Times New Roman" w:hAnsi="Times New Roman" w:cs="Times New Roman"/>
          <w:color w:val="000000"/>
          <w:sz w:val="28"/>
          <w:szCs w:val="28"/>
          <w:lang w:val="ru-RU"/>
        </w:rPr>
        <w:t>ьными и неправильными ответами.</w:t>
      </w:r>
      <w:r w:rsidRPr="006A3C66">
        <w:rPr>
          <w:rFonts w:ascii="Times New Roman" w:hAnsi="Times New Roman" w:cs="Times New Roman"/>
          <w:color w:val="000000"/>
          <w:sz w:val="28"/>
          <w:szCs w:val="28"/>
          <w:lang w:val="ru-RU"/>
        </w:rPr>
        <w:t xml:space="preserve"> Пока объекты движ</w:t>
      </w:r>
      <w:r>
        <w:rPr>
          <w:rFonts w:ascii="Times New Roman" w:hAnsi="Times New Roman" w:cs="Times New Roman"/>
          <w:color w:val="000000"/>
          <w:sz w:val="28"/>
          <w:szCs w:val="28"/>
          <w:lang w:val="ru-RU"/>
        </w:rPr>
        <w:t>утся по слайду, учащийся должен</w:t>
      </w:r>
      <w:r w:rsidRPr="006A3C66">
        <w:rPr>
          <w:rFonts w:ascii="Times New Roman" w:hAnsi="Times New Roman" w:cs="Times New Roman"/>
          <w:color w:val="000000"/>
          <w:sz w:val="28"/>
          <w:szCs w:val="28"/>
          <w:lang w:val="ru-RU"/>
        </w:rPr>
        <w:t xml:space="preserve"> успеть найти и отметить карточки с неправильными ответами. При этом подвижный объект с неверным ответом не исчезает, а трансформируется.</w:t>
      </w:r>
    </w:p>
    <w:p w:rsidR="00FB1269" w:rsidRPr="00960077"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«Лото»</w:t>
      </w:r>
      <w:r w:rsidRPr="003256AC">
        <w:rPr>
          <w:rFonts w:ascii="Times New Roman" w:hAnsi="Times New Roman" w:cs="Times New Roman"/>
          <w:b/>
          <w:color w:val="000000"/>
          <w:sz w:val="28"/>
          <w:szCs w:val="28"/>
          <w:lang w:val="ru-RU"/>
        </w:rPr>
        <w:t xml:space="preserve"> </w:t>
      </w:r>
      <w:r w:rsidRPr="00960077">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от ложной информации – </w:t>
      </w:r>
      <w:r w:rsidRPr="00960077">
        <w:rPr>
          <w:rFonts w:ascii="Times New Roman" w:hAnsi="Times New Roman" w:cs="Times New Roman"/>
          <w:color w:val="000000"/>
          <w:sz w:val="28"/>
          <w:szCs w:val="28"/>
          <w:lang w:val="ru-RU"/>
        </w:rPr>
        <w:t>к целостному правильному ответу</w:t>
      </w:r>
      <w:r w:rsidR="00581F38">
        <w:rPr>
          <w:rFonts w:ascii="Times New Roman" w:hAnsi="Times New Roman" w:cs="Times New Roman"/>
          <w:color w:val="000000"/>
          <w:sz w:val="28"/>
          <w:szCs w:val="28"/>
          <w:lang w:val="ru-RU"/>
        </w:rPr>
        <w:t>)</w:t>
      </w:r>
      <w:r w:rsidR="00581F38" w:rsidRPr="00581F38">
        <w:rPr>
          <w:rFonts w:ascii="Times New Roman" w:hAnsi="Times New Roman" w:cs="Times New Roman"/>
          <w:sz w:val="28"/>
          <w:lang w:val="ru-RU"/>
        </w:rPr>
        <w:t xml:space="preserve"> -</w:t>
      </w:r>
      <w:r w:rsidR="00581F38">
        <w:rPr>
          <w:b/>
          <w:sz w:val="28"/>
          <w:lang w:val="ru-RU"/>
        </w:rPr>
        <w:t xml:space="preserve"> </w:t>
      </w:r>
      <w:r w:rsidR="00581F38" w:rsidRPr="00581F38">
        <w:rPr>
          <w:rFonts w:ascii="Times New Roman" w:hAnsi="Times New Roman" w:cs="Times New Roman"/>
          <w:sz w:val="28"/>
          <w:lang w:val="ru-RU"/>
        </w:rPr>
        <w:t xml:space="preserve">автор </w:t>
      </w:r>
      <w:proofErr w:type="spellStart"/>
      <w:r w:rsidR="00581F38" w:rsidRPr="00581F38">
        <w:rPr>
          <w:rFonts w:ascii="Times New Roman" w:hAnsi="Times New Roman" w:cs="Times New Roman"/>
          <w:sz w:val="28"/>
          <w:lang w:val="ru-RU"/>
        </w:rPr>
        <w:t>Чухрий</w:t>
      </w:r>
      <w:proofErr w:type="spellEnd"/>
      <w:r w:rsidR="00581F38" w:rsidRPr="00581F38">
        <w:rPr>
          <w:rFonts w:ascii="Times New Roman" w:hAnsi="Times New Roman" w:cs="Times New Roman"/>
          <w:sz w:val="28"/>
          <w:lang w:val="ru-RU"/>
        </w:rPr>
        <w:t xml:space="preserve"> В.В.</w:t>
      </w:r>
    </w:p>
    <w:p w:rsidR="00FB1269" w:rsidRPr="003256AC" w:rsidRDefault="00FB1269" w:rsidP="00FB1269">
      <w:pPr>
        <w:pStyle w:val="ac"/>
        <w:spacing w:line="360" w:lineRule="auto"/>
        <w:ind w:left="0" w:firstLine="708"/>
        <w:jc w:val="both"/>
        <w:rPr>
          <w:rFonts w:ascii="Times New Roman" w:hAnsi="Times New Roman" w:cs="Times New Roman"/>
          <w:b/>
          <w:color w:val="000000"/>
          <w:sz w:val="28"/>
          <w:szCs w:val="28"/>
          <w:lang w:val="ru-RU"/>
        </w:rPr>
      </w:pPr>
      <w:r w:rsidRPr="005D1167">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приема состоит в том, что позволяет проверить ложную информацию, размещенную в таблице, путем перемещения объектов.</w:t>
      </w:r>
    </w:p>
    <w:p w:rsidR="00FB1269" w:rsidRPr="00581F38" w:rsidRDefault="00FB1269" w:rsidP="00581F38">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«Лупа»</w:t>
      </w:r>
      <w:r>
        <w:rPr>
          <w:rFonts w:ascii="Times New Roman" w:hAnsi="Times New Roman" w:cs="Times New Roman"/>
          <w:color w:val="000000"/>
          <w:sz w:val="28"/>
          <w:szCs w:val="28"/>
          <w:lang w:val="ru-RU"/>
        </w:rPr>
        <w:t xml:space="preserve"> (</w:t>
      </w:r>
      <w:r w:rsidRPr="008910FD">
        <w:rPr>
          <w:rFonts w:ascii="Times New Roman" w:hAnsi="Times New Roman" w:cs="Times New Roman"/>
          <w:color w:val="000000"/>
          <w:sz w:val="28"/>
          <w:szCs w:val="28"/>
          <w:lang w:val="ru-RU"/>
        </w:rPr>
        <w:t>позволяет при помощи курсора создат</w:t>
      </w:r>
      <w:r>
        <w:rPr>
          <w:rFonts w:ascii="Times New Roman" w:hAnsi="Times New Roman" w:cs="Times New Roman"/>
          <w:color w:val="000000"/>
          <w:sz w:val="28"/>
          <w:szCs w:val="28"/>
          <w:lang w:val="ru-RU"/>
        </w:rPr>
        <w:t>ь</w:t>
      </w:r>
      <w:r w:rsidR="00581F38">
        <w:rPr>
          <w:rFonts w:ascii="Times New Roman" w:hAnsi="Times New Roman" w:cs="Times New Roman"/>
          <w:color w:val="000000"/>
          <w:sz w:val="28"/>
          <w:szCs w:val="28"/>
          <w:lang w:val="ru-RU"/>
        </w:rPr>
        <w:t xml:space="preserve"> увеличение отдельных объектов) - </w:t>
      </w:r>
      <w:r w:rsidR="00581F38">
        <w:rPr>
          <w:rFonts w:ascii="Times New Roman" w:hAnsi="Times New Roman" w:cs="Times New Roman"/>
          <w:sz w:val="28"/>
          <w:lang w:val="ru-RU"/>
        </w:rPr>
        <w:t xml:space="preserve">автор </w:t>
      </w:r>
      <w:proofErr w:type="spellStart"/>
      <w:r w:rsidR="00581F38">
        <w:rPr>
          <w:rFonts w:ascii="Times New Roman" w:hAnsi="Times New Roman" w:cs="Times New Roman"/>
          <w:sz w:val="28"/>
          <w:lang w:val="ru-RU"/>
        </w:rPr>
        <w:t>Аствацатуров</w:t>
      </w:r>
      <w:proofErr w:type="spellEnd"/>
      <w:r w:rsidR="00581F38">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5D1167">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приема состоит в том, что позволяет</w:t>
      </w:r>
      <w:r w:rsidRPr="00671378">
        <w:rPr>
          <w:rFonts w:ascii="Times New Roman" w:hAnsi="Times New Roman" w:cs="Times New Roman"/>
          <w:color w:val="000000"/>
          <w:sz w:val="28"/>
          <w:szCs w:val="28"/>
          <w:lang w:val="ru-RU"/>
        </w:rPr>
        <w:t xml:space="preserve"> обратить внимание учащихся на какие-то частности на фоне общего контекста.</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«Маркер»</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w:t>
      </w:r>
      <w:r w:rsidRPr="005E336E">
        <w:rPr>
          <w:rFonts w:ascii="Times New Roman" w:hAnsi="Times New Roman" w:cs="Times New Roman"/>
          <w:color w:val="000000"/>
          <w:sz w:val="28"/>
          <w:szCs w:val="28"/>
          <w:lang w:val="ru-RU"/>
        </w:rPr>
        <w:t>выделение цветом важной информации</w:t>
      </w:r>
      <w:r w:rsidR="007442B2">
        <w:rPr>
          <w:rFonts w:ascii="Times New Roman" w:hAnsi="Times New Roman" w:cs="Times New Roman"/>
          <w:color w:val="000000"/>
          <w:sz w:val="28"/>
          <w:szCs w:val="28"/>
          <w:lang w:val="ru-RU"/>
        </w:rPr>
        <w:t xml:space="preserve">) - </w:t>
      </w:r>
      <w:r w:rsidR="007442B2">
        <w:rPr>
          <w:rFonts w:ascii="Times New Roman" w:hAnsi="Times New Roman" w:cs="Times New Roman"/>
          <w:sz w:val="28"/>
          <w:lang w:val="ru-RU"/>
        </w:rPr>
        <w:t xml:space="preserve">автор </w:t>
      </w:r>
      <w:proofErr w:type="spellStart"/>
      <w:r w:rsidR="007442B2">
        <w:rPr>
          <w:rFonts w:ascii="Times New Roman" w:hAnsi="Times New Roman" w:cs="Times New Roman"/>
          <w:sz w:val="28"/>
          <w:lang w:val="ru-RU"/>
        </w:rPr>
        <w:t>Аствацатуров</w:t>
      </w:r>
      <w:proofErr w:type="spellEnd"/>
      <w:r w:rsidR="007442B2">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5D1167">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приема состоит в том, что позволяет</w:t>
      </w:r>
      <w:r w:rsidRPr="00671378">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выделять определенным</w:t>
      </w:r>
      <w:r w:rsidRPr="000E5FAC">
        <w:rPr>
          <w:rFonts w:ascii="Times New Roman" w:hAnsi="Times New Roman" w:cs="Times New Roman"/>
          <w:color w:val="000000"/>
          <w:sz w:val="28"/>
          <w:szCs w:val="28"/>
          <w:lang w:val="ru-RU"/>
        </w:rPr>
        <w:t xml:space="preserve"> цвет</w:t>
      </w:r>
      <w:r>
        <w:rPr>
          <w:rFonts w:ascii="Times New Roman" w:hAnsi="Times New Roman" w:cs="Times New Roman"/>
          <w:color w:val="000000"/>
          <w:sz w:val="28"/>
          <w:szCs w:val="28"/>
          <w:lang w:val="ru-RU"/>
        </w:rPr>
        <w:t xml:space="preserve">ом важной информации, правильных и неправильных ответов, ключевых слов, </w:t>
      </w:r>
      <w:r w:rsidRPr="000E5FAC">
        <w:rPr>
          <w:rFonts w:ascii="Times New Roman" w:hAnsi="Times New Roman" w:cs="Times New Roman"/>
          <w:color w:val="000000"/>
          <w:sz w:val="28"/>
          <w:szCs w:val="28"/>
          <w:lang w:val="ru-RU"/>
        </w:rPr>
        <w:t>объект</w:t>
      </w:r>
      <w:r>
        <w:rPr>
          <w:rFonts w:ascii="Times New Roman" w:hAnsi="Times New Roman" w:cs="Times New Roman"/>
          <w:color w:val="000000"/>
          <w:sz w:val="28"/>
          <w:szCs w:val="28"/>
          <w:lang w:val="ru-RU"/>
        </w:rPr>
        <w:t>ов, выпадающих</w:t>
      </w:r>
      <w:r w:rsidRPr="000E5FAC">
        <w:rPr>
          <w:rFonts w:ascii="Times New Roman" w:hAnsi="Times New Roman" w:cs="Times New Roman"/>
          <w:color w:val="000000"/>
          <w:sz w:val="28"/>
          <w:szCs w:val="28"/>
          <w:lang w:val="ru-RU"/>
        </w:rPr>
        <w:t xml:space="preserve"> по каким-то признакам из серии других объектов</w:t>
      </w:r>
      <w:r>
        <w:rPr>
          <w:rFonts w:ascii="Times New Roman" w:hAnsi="Times New Roman" w:cs="Times New Roman"/>
          <w:color w:val="000000"/>
          <w:sz w:val="28"/>
          <w:szCs w:val="28"/>
          <w:lang w:val="ru-RU"/>
        </w:rPr>
        <w:t>.</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lastRenderedPageBreak/>
        <w:t>«Матрешка»</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w:t>
      </w:r>
      <w:r w:rsidRPr="00917318">
        <w:rPr>
          <w:rFonts w:ascii="Times New Roman" w:hAnsi="Times New Roman" w:cs="Times New Roman"/>
          <w:color w:val="000000"/>
          <w:sz w:val="28"/>
          <w:szCs w:val="28"/>
          <w:lang w:val="ru-RU"/>
        </w:rPr>
        <w:t>красочные интерактивные плакаты</w:t>
      </w:r>
      <w:r>
        <w:rPr>
          <w:rFonts w:ascii="Times New Roman" w:hAnsi="Times New Roman" w:cs="Times New Roman"/>
          <w:color w:val="000000"/>
          <w:sz w:val="28"/>
          <w:szCs w:val="28"/>
          <w:lang w:val="ru-RU"/>
        </w:rPr>
        <w:t xml:space="preserve"> с матрешками, которые складываются и раскладываются, при этом появляется информация</w:t>
      </w:r>
      <w:r w:rsidR="00581F38">
        <w:rPr>
          <w:rFonts w:ascii="Times New Roman" w:hAnsi="Times New Roman" w:cs="Times New Roman"/>
          <w:color w:val="000000"/>
          <w:sz w:val="28"/>
          <w:szCs w:val="28"/>
          <w:lang w:val="ru-RU"/>
        </w:rPr>
        <w:t xml:space="preserve"> в виде текста или иллюстраций)</w:t>
      </w:r>
      <w:r w:rsidR="00581F38" w:rsidRPr="00581F38">
        <w:rPr>
          <w:rFonts w:ascii="Times New Roman" w:hAnsi="Times New Roman" w:cs="Times New Roman"/>
          <w:color w:val="000000"/>
          <w:sz w:val="28"/>
          <w:lang w:val="ru-RU"/>
        </w:rPr>
        <w:t xml:space="preserve"> - автор Лебедев С.Н.</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66239E">
        <w:rPr>
          <w:rFonts w:ascii="Times New Roman" w:hAnsi="Times New Roman" w:cs="Times New Roman"/>
          <w:color w:val="000000"/>
          <w:sz w:val="28"/>
          <w:szCs w:val="28"/>
          <w:lang w:val="ru-RU"/>
        </w:rPr>
        <w:t>Суть приема состоит в том, что позволяет</w:t>
      </w:r>
      <w:r>
        <w:rPr>
          <w:rFonts w:ascii="Times New Roman" w:hAnsi="Times New Roman" w:cs="Times New Roman"/>
          <w:color w:val="000000"/>
          <w:sz w:val="28"/>
          <w:szCs w:val="28"/>
          <w:lang w:val="ru-RU"/>
        </w:rPr>
        <w:t xml:space="preserve"> </w:t>
      </w:r>
      <w:r w:rsidRPr="00CA6D6B">
        <w:rPr>
          <w:rFonts w:ascii="Times New Roman" w:hAnsi="Times New Roman" w:cs="Times New Roman"/>
          <w:color w:val="000000"/>
          <w:sz w:val="28"/>
          <w:szCs w:val="28"/>
          <w:lang w:val="ru-RU"/>
        </w:rPr>
        <w:t>показать объединение (включение) м</w:t>
      </w:r>
      <w:r>
        <w:rPr>
          <w:rFonts w:ascii="Times New Roman" w:hAnsi="Times New Roman" w:cs="Times New Roman"/>
          <w:color w:val="000000"/>
          <w:sz w:val="28"/>
          <w:szCs w:val="28"/>
          <w:lang w:val="ru-RU"/>
        </w:rPr>
        <w:t>алого в большое, или наоборот, используя народную игрушку – м</w:t>
      </w:r>
      <w:r w:rsidRPr="00CA6D6B">
        <w:rPr>
          <w:rFonts w:ascii="Times New Roman" w:hAnsi="Times New Roman" w:cs="Times New Roman"/>
          <w:color w:val="000000"/>
          <w:sz w:val="28"/>
          <w:szCs w:val="28"/>
          <w:lang w:val="ru-RU"/>
        </w:rPr>
        <w:t>атрёшку.</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«Мельница»</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w:t>
      </w:r>
      <w:r w:rsidRPr="009C6BAE">
        <w:rPr>
          <w:rFonts w:ascii="Times New Roman" w:hAnsi="Times New Roman" w:cs="Times New Roman"/>
          <w:color w:val="000000"/>
          <w:sz w:val="28"/>
          <w:szCs w:val="28"/>
          <w:lang w:val="ru-RU"/>
        </w:rPr>
        <w:t>состоит из сегментов, которые представляют из себя круг</w:t>
      </w:r>
      <w:r w:rsidR="00042FD2">
        <w:rPr>
          <w:rFonts w:ascii="Times New Roman" w:hAnsi="Times New Roman" w:cs="Times New Roman"/>
          <w:color w:val="000000"/>
          <w:sz w:val="28"/>
          <w:szCs w:val="28"/>
          <w:lang w:val="ru-RU"/>
        </w:rPr>
        <w:t>) -</w:t>
      </w:r>
      <w:r w:rsidR="00042FD2" w:rsidRPr="00042FD2">
        <w:rPr>
          <w:rFonts w:ascii="Times New Roman" w:hAnsi="Times New Roman" w:cs="Times New Roman"/>
          <w:color w:val="000000"/>
          <w:sz w:val="28"/>
          <w:szCs w:val="28"/>
          <w:lang w:val="ru-RU"/>
        </w:rPr>
        <w:t xml:space="preserve"> </w:t>
      </w:r>
      <w:r w:rsidR="00042FD2">
        <w:rPr>
          <w:rFonts w:ascii="Times New Roman" w:hAnsi="Times New Roman" w:cs="Times New Roman"/>
          <w:sz w:val="28"/>
          <w:lang w:val="ru-RU"/>
        </w:rPr>
        <w:t>автор Беляева Л.А.</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66239E">
        <w:rPr>
          <w:rFonts w:ascii="Times New Roman" w:hAnsi="Times New Roman" w:cs="Times New Roman"/>
          <w:color w:val="000000"/>
          <w:sz w:val="28"/>
          <w:szCs w:val="28"/>
          <w:lang w:val="ru-RU"/>
        </w:rPr>
        <w:t>Суть приема</w:t>
      </w:r>
      <w:r>
        <w:rPr>
          <w:rFonts w:ascii="Times New Roman" w:hAnsi="Times New Roman" w:cs="Times New Roman"/>
          <w:color w:val="000000"/>
          <w:sz w:val="28"/>
          <w:szCs w:val="28"/>
          <w:lang w:val="ru-RU"/>
        </w:rPr>
        <w:t>:</w:t>
      </w:r>
      <w:r w:rsidRPr="0066239E">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п</w:t>
      </w:r>
      <w:r w:rsidRPr="009C6BAE">
        <w:rPr>
          <w:rFonts w:ascii="Times New Roman" w:hAnsi="Times New Roman" w:cs="Times New Roman"/>
          <w:color w:val="000000"/>
          <w:sz w:val="28"/>
          <w:szCs w:val="28"/>
          <w:lang w:val="ru-RU"/>
        </w:rPr>
        <w:t xml:space="preserve">оверх большого круга расположен малый, в котором находится задание. </w:t>
      </w:r>
      <w:r>
        <w:rPr>
          <w:rFonts w:ascii="Times New Roman" w:hAnsi="Times New Roman" w:cs="Times New Roman"/>
          <w:color w:val="000000"/>
          <w:sz w:val="28"/>
          <w:szCs w:val="28"/>
          <w:lang w:val="ru-RU"/>
        </w:rPr>
        <w:t>Б</w:t>
      </w:r>
      <w:r w:rsidRPr="009C6BAE">
        <w:rPr>
          <w:rFonts w:ascii="Times New Roman" w:hAnsi="Times New Roman" w:cs="Times New Roman"/>
          <w:color w:val="000000"/>
          <w:sz w:val="28"/>
          <w:szCs w:val="28"/>
          <w:lang w:val="ru-RU"/>
        </w:rPr>
        <w:t>ольшой круг крутится, постепенно откр</w:t>
      </w:r>
      <w:r>
        <w:rPr>
          <w:rFonts w:ascii="Times New Roman" w:hAnsi="Times New Roman" w:cs="Times New Roman"/>
          <w:color w:val="000000"/>
          <w:sz w:val="28"/>
          <w:szCs w:val="28"/>
          <w:lang w:val="ru-RU"/>
        </w:rPr>
        <w:t>ывая новые сегменты с заданием.</w:t>
      </w:r>
    </w:p>
    <w:p w:rsidR="00FB1269" w:rsidRPr="00165889" w:rsidRDefault="00FB1269" w:rsidP="00FB1269">
      <w:pPr>
        <w:pStyle w:val="ac"/>
        <w:numPr>
          <w:ilvl w:val="0"/>
          <w:numId w:val="18"/>
        </w:numPr>
        <w:spacing w:line="360" w:lineRule="auto"/>
        <w:ind w:left="0" w:firstLine="0"/>
        <w:jc w:val="both"/>
        <w:rPr>
          <w:rFonts w:ascii="Times New Roman" w:hAnsi="Times New Roman" w:cs="Times New Roman"/>
          <w:b/>
          <w:color w:val="000000"/>
          <w:sz w:val="28"/>
          <w:szCs w:val="28"/>
          <w:lang w:val="ru-RU"/>
        </w:rPr>
      </w:pPr>
      <w:r w:rsidRPr="009B773C">
        <w:rPr>
          <w:rFonts w:ascii="Times New Roman" w:hAnsi="Times New Roman" w:cs="Times New Roman"/>
          <w:i/>
          <w:color w:val="000000"/>
          <w:sz w:val="28"/>
          <w:szCs w:val="28"/>
          <w:lang w:val="ru-RU"/>
        </w:rPr>
        <w:t>«</w:t>
      </w:r>
      <w:proofErr w:type="spellStart"/>
      <w:r w:rsidRPr="009B773C">
        <w:rPr>
          <w:rFonts w:ascii="Times New Roman" w:hAnsi="Times New Roman" w:cs="Times New Roman"/>
          <w:i/>
          <w:color w:val="000000"/>
          <w:sz w:val="28"/>
          <w:szCs w:val="28"/>
          <w:lang w:val="ru-RU"/>
        </w:rPr>
        <w:t>Мультимедиапроектор</w:t>
      </w:r>
      <w:proofErr w:type="spellEnd"/>
      <w:r w:rsidRPr="009B773C">
        <w:rPr>
          <w:rFonts w:ascii="Times New Roman" w:hAnsi="Times New Roman" w:cs="Times New Roman"/>
          <w:i/>
          <w:color w:val="000000"/>
          <w:sz w:val="28"/>
          <w:szCs w:val="28"/>
          <w:lang w:val="ru-RU"/>
        </w:rPr>
        <w:t>»</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(в луче</w:t>
      </w:r>
      <w:r w:rsidRPr="00D338C7">
        <w:rPr>
          <w:rFonts w:ascii="Times New Roman" w:hAnsi="Times New Roman" w:cs="Times New Roman"/>
          <w:color w:val="000000"/>
          <w:sz w:val="28"/>
          <w:szCs w:val="28"/>
          <w:lang w:val="ru-RU"/>
        </w:rPr>
        <w:t xml:space="preserve"> мультимедийного проектор</w:t>
      </w:r>
      <w:r w:rsidR="00581F38">
        <w:rPr>
          <w:rFonts w:ascii="Times New Roman" w:hAnsi="Times New Roman" w:cs="Times New Roman"/>
          <w:color w:val="000000"/>
          <w:sz w:val="28"/>
          <w:szCs w:val="28"/>
          <w:lang w:val="ru-RU"/>
        </w:rPr>
        <w:t>а появляется информация)</w:t>
      </w:r>
      <w:r w:rsidR="00581F38" w:rsidRPr="00581F38">
        <w:rPr>
          <w:rFonts w:ascii="Times New Roman" w:hAnsi="Times New Roman" w:cs="Times New Roman"/>
          <w:sz w:val="28"/>
          <w:lang w:val="ru-RU"/>
        </w:rPr>
        <w:t xml:space="preserve"> </w:t>
      </w:r>
      <w:r w:rsidR="00581F38">
        <w:rPr>
          <w:rFonts w:ascii="Times New Roman" w:hAnsi="Times New Roman" w:cs="Times New Roman"/>
          <w:sz w:val="28"/>
          <w:lang w:val="ru-RU"/>
        </w:rPr>
        <w:t xml:space="preserve">- </w:t>
      </w:r>
      <w:r w:rsidR="00581F38" w:rsidRPr="00581F38">
        <w:rPr>
          <w:rFonts w:ascii="Times New Roman" w:hAnsi="Times New Roman" w:cs="Times New Roman"/>
          <w:sz w:val="28"/>
          <w:lang w:val="ru-RU"/>
        </w:rPr>
        <w:t xml:space="preserve">автор </w:t>
      </w:r>
      <w:proofErr w:type="spellStart"/>
      <w:r w:rsidR="00581F38" w:rsidRPr="00581F38">
        <w:rPr>
          <w:rFonts w:ascii="Times New Roman" w:hAnsi="Times New Roman" w:cs="Times New Roman"/>
          <w:sz w:val="28"/>
          <w:lang w:val="ru-RU"/>
        </w:rPr>
        <w:t>Жакулина</w:t>
      </w:r>
      <w:proofErr w:type="spellEnd"/>
      <w:r w:rsidR="00581F38" w:rsidRPr="00581F38">
        <w:rPr>
          <w:rFonts w:ascii="Times New Roman" w:hAnsi="Times New Roman" w:cs="Times New Roman"/>
          <w:sz w:val="28"/>
          <w:lang w:val="ru-RU"/>
        </w:rPr>
        <w:t xml:space="preserve"> И.В.</w:t>
      </w:r>
    </w:p>
    <w:p w:rsidR="00FB1269" w:rsidRPr="0016588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165889">
        <w:rPr>
          <w:rFonts w:ascii="Times New Roman" w:hAnsi="Times New Roman" w:cs="Times New Roman"/>
          <w:color w:val="000000"/>
          <w:sz w:val="28"/>
          <w:szCs w:val="28"/>
          <w:lang w:val="ru-RU"/>
        </w:rPr>
        <w:t>Суть приема</w:t>
      </w:r>
      <w:r>
        <w:rPr>
          <w:rFonts w:ascii="Times New Roman" w:hAnsi="Times New Roman" w:cs="Times New Roman"/>
          <w:color w:val="000000"/>
          <w:sz w:val="28"/>
          <w:szCs w:val="28"/>
          <w:lang w:val="ru-RU"/>
        </w:rPr>
        <w:t xml:space="preserve"> </w:t>
      </w:r>
      <w:r w:rsidRPr="0066239E">
        <w:rPr>
          <w:rFonts w:ascii="Times New Roman" w:hAnsi="Times New Roman" w:cs="Times New Roman"/>
          <w:color w:val="000000"/>
          <w:sz w:val="28"/>
          <w:szCs w:val="28"/>
          <w:lang w:val="ru-RU"/>
        </w:rPr>
        <w:t>состоит в том, что позволяет</w:t>
      </w:r>
      <w:r>
        <w:rPr>
          <w:rFonts w:ascii="Times New Roman" w:hAnsi="Times New Roman" w:cs="Times New Roman"/>
          <w:color w:val="000000"/>
          <w:sz w:val="28"/>
          <w:szCs w:val="28"/>
          <w:lang w:val="ru-RU"/>
        </w:rPr>
        <w:t xml:space="preserve"> сконцентрировать внимание учащихся на важной информации, каком-то объекте.</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«Навигатор»</w:t>
      </w:r>
      <w:r w:rsidRPr="00492F96">
        <w:rPr>
          <w:rFonts w:ascii="Times New Roman" w:hAnsi="Times New Roman" w:cs="Times New Roman"/>
          <w:color w:val="000000"/>
          <w:sz w:val="28"/>
          <w:szCs w:val="28"/>
          <w:lang w:val="ru-RU"/>
        </w:rPr>
        <w:t xml:space="preserve"> (предназначен для виртуальных прогулок по к</w:t>
      </w:r>
      <w:r w:rsidR="007442B2">
        <w:rPr>
          <w:rFonts w:ascii="Times New Roman" w:hAnsi="Times New Roman" w:cs="Times New Roman"/>
          <w:color w:val="000000"/>
          <w:sz w:val="28"/>
          <w:szCs w:val="28"/>
          <w:lang w:val="ru-RU"/>
        </w:rPr>
        <w:t xml:space="preserve">арте, другим объектам) - </w:t>
      </w:r>
      <w:r w:rsidR="007442B2">
        <w:rPr>
          <w:rFonts w:ascii="Times New Roman" w:hAnsi="Times New Roman" w:cs="Times New Roman"/>
          <w:sz w:val="28"/>
          <w:lang w:val="ru-RU"/>
        </w:rPr>
        <w:t xml:space="preserve">автор </w:t>
      </w:r>
      <w:proofErr w:type="spellStart"/>
      <w:r w:rsidR="007442B2">
        <w:rPr>
          <w:rFonts w:ascii="Times New Roman" w:hAnsi="Times New Roman" w:cs="Times New Roman"/>
          <w:sz w:val="28"/>
          <w:lang w:val="ru-RU"/>
        </w:rPr>
        <w:t>Аствацатуров</w:t>
      </w:r>
      <w:proofErr w:type="spellEnd"/>
      <w:r w:rsidR="007442B2">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7C2756">
        <w:rPr>
          <w:rFonts w:ascii="Times New Roman" w:hAnsi="Times New Roman" w:cs="Times New Roman"/>
          <w:color w:val="000000"/>
          <w:sz w:val="28"/>
          <w:szCs w:val="28"/>
          <w:lang w:val="ru-RU"/>
        </w:rPr>
        <w:t xml:space="preserve">Суть приема состоит в том, что позволяет </w:t>
      </w:r>
      <w:r w:rsidRPr="00492F96">
        <w:rPr>
          <w:rFonts w:ascii="Times New Roman" w:hAnsi="Times New Roman" w:cs="Times New Roman"/>
          <w:color w:val="000000"/>
          <w:sz w:val="28"/>
          <w:szCs w:val="28"/>
          <w:lang w:val="ru-RU"/>
        </w:rPr>
        <w:t>совмещать не только перемещение, но и увеличение, уменьшение объекта</w:t>
      </w:r>
      <w:r>
        <w:rPr>
          <w:rFonts w:ascii="Times New Roman" w:hAnsi="Times New Roman" w:cs="Times New Roman"/>
          <w:color w:val="000000"/>
          <w:sz w:val="28"/>
          <w:szCs w:val="28"/>
          <w:lang w:val="ru-RU"/>
        </w:rPr>
        <w:t>.</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«Найди отличия»</w:t>
      </w:r>
      <w:r>
        <w:rPr>
          <w:rFonts w:ascii="Times New Roman" w:hAnsi="Times New Roman" w:cs="Times New Roman"/>
          <w:color w:val="000000"/>
          <w:sz w:val="28"/>
          <w:szCs w:val="28"/>
          <w:lang w:val="ru-RU"/>
        </w:rPr>
        <w:t xml:space="preserve"> (сравнение изображе</w:t>
      </w:r>
      <w:r w:rsidR="00581F38">
        <w:rPr>
          <w:rFonts w:ascii="Times New Roman" w:hAnsi="Times New Roman" w:cs="Times New Roman"/>
          <w:color w:val="000000"/>
          <w:sz w:val="28"/>
          <w:szCs w:val="28"/>
          <w:lang w:val="ru-RU"/>
        </w:rPr>
        <w:t xml:space="preserve">ний с целью нахождения отличий) - </w:t>
      </w:r>
      <w:r w:rsidR="00581F38" w:rsidRPr="00581F38">
        <w:rPr>
          <w:rFonts w:ascii="Times New Roman" w:hAnsi="Times New Roman" w:cs="Times New Roman"/>
          <w:sz w:val="28"/>
          <w:lang w:val="ru-RU"/>
        </w:rPr>
        <w:t>автор Баданов А.Г.</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C9092F">
        <w:rPr>
          <w:rFonts w:ascii="Times New Roman" w:hAnsi="Times New Roman" w:cs="Times New Roman"/>
          <w:color w:val="000000"/>
          <w:sz w:val="28"/>
          <w:szCs w:val="28"/>
          <w:lang w:val="ru-RU"/>
        </w:rPr>
        <w:t>Суть приема состоит в том, что позволяет</w:t>
      </w:r>
      <w:r>
        <w:rPr>
          <w:rFonts w:ascii="Times New Roman" w:hAnsi="Times New Roman" w:cs="Times New Roman"/>
          <w:color w:val="000000"/>
          <w:sz w:val="28"/>
          <w:szCs w:val="28"/>
          <w:lang w:val="ru-RU"/>
        </w:rPr>
        <w:t xml:space="preserve"> сравнивать изображения с целью тренировки внимательности и памяти. </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«Необычный калькулятор»</w:t>
      </w:r>
      <w:r>
        <w:rPr>
          <w:rFonts w:ascii="Times New Roman" w:hAnsi="Times New Roman" w:cs="Times New Roman"/>
          <w:color w:val="000000"/>
          <w:sz w:val="28"/>
          <w:szCs w:val="28"/>
          <w:lang w:val="ru-RU"/>
        </w:rPr>
        <w:t xml:space="preserve"> (</w:t>
      </w:r>
      <w:r w:rsidRPr="00FB27AA">
        <w:rPr>
          <w:rFonts w:ascii="Times New Roman" w:hAnsi="Times New Roman" w:cs="Times New Roman"/>
          <w:color w:val="000000"/>
          <w:sz w:val="28"/>
          <w:szCs w:val="28"/>
          <w:lang w:val="ru-RU"/>
        </w:rPr>
        <w:t>рядом с каждой цифрой кальку</w:t>
      </w:r>
      <w:r>
        <w:rPr>
          <w:rFonts w:ascii="Times New Roman" w:hAnsi="Times New Roman" w:cs="Times New Roman"/>
          <w:color w:val="000000"/>
          <w:sz w:val="28"/>
          <w:szCs w:val="28"/>
          <w:lang w:val="ru-RU"/>
        </w:rPr>
        <w:t>л</w:t>
      </w:r>
      <w:r w:rsidR="00581F38">
        <w:rPr>
          <w:rFonts w:ascii="Times New Roman" w:hAnsi="Times New Roman" w:cs="Times New Roman"/>
          <w:color w:val="000000"/>
          <w:sz w:val="28"/>
          <w:szCs w:val="28"/>
          <w:lang w:val="ru-RU"/>
        </w:rPr>
        <w:t xml:space="preserve">ятора находится по одной букве) - </w:t>
      </w:r>
      <w:r w:rsidR="00581F38" w:rsidRPr="00581F38">
        <w:rPr>
          <w:rFonts w:ascii="Times New Roman" w:hAnsi="Times New Roman" w:cs="Times New Roman"/>
          <w:sz w:val="28"/>
          <w:lang w:val="ru-RU"/>
        </w:rPr>
        <w:t xml:space="preserve">автор </w:t>
      </w:r>
      <w:proofErr w:type="spellStart"/>
      <w:r w:rsidR="00581F38" w:rsidRPr="00581F38">
        <w:rPr>
          <w:rFonts w:ascii="Times New Roman" w:hAnsi="Times New Roman" w:cs="Times New Roman"/>
          <w:sz w:val="28"/>
          <w:lang w:val="ru-RU"/>
        </w:rPr>
        <w:t>Порошук</w:t>
      </w:r>
      <w:proofErr w:type="spellEnd"/>
      <w:r w:rsidR="00581F38" w:rsidRPr="00581F38">
        <w:rPr>
          <w:rFonts w:ascii="Times New Roman" w:hAnsi="Times New Roman" w:cs="Times New Roman"/>
          <w:sz w:val="28"/>
          <w:lang w:val="ru-RU"/>
        </w:rPr>
        <w:t xml:space="preserve"> И.В.</w:t>
      </w:r>
    </w:p>
    <w:p w:rsidR="00FB1269" w:rsidRPr="00FB27AA"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C9092F">
        <w:rPr>
          <w:rFonts w:ascii="Times New Roman" w:hAnsi="Times New Roman" w:cs="Times New Roman"/>
          <w:color w:val="000000"/>
          <w:sz w:val="28"/>
          <w:szCs w:val="28"/>
          <w:lang w:val="ru-RU"/>
        </w:rPr>
        <w:t xml:space="preserve">Суть приема состоит в том, что позволяет </w:t>
      </w:r>
      <w:r w:rsidRPr="00FB27AA">
        <w:rPr>
          <w:rFonts w:ascii="Times New Roman" w:hAnsi="Times New Roman" w:cs="Times New Roman"/>
          <w:color w:val="000000"/>
          <w:sz w:val="28"/>
          <w:szCs w:val="28"/>
          <w:lang w:val="ru-RU"/>
        </w:rPr>
        <w:t>набрать предложенные наборы цифр и расшифровать слова</w:t>
      </w:r>
      <w:r>
        <w:rPr>
          <w:rFonts w:ascii="Times New Roman" w:hAnsi="Times New Roman" w:cs="Times New Roman"/>
          <w:color w:val="000000"/>
          <w:sz w:val="28"/>
          <w:szCs w:val="28"/>
          <w:lang w:val="ru-RU"/>
        </w:rPr>
        <w:t>.</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«Ромашка»</w:t>
      </w:r>
      <w:r>
        <w:rPr>
          <w:rFonts w:ascii="Times New Roman" w:hAnsi="Times New Roman" w:cs="Times New Roman"/>
          <w:color w:val="000000"/>
          <w:sz w:val="28"/>
          <w:szCs w:val="28"/>
          <w:lang w:val="ru-RU"/>
        </w:rPr>
        <w:t xml:space="preserve"> (создае</w:t>
      </w:r>
      <w:r w:rsidRPr="00EE4DB2">
        <w:rPr>
          <w:rFonts w:ascii="Times New Roman" w:hAnsi="Times New Roman" w:cs="Times New Roman"/>
          <w:color w:val="000000"/>
          <w:sz w:val="28"/>
          <w:szCs w:val="28"/>
          <w:lang w:val="ru-RU"/>
        </w:rPr>
        <w:t>т возможность проворачивания заданий по кругу с одновременной проверкой</w:t>
      </w:r>
      <w:r w:rsidR="00042FD2">
        <w:rPr>
          <w:rFonts w:ascii="Times New Roman" w:hAnsi="Times New Roman" w:cs="Times New Roman"/>
          <w:color w:val="000000"/>
          <w:sz w:val="28"/>
          <w:szCs w:val="28"/>
          <w:lang w:val="ru-RU"/>
        </w:rPr>
        <w:t>) -</w:t>
      </w:r>
      <w:r w:rsidR="00042FD2" w:rsidRPr="00042FD2">
        <w:rPr>
          <w:rFonts w:ascii="Times New Roman" w:hAnsi="Times New Roman" w:cs="Times New Roman"/>
          <w:color w:val="000000"/>
          <w:sz w:val="28"/>
          <w:szCs w:val="28"/>
          <w:lang w:val="ru-RU"/>
        </w:rPr>
        <w:t xml:space="preserve"> </w:t>
      </w:r>
      <w:r w:rsidR="00042FD2">
        <w:rPr>
          <w:rFonts w:ascii="Times New Roman" w:hAnsi="Times New Roman" w:cs="Times New Roman"/>
          <w:sz w:val="28"/>
          <w:lang w:val="ru-RU"/>
        </w:rPr>
        <w:t>автор Беляева Л.А.</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92246A">
        <w:rPr>
          <w:rFonts w:ascii="Times New Roman" w:hAnsi="Times New Roman" w:cs="Times New Roman"/>
          <w:color w:val="000000"/>
          <w:sz w:val="28"/>
          <w:szCs w:val="28"/>
          <w:lang w:val="ru-RU"/>
        </w:rPr>
        <w:lastRenderedPageBreak/>
        <w:t>Суть приема в том, что при клике по сердцевине цветка происходит вращение лепестков-заданий и через какое-</w:t>
      </w:r>
      <w:r>
        <w:rPr>
          <w:rFonts w:ascii="Times New Roman" w:hAnsi="Times New Roman" w:cs="Times New Roman"/>
          <w:color w:val="000000"/>
          <w:sz w:val="28"/>
          <w:szCs w:val="28"/>
          <w:lang w:val="ru-RU"/>
        </w:rPr>
        <w:t xml:space="preserve">то время появляется правильный </w:t>
      </w:r>
      <w:r w:rsidRPr="0092246A">
        <w:rPr>
          <w:rFonts w:ascii="Times New Roman" w:hAnsi="Times New Roman" w:cs="Times New Roman"/>
          <w:color w:val="000000"/>
          <w:sz w:val="28"/>
          <w:szCs w:val="28"/>
          <w:lang w:val="ru-RU"/>
        </w:rPr>
        <w:t>ответ к очередному лепестку</w:t>
      </w:r>
      <w:r>
        <w:rPr>
          <w:rFonts w:ascii="Times New Roman" w:hAnsi="Times New Roman" w:cs="Times New Roman"/>
          <w:color w:val="000000"/>
          <w:sz w:val="28"/>
          <w:szCs w:val="28"/>
          <w:lang w:val="ru-RU"/>
        </w:rPr>
        <w:t>.</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w:t>
      </w:r>
      <w:proofErr w:type="spellStart"/>
      <w:r w:rsidRPr="009B773C">
        <w:rPr>
          <w:rFonts w:ascii="Times New Roman" w:hAnsi="Times New Roman" w:cs="Times New Roman"/>
          <w:i/>
          <w:color w:val="000000"/>
          <w:sz w:val="28"/>
          <w:szCs w:val="28"/>
          <w:lang w:val="ru-RU"/>
        </w:rPr>
        <w:t>Реконструктор</w:t>
      </w:r>
      <w:proofErr w:type="spellEnd"/>
      <w:r w:rsidRPr="009B773C">
        <w:rPr>
          <w:rFonts w:ascii="Times New Roman" w:hAnsi="Times New Roman" w:cs="Times New Roman"/>
          <w:i/>
          <w:color w:val="000000"/>
          <w:sz w:val="28"/>
          <w:szCs w:val="28"/>
          <w:lang w:val="ru-RU"/>
        </w:rPr>
        <w:t>»</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(восстановление «повреждённой рукописи</w:t>
      </w:r>
      <w:r w:rsidRPr="00D0189D">
        <w:rPr>
          <w:rFonts w:ascii="Times New Roman" w:hAnsi="Times New Roman" w:cs="Times New Roman"/>
          <w:color w:val="000000"/>
          <w:sz w:val="28"/>
          <w:szCs w:val="28"/>
          <w:lang w:val="ru-RU"/>
        </w:rPr>
        <w:t>»,</w:t>
      </w:r>
      <w:r w:rsidR="007442B2">
        <w:rPr>
          <w:rFonts w:ascii="Times New Roman" w:hAnsi="Times New Roman" w:cs="Times New Roman"/>
          <w:color w:val="000000"/>
          <w:sz w:val="28"/>
          <w:szCs w:val="28"/>
          <w:lang w:val="ru-RU"/>
        </w:rPr>
        <w:t xml:space="preserve"> изображения, схемы) - </w:t>
      </w:r>
      <w:r w:rsidR="007442B2">
        <w:rPr>
          <w:rFonts w:ascii="Times New Roman" w:hAnsi="Times New Roman" w:cs="Times New Roman"/>
          <w:sz w:val="28"/>
          <w:lang w:val="ru-RU"/>
        </w:rPr>
        <w:t xml:space="preserve">автор </w:t>
      </w:r>
      <w:proofErr w:type="spellStart"/>
      <w:r w:rsidR="007442B2">
        <w:rPr>
          <w:rFonts w:ascii="Times New Roman" w:hAnsi="Times New Roman" w:cs="Times New Roman"/>
          <w:sz w:val="28"/>
          <w:lang w:val="ru-RU"/>
        </w:rPr>
        <w:t>Аствацатуров</w:t>
      </w:r>
      <w:proofErr w:type="spellEnd"/>
      <w:r w:rsidR="007442B2">
        <w:rPr>
          <w:rFonts w:ascii="Times New Roman" w:hAnsi="Times New Roman" w:cs="Times New Roman"/>
          <w:sz w:val="28"/>
          <w:lang w:val="ru-RU"/>
        </w:rPr>
        <w:t xml:space="preserve"> Г.О.</w:t>
      </w:r>
    </w:p>
    <w:p w:rsidR="00FB1269" w:rsidRDefault="00FB1269" w:rsidP="005377CD">
      <w:pPr>
        <w:pStyle w:val="ac"/>
        <w:spacing w:after="0" w:line="360" w:lineRule="auto"/>
        <w:ind w:left="0" w:firstLine="709"/>
        <w:jc w:val="both"/>
        <w:rPr>
          <w:rFonts w:ascii="Times New Roman" w:hAnsi="Times New Roman" w:cs="Times New Roman"/>
          <w:color w:val="000000"/>
          <w:sz w:val="28"/>
          <w:szCs w:val="28"/>
          <w:lang w:val="ru-RU"/>
        </w:rPr>
      </w:pPr>
      <w:r w:rsidRPr="00C9092F">
        <w:rPr>
          <w:rFonts w:ascii="Times New Roman" w:hAnsi="Times New Roman" w:cs="Times New Roman"/>
          <w:color w:val="000000"/>
          <w:sz w:val="28"/>
          <w:szCs w:val="28"/>
          <w:lang w:val="ru-RU"/>
        </w:rPr>
        <w:t>Суть приема состоит в том, что позволяет</w:t>
      </w:r>
      <w:r>
        <w:rPr>
          <w:rFonts w:ascii="Times New Roman" w:hAnsi="Times New Roman" w:cs="Times New Roman"/>
          <w:color w:val="000000"/>
          <w:sz w:val="28"/>
          <w:szCs w:val="28"/>
          <w:lang w:val="ru-RU"/>
        </w:rPr>
        <w:t xml:space="preserve"> ученикам восстановить недостающие объекты.</w:t>
      </w:r>
    </w:p>
    <w:p w:rsidR="00FB1269" w:rsidRPr="00581F38" w:rsidRDefault="00FB1269" w:rsidP="00581F38">
      <w:pPr>
        <w:pStyle w:val="11"/>
        <w:numPr>
          <w:ilvl w:val="0"/>
          <w:numId w:val="34"/>
        </w:numPr>
        <w:tabs>
          <w:tab w:val="left" w:pos="993"/>
        </w:tabs>
        <w:ind w:left="0" w:firstLine="709"/>
        <w:jc w:val="left"/>
        <w:rPr>
          <w:b w:val="0"/>
          <w:sz w:val="28"/>
        </w:rPr>
      </w:pPr>
      <w:r w:rsidRPr="009B773C">
        <w:rPr>
          <w:b w:val="0"/>
          <w:i/>
          <w:color w:val="000000"/>
          <w:sz w:val="28"/>
        </w:rPr>
        <w:t>«Собери картинку»</w:t>
      </w:r>
      <w:r w:rsidRPr="009B773C">
        <w:rPr>
          <w:b w:val="0"/>
          <w:color w:val="000000"/>
          <w:sz w:val="28"/>
        </w:rPr>
        <w:t xml:space="preserve"> (переме</w:t>
      </w:r>
      <w:r w:rsidR="00581F38" w:rsidRPr="009B773C">
        <w:rPr>
          <w:b w:val="0"/>
          <w:color w:val="000000"/>
          <w:sz w:val="28"/>
        </w:rPr>
        <w:t>щение объекта при помощи мышки) -</w:t>
      </w:r>
      <w:r w:rsidR="00581F38">
        <w:rPr>
          <w:color w:val="000000"/>
          <w:sz w:val="28"/>
        </w:rPr>
        <w:t xml:space="preserve"> </w:t>
      </w:r>
      <w:r w:rsidR="00581F38" w:rsidRPr="009128F4">
        <w:rPr>
          <w:b w:val="0"/>
          <w:sz w:val="28"/>
        </w:rPr>
        <w:t xml:space="preserve">шаблон оптимизированного макроса (макрос создал </w:t>
      </w:r>
      <w:proofErr w:type="spellStart"/>
      <w:r w:rsidR="00581F38" w:rsidRPr="009128F4">
        <w:rPr>
          <w:b w:val="0"/>
          <w:sz w:val="28"/>
        </w:rPr>
        <w:t>Hans</w:t>
      </w:r>
      <w:proofErr w:type="spellEnd"/>
      <w:r w:rsidR="00581F38" w:rsidRPr="009128F4">
        <w:rPr>
          <w:b w:val="0"/>
          <w:sz w:val="28"/>
        </w:rPr>
        <w:t xml:space="preserve"> W. </w:t>
      </w:r>
      <w:proofErr w:type="spellStart"/>
      <w:r w:rsidR="00581F38" w:rsidRPr="009128F4">
        <w:rPr>
          <w:b w:val="0"/>
          <w:sz w:val="28"/>
        </w:rPr>
        <w:t>Hofman</w:t>
      </w:r>
      <w:proofErr w:type="spellEnd"/>
      <w:r w:rsidR="00581F38" w:rsidRPr="009128F4">
        <w:rPr>
          <w:b w:val="0"/>
          <w:sz w:val="28"/>
        </w:rPr>
        <w:t xml:space="preserve">, оптимизировал А.Н. </w:t>
      </w:r>
      <w:proofErr w:type="spellStart"/>
      <w:r w:rsidR="00581F38" w:rsidRPr="009128F4">
        <w:rPr>
          <w:b w:val="0"/>
          <w:sz w:val="28"/>
        </w:rPr>
        <w:t>Комаровский</w:t>
      </w:r>
      <w:proofErr w:type="spellEnd"/>
      <w:r w:rsidR="00581F38" w:rsidRPr="009128F4">
        <w:rPr>
          <w:b w:val="0"/>
          <w:sz w:val="28"/>
        </w:rPr>
        <w:t>)</w:t>
      </w:r>
      <w:r w:rsidR="00581F38">
        <w:rPr>
          <w:b w:val="0"/>
          <w:sz w:val="28"/>
        </w:rPr>
        <w:t>.</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Суть данного приема </w:t>
      </w:r>
      <w:r w:rsidRPr="00570179">
        <w:rPr>
          <w:rFonts w:ascii="Times New Roman" w:hAnsi="Times New Roman" w:cs="Times New Roman"/>
          <w:color w:val="000000"/>
          <w:sz w:val="28"/>
          <w:szCs w:val="28"/>
          <w:lang w:val="ru-RU"/>
        </w:rPr>
        <w:t xml:space="preserve">состоит в том, что любой объект, помещенный на слайд (текст, картинка) в процессе демонстрации презентации </w:t>
      </w:r>
      <w:r>
        <w:rPr>
          <w:rFonts w:ascii="Times New Roman" w:hAnsi="Times New Roman" w:cs="Times New Roman"/>
          <w:color w:val="000000"/>
          <w:sz w:val="28"/>
          <w:szCs w:val="28"/>
          <w:lang w:val="ru-RU"/>
        </w:rPr>
        <w:t>можно перемещать</w:t>
      </w:r>
      <w:r w:rsidRPr="00570179">
        <w:rPr>
          <w:rFonts w:ascii="Times New Roman" w:hAnsi="Times New Roman" w:cs="Times New Roman"/>
          <w:color w:val="000000"/>
          <w:sz w:val="28"/>
          <w:szCs w:val="28"/>
          <w:lang w:val="ru-RU"/>
        </w:rPr>
        <w:t xml:space="preserve"> при помощи мышки, сидя за компьютером. Для перемещения объекта нужно по нему просто щелкнуть и «тащить», куда нужно. Второй щелчок позволяет объект «отпустить».</w:t>
      </w:r>
    </w:p>
    <w:p w:rsidR="00FB1269" w:rsidRDefault="00FB1269" w:rsidP="007442B2">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«Соты»</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(п</w:t>
      </w:r>
      <w:r w:rsidRPr="004727AE">
        <w:rPr>
          <w:rFonts w:ascii="Times New Roman" w:hAnsi="Times New Roman" w:cs="Times New Roman"/>
          <w:color w:val="000000"/>
          <w:sz w:val="28"/>
          <w:szCs w:val="28"/>
          <w:lang w:val="ru-RU"/>
        </w:rPr>
        <w:t>рием получил свое название по способу оформле</w:t>
      </w:r>
      <w:r w:rsidR="007442B2">
        <w:rPr>
          <w:rFonts w:ascii="Times New Roman" w:hAnsi="Times New Roman" w:cs="Times New Roman"/>
          <w:color w:val="000000"/>
          <w:sz w:val="28"/>
          <w:szCs w:val="28"/>
          <w:lang w:val="ru-RU"/>
        </w:rPr>
        <w:t xml:space="preserve">ния слайда в виде пчелиных сот) - </w:t>
      </w:r>
      <w:r w:rsidR="007442B2">
        <w:rPr>
          <w:rFonts w:ascii="Times New Roman" w:hAnsi="Times New Roman" w:cs="Times New Roman"/>
          <w:sz w:val="28"/>
          <w:lang w:val="ru-RU"/>
        </w:rPr>
        <w:t xml:space="preserve">автор </w:t>
      </w:r>
      <w:proofErr w:type="spellStart"/>
      <w:r w:rsidR="007442B2">
        <w:rPr>
          <w:rFonts w:ascii="Times New Roman" w:hAnsi="Times New Roman" w:cs="Times New Roman"/>
          <w:sz w:val="28"/>
          <w:lang w:val="ru-RU"/>
        </w:rPr>
        <w:t>Аствацатуров</w:t>
      </w:r>
      <w:proofErr w:type="spellEnd"/>
      <w:r w:rsidR="007442B2">
        <w:rPr>
          <w:rFonts w:ascii="Times New Roman" w:hAnsi="Times New Roman" w:cs="Times New Roman"/>
          <w:sz w:val="28"/>
          <w:lang w:val="ru-RU"/>
        </w:rPr>
        <w:t xml:space="preserve"> Г.О., соавтор Беляева Л.А.</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567A61">
        <w:rPr>
          <w:rFonts w:ascii="Times New Roman" w:hAnsi="Times New Roman" w:cs="Times New Roman"/>
          <w:color w:val="000000"/>
          <w:sz w:val="28"/>
          <w:szCs w:val="28"/>
          <w:lang w:val="ru-RU"/>
        </w:rPr>
        <w:t>Суть приема</w:t>
      </w:r>
      <w:r>
        <w:rPr>
          <w:rFonts w:ascii="Times New Roman" w:hAnsi="Times New Roman" w:cs="Times New Roman"/>
          <w:color w:val="000000"/>
          <w:sz w:val="28"/>
          <w:szCs w:val="28"/>
          <w:lang w:val="ru-RU"/>
        </w:rPr>
        <w:t>: с</w:t>
      </w:r>
      <w:r w:rsidRPr="0010638D">
        <w:rPr>
          <w:rFonts w:ascii="Times New Roman" w:hAnsi="Times New Roman" w:cs="Times New Roman"/>
          <w:color w:val="000000"/>
          <w:sz w:val="28"/>
          <w:szCs w:val="28"/>
          <w:lang w:val="ru-RU"/>
        </w:rPr>
        <w:t xml:space="preserve">лайд оформляется как пчелиные соты. Каждая секция с цифрой (номер вопроса) – это триггер. Опрос производится устно. Если ученики отвечают на вопрос, то учитель открывает секцию. Если дан неверный ответ, то секция остается закрытой. Под сотами располагается картинка. Она может быть ключевым заданием. Кроме картинки можно использовать текстовый материал. Чем больше секций открыто, тем легче сделать ключевое задание. </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«Стрелка крутится опять»</w:t>
      </w:r>
      <w:r>
        <w:rPr>
          <w:rFonts w:ascii="Times New Roman" w:hAnsi="Times New Roman" w:cs="Times New Roman"/>
          <w:b/>
          <w:color w:val="000000"/>
          <w:sz w:val="28"/>
          <w:szCs w:val="28"/>
          <w:lang w:val="ru-RU"/>
        </w:rPr>
        <w:t xml:space="preserve"> </w:t>
      </w:r>
      <w:r w:rsidRPr="0092246A">
        <w:rPr>
          <w:rFonts w:ascii="Times New Roman" w:hAnsi="Times New Roman" w:cs="Times New Roman"/>
          <w:color w:val="000000"/>
          <w:sz w:val="28"/>
          <w:szCs w:val="28"/>
          <w:lang w:val="ru-RU"/>
        </w:rPr>
        <w:t>(</w:t>
      </w:r>
      <w:r w:rsidRPr="00680A04">
        <w:rPr>
          <w:rFonts w:ascii="Times New Roman" w:hAnsi="Times New Roman" w:cs="Times New Roman"/>
          <w:color w:val="000000"/>
          <w:sz w:val="28"/>
          <w:szCs w:val="28"/>
          <w:lang w:val="ru-RU"/>
        </w:rPr>
        <w:t>при п</w:t>
      </w:r>
      <w:r>
        <w:rPr>
          <w:rFonts w:ascii="Times New Roman" w:hAnsi="Times New Roman" w:cs="Times New Roman"/>
          <w:color w:val="000000"/>
          <w:sz w:val="28"/>
          <w:szCs w:val="28"/>
          <w:lang w:val="ru-RU"/>
        </w:rPr>
        <w:t>овороте стрелки</w:t>
      </w:r>
      <w:r w:rsidRPr="00680A04">
        <w:rPr>
          <w:rFonts w:ascii="Times New Roman" w:hAnsi="Times New Roman" w:cs="Times New Roman"/>
          <w:color w:val="000000"/>
          <w:sz w:val="28"/>
          <w:szCs w:val="28"/>
          <w:lang w:val="ru-RU"/>
        </w:rPr>
        <w:t xml:space="preserve"> соответствующий рисунок</w:t>
      </w:r>
      <w:r w:rsidR="00042FD2">
        <w:rPr>
          <w:rFonts w:ascii="Times New Roman" w:hAnsi="Times New Roman" w:cs="Times New Roman"/>
          <w:color w:val="000000"/>
          <w:sz w:val="28"/>
          <w:szCs w:val="28"/>
          <w:lang w:val="ru-RU"/>
        </w:rPr>
        <w:t xml:space="preserve"> получает цвет) -</w:t>
      </w:r>
      <w:r w:rsidR="00042FD2" w:rsidRPr="00042FD2">
        <w:rPr>
          <w:rFonts w:ascii="Times New Roman" w:hAnsi="Times New Roman" w:cs="Times New Roman"/>
          <w:color w:val="000000"/>
          <w:sz w:val="28"/>
          <w:szCs w:val="28"/>
          <w:lang w:val="ru-RU"/>
        </w:rPr>
        <w:t xml:space="preserve"> </w:t>
      </w:r>
      <w:r w:rsidR="00042FD2">
        <w:rPr>
          <w:rFonts w:ascii="Times New Roman" w:hAnsi="Times New Roman" w:cs="Times New Roman"/>
          <w:sz w:val="28"/>
          <w:lang w:val="ru-RU"/>
        </w:rPr>
        <w:t>автор Беляева Л.А.</w:t>
      </w:r>
    </w:p>
    <w:p w:rsidR="00FB1269" w:rsidRPr="00EE4DB2"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92246A">
        <w:rPr>
          <w:rFonts w:ascii="Times New Roman" w:hAnsi="Times New Roman" w:cs="Times New Roman"/>
          <w:color w:val="000000"/>
          <w:sz w:val="28"/>
          <w:szCs w:val="28"/>
          <w:lang w:val="ru-RU"/>
        </w:rPr>
        <w:t>уть приема заключается в том, что при повороте стрелки проявляется (т.е. окрашивается) тот рисунок, на который указывает стрелка. Проходя по кругу, стрелка «оживляет» все рисунки</w:t>
      </w:r>
      <w:r>
        <w:rPr>
          <w:rFonts w:ascii="Times New Roman" w:hAnsi="Times New Roman" w:cs="Times New Roman"/>
          <w:color w:val="000000"/>
          <w:sz w:val="28"/>
          <w:szCs w:val="28"/>
          <w:lang w:val="ru-RU"/>
        </w:rPr>
        <w:t>.</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«Табло»</w:t>
      </w:r>
      <w:r w:rsidRPr="004727AE">
        <w:rPr>
          <w:rFonts w:ascii="Times New Roman" w:hAnsi="Times New Roman" w:cs="Times New Roman"/>
          <w:color w:val="000000"/>
          <w:sz w:val="28"/>
          <w:szCs w:val="28"/>
          <w:lang w:val="ru-RU"/>
        </w:rPr>
        <w:t xml:space="preserve"> (</w:t>
      </w:r>
      <w:r w:rsidRPr="00680A04">
        <w:rPr>
          <w:rFonts w:ascii="Times New Roman" w:hAnsi="Times New Roman" w:cs="Times New Roman"/>
          <w:color w:val="000000"/>
          <w:sz w:val="28"/>
          <w:szCs w:val="28"/>
          <w:lang w:val="ru-RU"/>
        </w:rPr>
        <w:t>смены информации в ячейках табло</w:t>
      </w:r>
      <w:r w:rsidR="00042FD2">
        <w:rPr>
          <w:rFonts w:ascii="Times New Roman" w:hAnsi="Times New Roman" w:cs="Times New Roman"/>
          <w:color w:val="000000"/>
          <w:sz w:val="28"/>
          <w:szCs w:val="28"/>
          <w:lang w:val="ru-RU"/>
        </w:rPr>
        <w:t>) -</w:t>
      </w:r>
      <w:r w:rsidR="00042FD2" w:rsidRPr="00042FD2">
        <w:rPr>
          <w:rFonts w:ascii="Times New Roman" w:hAnsi="Times New Roman" w:cs="Times New Roman"/>
          <w:color w:val="000000"/>
          <w:sz w:val="28"/>
          <w:szCs w:val="28"/>
          <w:lang w:val="ru-RU"/>
        </w:rPr>
        <w:t xml:space="preserve"> </w:t>
      </w:r>
      <w:r w:rsidR="00042FD2">
        <w:rPr>
          <w:rFonts w:ascii="Times New Roman" w:hAnsi="Times New Roman" w:cs="Times New Roman"/>
          <w:sz w:val="28"/>
          <w:lang w:val="ru-RU"/>
        </w:rPr>
        <w:t>автор Беляева Л.А.</w:t>
      </w:r>
    </w:p>
    <w:p w:rsidR="00FB1269" w:rsidRPr="00153816"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С</w:t>
      </w:r>
      <w:r w:rsidRPr="004727AE">
        <w:rPr>
          <w:rFonts w:ascii="Times New Roman" w:hAnsi="Times New Roman" w:cs="Times New Roman"/>
          <w:color w:val="000000"/>
          <w:sz w:val="28"/>
          <w:szCs w:val="28"/>
          <w:lang w:val="ru-RU"/>
        </w:rPr>
        <w:t xml:space="preserve">уть приёма заключается в механизме смены информации в ячейках табло. </w:t>
      </w:r>
      <w:r>
        <w:rPr>
          <w:rFonts w:ascii="Times New Roman" w:hAnsi="Times New Roman" w:cs="Times New Roman"/>
          <w:color w:val="000000"/>
          <w:sz w:val="28"/>
          <w:szCs w:val="28"/>
          <w:lang w:val="ru-RU"/>
        </w:rPr>
        <w:t>Учени</w:t>
      </w:r>
      <w:r w:rsidRPr="004727AE">
        <w:rPr>
          <w:rFonts w:ascii="Times New Roman" w:hAnsi="Times New Roman" w:cs="Times New Roman"/>
          <w:color w:val="000000"/>
          <w:sz w:val="28"/>
          <w:szCs w:val="28"/>
          <w:lang w:val="ru-RU"/>
        </w:rPr>
        <w:t>к видит задание и несколько вариантов ответа. Путем смены нескольких карточек он выбирает правильный ответ</w:t>
      </w:r>
      <w:r>
        <w:rPr>
          <w:rFonts w:ascii="Times New Roman" w:hAnsi="Times New Roman" w:cs="Times New Roman"/>
          <w:color w:val="000000"/>
          <w:sz w:val="28"/>
          <w:szCs w:val="28"/>
          <w:lang w:val="ru-RU"/>
        </w:rPr>
        <w:t>.</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«Телевизор»</w:t>
      </w:r>
      <w:r w:rsidRPr="00153816">
        <w:rPr>
          <w:rFonts w:ascii="Times New Roman" w:hAnsi="Times New Roman" w:cs="Times New Roman"/>
          <w:color w:val="000000"/>
          <w:sz w:val="28"/>
          <w:szCs w:val="28"/>
          <w:lang w:val="ru-RU"/>
        </w:rPr>
        <w:t xml:space="preserve"> (выбор </w:t>
      </w:r>
      <w:r>
        <w:rPr>
          <w:rFonts w:ascii="Times New Roman" w:hAnsi="Times New Roman" w:cs="Times New Roman"/>
          <w:color w:val="000000"/>
          <w:sz w:val="28"/>
          <w:szCs w:val="28"/>
          <w:lang w:val="ru-RU"/>
        </w:rPr>
        <w:t>вопроса нажатием</w:t>
      </w:r>
      <w:r w:rsidRPr="00153816">
        <w:rPr>
          <w:rFonts w:ascii="Times New Roman" w:hAnsi="Times New Roman" w:cs="Times New Roman"/>
          <w:color w:val="000000"/>
          <w:sz w:val="28"/>
          <w:szCs w:val="28"/>
          <w:lang w:val="ru-RU"/>
        </w:rPr>
        <w:t xml:space="preserve"> </w:t>
      </w:r>
      <w:r w:rsidR="004F5728">
        <w:rPr>
          <w:rFonts w:ascii="Times New Roman" w:hAnsi="Times New Roman" w:cs="Times New Roman"/>
          <w:color w:val="000000"/>
          <w:sz w:val="28"/>
          <w:szCs w:val="28"/>
          <w:lang w:val="ru-RU"/>
        </w:rPr>
        <w:t xml:space="preserve">на кнопки пульта телевизора) - </w:t>
      </w:r>
      <w:r w:rsidR="004F5728" w:rsidRPr="004F5728">
        <w:rPr>
          <w:rFonts w:ascii="Times New Roman" w:hAnsi="Times New Roman" w:cs="Times New Roman"/>
          <w:sz w:val="28"/>
          <w:lang w:val="ru-RU"/>
        </w:rPr>
        <w:t>автор Неверова О.И.</w:t>
      </w:r>
    </w:p>
    <w:p w:rsidR="00FB1269" w:rsidRPr="00153816"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4727AE">
        <w:rPr>
          <w:rFonts w:ascii="Times New Roman" w:hAnsi="Times New Roman" w:cs="Times New Roman"/>
          <w:color w:val="000000"/>
          <w:sz w:val="28"/>
          <w:szCs w:val="28"/>
          <w:lang w:val="ru-RU"/>
        </w:rPr>
        <w:t>уть приёма</w:t>
      </w:r>
      <w:r>
        <w:rPr>
          <w:rFonts w:ascii="Times New Roman" w:hAnsi="Times New Roman" w:cs="Times New Roman"/>
          <w:color w:val="000000"/>
          <w:sz w:val="28"/>
          <w:szCs w:val="28"/>
          <w:lang w:val="ru-RU"/>
        </w:rPr>
        <w:t>:</w:t>
      </w:r>
      <w:r w:rsidRPr="004727AE">
        <w:rPr>
          <w:rFonts w:ascii="Times New Roman" w:hAnsi="Times New Roman" w:cs="Times New Roman"/>
          <w:color w:val="000000"/>
          <w:sz w:val="28"/>
          <w:szCs w:val="28"/>
          <w:lang w:val="ru-RU"/>
        </w:rPr>
        <w:t xml:space="preserve"> </w:t>
      </w:r>
      <w:r w:rsidRPr="00153816">
        <w:rPr>
          <w:rFonts w:ascii="Times New Roman" w:hAnsi="Times New Roman" w:cs="Times New Roman"/>
          <w:color w:val="000000"/>
          <w:sz w:val="28"/>
          <w:szCs w:val="28"/>
          <w:lang w:val="ru-RU"/>
        </w:rPr>
        <w:t xml:space="preserve">при нажатии </w:t>
      </w:r>
      <w:r>
        <w:rPr>
          <w:rFonts w:ascii="Times New Roman" w:hAnsi="Times New Roman" w:cs="Times New Roman"/>
          <w:color w:val="000000"/>
          <w:sz w:val="28"/>
          <w:szCs w:val="28"/>
          <w:lang w:val="ru-RU"/>
        </w:rPr>
        <w:t>на кнопки пульта телевизора</w:t>
      </w:r>
      <w:r w:rsidRPr="005C5BA8">
        <w:rPr>
          <w:rFonts w:ascii="Times New Roman" w:hAnsi="Times New Roman" w:cs="Times New Roman"/>
          <w:color w:val="000000"/>
          <w:sz w:val="28"/>
          <w:szCs w:val="28"/>
          <w:lang w:val="ru-RU"/>
        </w:rPr>
        <w:t xml:space="preserve"> </w:t>
      </w:r>
      <w:r w:rsidRPr="00153816">
        <w:rPr>
          <w:rFonts w:ascii="Times New Roman" w:hAnsi="Times New Roman" w:cs="Times New Roman"/>
          <w:color w:val="000000"/>
          <w:sz w:val="28"/>
          <w:szCs w:val="28"/>
          <w:lang w:val="ru-RU"/>
        </w:rPr>
        <w:t>в любой последовательно</w:t>
      </w:r>
      <w:r>
        <w:rPr>
          <w:rFonts w:ascii="Times New Roman" w:hAnsi="Times New Roman" w:cs="Times New Roman"/>
          <w:color w:val="000000"/>
          <w:sz w:val="28"/>
          <w:szCs w:val="28"/>
          <w:lang w:val="ru-RU"/>
        </w:rPr>
        <w:t>сти</w:t>
      </w:r>
      <w:r w:rsidRPr="00153816">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выбирается вопрос. Среди маленьких картинок на экране выбирается ответ. </w:t>
      </w:r>
      <w:r w:rsidRPr="00153816">
        <w:rPr>
          <w:rFonts w:ascii="Times New Roman" w:hAnsi="Times New Roman" w:cs="Times New Roman"/>
          <w:color w:val="000000"/>
          <w:sz w:val="28"/>
          <w:szCs w:val="28"/>
          <w:lang w:val="ru-RU"/>
        </w:rPr>
        <w:t>При правильном ответе появляется иллюстра</w:t>
      </w:r>
      <w:r>
        <w:rPr>
          <w:rFonts w:ascii="Times New Roman" w:hAnsi="Times New Roman" w:cs="Times New Roman"/>
          <w:color w:val="000000"/>
          <w:sz w:val="28"/>
          <w:szCs w:val="28"/>
          <w:lang w:val="ru-RU"/>
        </w:rPr>
        <w:t>ция во весь экран телевизора и текст правильного ответа).</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«Точно в цель»</w:t>
      </w:r>
      <w:r w:rsidRPr="005515FD">
        <w:rPr>
          <w:rFonts w:ascii="Times New Roman" w:hAnsi="Times New Roman" w:cs="Times New Roman"/>
          <w:color w:val="000000"/>
          <w:sz w:val="28"/>
          <w:szCs w:val="28"/>
          <w:lang w:val="ru-RU"/>
        </w:rPr>
        <w:t xml:space="preserve"> («стрельба» по двигающейся мишени</w:t>
      </w:r>
      <w:r>
        <w:rPr>
          <w:rFonts w:ascii="Times New Roman" w:hAnsi="Times New Roman" w:cs="Times New Roman"/>
          <w:color w:val="000000"/>
          <w:sz w:val="28"/>
          <w:szCs w:val="28"/>
          <w:lang w:val="ru-RU"/>
        </w:rPr>
        <w:t>): «Снайпер», «</w:t>
      </w:r>
      <w:r w:rsidR="00042FD2">
        <w:rPr>
          <w:rFonts w:ascii="Times New Roman" w:hAnsi="Times New Roman" w:cs="Times New Roman"/>
          <w:color w:val="000000"/>
          <w:sz w:val="28"/>
          <w:szCs w:val="28"/>
          <w:lang w:val="ru-RU"/>
        </w:rPr>
        <w:t xml:space="preserve">Мишень», «Интеллектуальный тир» - </w:t>
      </w:r>
      <w:r w:rsidR="00042FD2">
        <w:rPr>
          <w:rFonts w:ascii="Times New Roman" w:hAnsi="Times New Roman" w:cs="Times New Roman"/>
          <w:sz w:val="28"/>
          <w:lang w:val="ru-RU"/>
        </w:rPr>
        <w:t xml:space="preserve">автор </w:t>
      </w:r>
      <w:proofErr w:type="spellStart"/>
      <w:r w:rsidR="00042FD2">
        <w:rPr>
          <w:rFonts w:ascii="Times New Roman" w:hAnsi="Times New Roman" w:cs="Times New Roman"/>
          <w:sz w:val="28"/>
          <w:lang w:val="ru-RU"/>
        </w:rPr>
        <w:t>Аствацатуров</w:t>
      </w:r>
      <w:proofErr w:type="spellEnd"/>
      <w:r w:rsidR="00042FD2">
        <w:rPr>
          <w:rFonts w:ascii="Times New Roman" w:hAnsi="Times New Roman" w:cs="Times New Roman"/>
          <w:sz w:val="28"/>
          <w:lang w:val="ru-RU"/>
        </w:rPr>
        <w:t xml:space="preserve"> Г.О.</w:t>
      </w:r>
    </w:p>
    <w:p w:rsidR="00FB1269" w:rsidRPr="005515FD" w:rsidRDefault="00FB1269" w:rsidP="00FB1269">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5515FD">
        <w:rPr>
          <w:rFonts w:ascii="Times New Roman" w:hAnsi="Times New Roman" w:cs="Times New Roman"/>
          <w:color w:val="000000"/>
          <w:sz w:val="28"/>
          <w:szCs w:val="28"/>
          <w:lang w:val="ru-RU"/>
        </w:rPr>
        <w:t>уть игры</w:t>
      </w:r>
      <w:r>
        <w:rPr>
          <w:rFonts w:ascii="Times New Roman" w:hAnsi="Times New Roman" w:cs="Times New Roman"/>
          <w:color w:val="000000"/>
          <w:sz w:val="28"/>
          <w:szCs w:val="28"/>
          <w:lang w:val="ru-RU"/>
        </w:rPr>
        <w:t>: п</w:t>
      </w:r>
      <w:r w:rsidRPr="005515FD">
        <w:rPr>
          <w:rFonts w:ascii="Times New Roman" w:hAnsi="Times New Roman" w:cs="Times New Roman"/>
          <w:color w:val="000000"/>
          <w:sz w:val="28"/>
          <w:szCs w:val="28"/>
          <w:lang w:val="ru-RU"/>
        </w:rPr>
        <w:t>ока объекты движ</w:t>
      </w:r>
      <w:r>
        <w:rPr>
          <w:rFonts w:ascii="Times New Roman" w:hAnsi="Times New Roman" w:cs="Times New Roman"/>
          <w:color w:val="000000"/>
          <w:sz w:val="28"/>
          <w:szCs w:val="28"/>
          <w:lang w:val="ru-RU"/>
        </w:rPr>
        <w:t xml:space="preserve">утся по слайду, учащийся должен успеть найти верный ответ. </w:t>
      </w:r>
      <w:r w:rsidRPr="00D54452">
        <w:rPr>
          <w:rFonts w:ascii="Times New Roman" w:hAnsi="Times New Roman" w:cs="Times New Roman"/>
          <w:color w:val="000000"/>
          <w:sz w:val="28"/>
          <w:szCs w:val="28"/>
          <w:lang w:val="ru-RU"/>
        </w:rPr>
        <w:t xml:space="preserve">В качестве мишени могут выступать воздушные шары, </w:t>
      </w:r>
      <w:r>
        <w:rPr>
          <w:rFonts w:ascii="Times New Roman" w:hAnsi="Times New Roman" w:cs="Times New Roman"/>
          <w:color w:val="000000"/>
          <w:sz w:val="28"/>
          <w:szCs w:val="28"/>
          <w:lang w:val="ru-RU"/>
        </w:rPr>
        <w:t xml:space="preserve">змеи, </w:t>
      </w:r>
      <w:r w:rsidRPr="00D54452">
        <w:rPr>
          <w:rFonts w:ascii="Times New Roman" w:hAnsi="Times New Roman" w:cs="Times New Roman"/>
          <w:color w:val="000000"/>
          <w:sz w:val="28"/>
          <w:szCs w:val="28"/>
          <w:lang w:val="ru-RU"/>
        </w:rPr>
        <w:t>монеты и т.д.</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«Трафарет»</w:t>
      </w:r>
      <w:r>
        <w:rPr>
          <w:rFonts w:ascii="Times New Roman" w:hAnsi="Times New Roman" w:cs="Times New Roman"/>
          <w:color w:val="000000"/>
          <w:sz w:val="28"/>
          <w:szCs w:val="28"/>
          <w:lang w:val="ru-RU"/>
        </w:rPr>
        <w:t xml:space="preserve"> (экспресс-контроль</w:t>
      </w:r>
      <w:r w:rsidRPr="00D86EDD">
        <w:rPr>
          <w:rFonts w:ascii="Times New Roman" w:hAnsi="Times New Roman" w:cs="Times New Roman"/>
          <w:color w:val="000000"/>
          <w:sz w:val="28"/>
          <w:szCs w:val="28"/>
          <w:lang w:val="ru-RU"/>
        </w:rPr>
        <w:t xml:space="preserve"> тестовых заданий </w:t>
      </w:r>
      <w:r w:rsidR="00042FD2">
        <w:rPr>
          <w:rFonts w:ascii="Times New Roman" w:hAnsi="Times New Roman" w:cs="Times New Roman"/>
          <w:color w:val="000000"/>
          <w:sz w:val="28"/>
          <w:szCs w:val="28"/>
          <w:lang w:val="ru-RU"/>
        </w:rPr>
        <w:t xml:space="preserve">с помощью трафарета) - </w:t>
      </w:r>
      <w:r w:rsidR="00042FD2">
        <w:rPr>
          <w:rFonts w:ascii="Times New Roman" w:hAnsi="Times New Roman" w:cs="Times New Roman"/>
          <w:sz w:val="28"/>
          <w:lang w:val="ru-RU"/>
        </w:rPr>
        <w:t xml:space="preserve">автор </w:t>
      </w:r>
      <w:proofErr w:type="spellStart"/>
      <w:r w:rsidR="00042FD2">
        <w:rPr>
          <w:rFonts w:ascii="Times New Roman" w:hAnsi="Times New Roman" w:cs="Times New Roman"/>
          <w:sz w:val="28"/>
          <w:lang w:val="ru-RU"/>
        </w:rPr>
        <w:t>Аствацатуров</w:t>
      </w:r>
      <w:proofErr w:type="spellEnd"/>
      <w:r w:rsidR="00042FD2">
        <w:rPr>
          <w:rFonts w:ascii="Times New Roman" w:hAnsi="Times New Roman" w:cs="Times New Roman"/>
          <w:sz w:val="28"/>
          <w:lang w:val="ru-RU"/>
        </w:rPr>
        <w:t xml:space="preserve"> Г.О.</w:t>
      </w:r>
    </w:p>
    <w:p w:rsidR="00FB1269" w:rsidRPr="00104982"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104982">
        <w:rPr>
          <w:rFonts w:ascii="Times New Roman" w:hAnsi="Times New Roman" w:cs="Times New Roman"/>
          <w:color w:val="000000"/>
          <w:sz w:val="28"/>
          <w:szCs w:val="28"/>
          <w:lang w:val="ru-RU"/>
        </w:rPr>
        <w:t>Суть приема заключается в том, что после выполнения заданий можно проверить свой результат, кликнув по кнопке «Проверить», при этом неверные ответы будут закрыты, а на ли</w:t>
      </w:r>
      <w:r>
        <w:rPr>
          <w:rFonts w:ascii="Times New Roman" w:hAnsi="Times New Roman" w:cs="Times New Roman"/>
          <w:color w:val="000000"/>
          <w:sz w:val="28"/>
          <w:szCs w:val="28"/>
          <w:lang w:val="ru-RU"/>
        </w:rPr>
        <w:t>сте останутся только правильные).</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«Шторка»</w:t>
      </w:r>
      <w:r>
        <w:rPr>
          <w:rFonts w:ascii="Times New Roman" w:hAnsi="Times New Roman" w:cs="Times New Roman"/>
          <w:color w:val="000000"/>
          <w:sz w:val="28"/>
          <w:szCs w:val="28"/>
          <w:lang w:val="ru-RU"/>
        </w:rPr>
        <w:t xml:space="preserve"> (позволяе</w:t>
      </w:r>
      <w:r w:rsidRPr="008910FD">
        <w:rPr>
          <w:rFonts w:ascii="Times New Roman" w:hAnsi="Times New Roman" w:cs="Times New Roman"/>
          <w:color w:val="000000"/>
          <w:sz w:val="28"/>
          <w:szCs w:val="28"/>
          <w:lang w:val="ru-RU"/>
        </w:rPr>
        <w:t>т закрыть или открыть часть информации на экране в нужный момент</w:t>
      </w:r>
      <w:r w:rsidR="00042FD2">
        <w:rPr>
          <w:rFonts w:ascii="Times New Roman" w:hAnsi="Times New Roman" w:cs="Times New Roman"/>
          <w:color w:val="000000"/>
          <w:sz w:val="28"/>
          <w:szCs w:val="28"/>
          <w:lang w:val="ru-RU"/>
        </w:rPr>
        <w:t xml:space="preserve">) - </w:t>
      </w:r>
      <w:r w:rsidR="00042FD2">
        <w:rPr>
          <w:rFonts w:ascii="Times New Roman" w:hAnsi="Times New Roman" w:cs="Times New Roman"/>
          <w:sz w:val="28"/>
          <w:lang w:val="ru-RU"/>
        </w:rPr>
        <w:t xml:space="preserve">автор </w:t>
      </w:r>
      <w:proofErr w:type="spellStart"/>
      <w:r w:rsidR="00042FD2">
        <w:rPr>
          <w:rFonts w:ascii="Times New Roman" w:hAnsi="Times New Roman" w:cs="Times New Roman"/>
          <w:sz w:val="28"/>
          <w:lang w:val="ru-RU"/>
        </w:rPr>
        <w:t>Аствацатуров</w:t>
      </w:r>
      <w:proofErr w:type="spellEnd"/>
      <w:r w:rsidR="00042FD2">
        <w:rPr>
          <w:rFonts w:ascii="Times New Roman" w:hAnsi="Times New Roman" w:cs="Times New Roman"/>
          <w:sz w:val="28"/>
          <w:lang w:val="ru-RU"/>
        </w:rPr>
        <w:t xml:space="preserve"> Г.О.</w:t>
      </w:r>
    </w:p>
    <w:p w:rsidR="00FB1269" w:rsidRPr="0096670D"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B74E35">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 xml:space="preserve">приема в том, что </w:t>
      </w:r>
      <w:r w:rsidRPr="0096670D">
        <w:rPr>
          <w:rFonts w:ascii="Times New Roman" w:hAnsi="Times New Roman" w:cs="Times New Roman"/>
          <w:color w:val="000000"/>
          <w:sz w:val="28"/>
          <w:szCs w:val="28"/>
          <w:lang w:val="ru-RU"/>
        </w:rPr>
        <w:t>закрывается фрагмент экрана (слайда) и в нужный момент появляется скрытая за «шторкой» информация.</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«Экран»</w:t>
      </w:r>
      <w:r>
        <w:rPr>
          <w:rFonts w:ascii="Times New Roman" w:hAnsi="Times New Roman" w:cs="Times New Roman"/>
          <w:color w:val="000000"/>
          <w:sz w:val="28"/>
          <w:szCs w:val="28"/>
          <w:lang w:val="ru-RU"/>
        </w:rPr>
        <w:t xml:space="preserve"> (</w:t>
      </w:r>
      <w:r w:rsidRPr="00A810CD">
        <w:rPr>
          <w:rFonts w:ascii="Times New Roman" w:hAnsi="Times New Roman" w:cs="Times New Roman"/>
          <w:color w:val="000000"/>
          <w:sz w:val="28"/>
          <w:szCs w:val="28"/>
          <w:lang w:val="ru-RU"/>
        </w:rPr>
        <w:t>создание видимости одного общего экрана, на котором появляются вызываемые в любом порядке объекты</w:t>
      </w:r>
      <w:r w:rsidR="00042FD2">
        <w:rPr>
          <w:rFonts w:ascii="Times New Roman" w:hAnsi="Times New Roman" w:cs="Times New Roman"/>
          <w:color w:val="000000"/>
          <w:sz w:val="28"/>
          <w:szCs w:val="28"/>
          <w:lang w:val="ru-RU"/>
        </w:rPr>
        <w:t xml:space="preserve">) - </w:t>
      </w:r>
      <w:r w:rsidR="00042FD2">
        <w:rPr>
          <w:rFonts w:ascii="Times New Roman" w:hAnsi="Times New Roman" w:cs="Times New Roman"/>
          <w:sz w:val="28"/>
          <w:lang w:val="ru-RU"/>
        </w:rPr>
        <w:t xml:space="preserve">автор </w:t>
      </w:r>
      <w:proofErr w:type="spellStart"/>
      <w:r w:rsidR="00042FD2">
        <w:rPr>
          <w:rFonts w:ascii="Times New Roman" w:hAnsi="Times New Roman" w:cs="Times New Roman"/>
          <w:sz w:val="28"/>
          <w:lang w:val="ru-RU"/>
        </w:rPr>
        <w:t>Аствацатуров</w:t>
      </w:r>
      <w:proofErr w:type="spellEnd"/>
      <w:r w:rsidR="00042FD2">
        <w:rPr>
          <w:rFonts w:ascii="Times New Roman" w:hAnsi="Times New Roman" w:cs="Times New Roman"/>
          <w:sz w:val="28"/>
          <w:lang w:val="ru-RU"/>
        </w:rPr>
        <w:t xml:space="preserve"> Г.О.</w:t>
      </w:r>
    </w:p>
    <w:p w:rsidR="00FB1269"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B74E35">
        <w:rPr>
          <w:rFonts w:ascii="Times New Roman" w:hAnsi="Times New Roman" w:cs="Times New Roman"/>
          <w:color w:val="000000"/>
          <w:sz w:val="28"/>
          <w:szCs w:val="28"/>
          <w:lang w:val="ru-RU"/>
        </w:rPr>
        <w:t xml:space="preserve">Суть </w:t>
      </w:r>
      <w:r>
        <w:rPr>
          <w:rFonts w:ascii="Times New Roman" w:hAnsi="Times New Roman" w:cs="Times New Roman"/>
          <w:color w:val="000000"/>
          <w:sz w:val="28"/>
          <w:szCs w:val="28"/>
          <w:lang w:val="ru-RU"/>
        </w:rPr>
        <w:t>приема</w:t>
      </w:r>
      <w:r w:rsidRPr="00B74E35">
        <w:rPr>
          <w:rFonts w:ascii="Times New Roman" w:hAnsi="Times New Roman" w:cs="Times New Roman"/>
          <w:color w:val="000000"/>
          <w:sz w:val="28"/>
          <w:szCs w:val="28"/>
          <w:lang w:val="ru-RU"/>
        </w:rPr>
        <w:t xml:space="preserve"> в том, чтобы создать ощущение представления информации на одном слайде увеличением мелких изображений.</w:t>
      </w:r>
    </w:p>
    <w:p w:rsidR="00FB1269" w:rsidRPr="0096670D" w:rsidRDefault="00FB1269" w:rsidP="00FB1269">
      <w:pPr>
        <w:pStyle w:val="ac"/>
        <w:numPr>
          <w:ilvl w:val="0"/>
          <w:numId w:val="18"/>
        </w:numPr>
        <w:spacing w:line="360" w:lineRule="auto"/>
        <w:ind w:left="0" w:firstLine="0"/>
        <w:jc w:val="both"/>
        <w:rPr>
          <w:rFonts w:ascii="Times New Roman" w:hAnsi="Times New Roman" w:cs="Times New Roman"/>
          <w:b/>
          <w:color w:val="000000"/>
          <w:sz w:val="28"/>
          <w:szCs w:val="28"/>
          <w:lang w:val="ru-RU"/>
        </w:rPr>
      </w:pPr>
      <w:r w:rsidRPr="009B773C">
        <w:rPr>
          <w:rFonts w:ascii="Times New Roman" w:hAnsi="Times New Roman" w:cs="Times New Roman"/>
          <w:i/>
          <w:color w:val="000000"/>
          <w:sz w:val="28"/>
          <w:szCs w:val="28"/>
          <w:lang w:val="ru-RU"/>
        </w:rPr>
        <w:t>«Эффект кисти»</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(открытие невидимой ра</w:t>
      </w:r>
      <w:r w:rsidR="00042FD2">
        <w:rPr>
          <w:rFonts w:ascii="Times New Roman" w:hAnsi="Times New Roman" w:cs="Times New Roman"/>
          <w:color w:val="000000"/>
          <w:sz w:val="28"/>
          <w:szCs w:val="28"/>
          <w:lang w:val="ru-RU"/>
        </w:rPr>
        <w:t xml:space="preserve">нее информации с помощью кисти) - </w:t>
      </w:r>
      <w:r w:rsidR="00042FD2">
        <w:rPr>
          <w:rFonts w:ascii="Times New Roman" w:hAnsi="Times New Roman" w:cs="Times New Roman"/>
          <w:sz w:val="28"/>
          <w:lang w:val="ru-RU"/>
        </w:rPr>
        <w:t xml:space="preserve">автор </w:t>
      </w:r>
      <w:proofErr w:type="spellStart"/>
      <w:r w:rsidR="00042FD2">
        <w:rPr>
          <w:rFonts w:ascii="Times New Roman" w:hAnsi="Times New Roman" w:cs="Times New Roman"/>
          <w:sz w:val="28"/>
          <w:lang w:val="ru-RU"/>
        </w:rPr>
        <w:t>Аствацатуров</w:t>
      </w:r>
      <w:proofErr w:type="spellEnd"/>
      <w:r w:rsidR="00042FD2">
        <w:rPr>
          <w:rFonts w:ascii="Times New Roman" w:hAnsi="Times New Roman" w:cs="Times New Roman"/>
          <w:sz w:val="28"/>
          <w:lang w:val="ru-RU"/>
        </w:rPr>
        <w:t xml:space="preserve"> Г.О.</w:t>
      </w:r>
    </w:p>
    <w:p w:rsidR="00FB1269" w:rsidRPr="005B7AF7" w:rsidRDefault="00FB1269" w:rsidP="00FB1269">
      <w:pPr>
        <w:pStyle w:val="ac"/>
        <w:spacing w:line="360" w:lineRule="auto"/>
        <w:ind w:left="0" w:firstLine="708"/>
        <w:jc w:val="both"/>
        <w:rPr>
          <w:rFonts w:ascii="Times New Roman" w:hAnsi="Times New Roman" w:cs="Times New Roman"/>
          <w:b/>
          <w:color w:val="000000"/>
          <w:sz w:val="28"/>
          <w:szCs w:val="28"/>
          <w:lang w:val="ru-RU"/>
        </w:rPr>
      </w:pPr>
      <w:r w:rsidRPr="00B74E35">
        <w:rPr>
          <w:rFonts w:ascii="Times New Roman" w:hAnsi="Times New Roman" w:cs="Times New Roman"/>
          <w:color w:val="000000"/>
          <w:sz w:val="28"/>
          <w:szCs w:val="28"/>
          <w:lang w:val="ru-RU"/>
        </w:rPr>
        <w:lastRenderedPageBreak/>
        <w:t xml:space="preserve">Суть </w:t>
      </w:r>
      <w:r>
        <w:rPr>
          <w:rFonts w:ascii="Times New Roman" w:hAnsi="Times New Roman" w:cs="Times New Roman"/>
          <w:color w:val="000000"/>
          <w:sz w:val="28"/>
          <w:szCs w:val="28"/>
          <w:lang w:val="ru-RU"/>
        </w:rPr>
        <w:t>приема</w:t>
      </w:r>
      <w:r w:rsidRPr="00B74E35">
        <w:rPr>
          <w:rFonts w:ascii="Times New Roman" w:hAnsi="Times New Roman" w:cs="Times New Roman"/>
          <w:color w:val="000000"/>
          <w:sz w:val="28"/>
          <w:szCs w:val="28"/>
          <w:lang w:val="ru-RU"/>
        </w:rPr>
        <w:t xml:space="preserve"> в том, что</w:t>
      </w:r>
      <w:r>
        <w:rPr>
          <w:rFonts w:ascii="Times New Roman" w:hAnsi="Times New Roman" w:cs="Times New Roman"/>
          <w:color w:val="000000"/>
          <w:sz w:val="28"/>
          <w:szCs w:val="28"/>
          <w:lang w:val="ru-RU"/>
        </w:rPr>
        <w:t xml:space="preserve"> </w:t>
      </w:r>
      <w:r w:rsidRPr="007350FC">
        <w:rPr>
          <w:rFonts w:ascii="Times New Roman" w:hAnsi="Times New Roman" w:cs="Times New Roman"/>
          <w:color w:val="000000"/>
          <w:sz w:val="28"/>
          <w:szCs w:val="28"/>
          <w:lang w:val="ru-RU"/>
        </w:rPr>
        <w:t>создается мультипликационный эффект движен</w:t>
      </w:r>
      <w:r>
        <w:rPr>
          <w:rFonts w:ascii="Times New Roman" w:hAnsi="Times New Roman" w:cs="Times New Roman"/>
          <w:color w:val="000000"/>
          <w:sz w:val="28"/>
          <w:szCs w:val="28"/>
          <w:lang w:val="ru-RU"/>
        </w:rPr>
        <w:t>ия по слайду кисточки, которая «открывает»</w:t>
      </w:r>
      <w:r w:rsidRPr="007350FC">
        <w:rPr>
          <w:rFonts w:ascii="Times New Roman" w:hAnsi="Times New Roman" w:cs="Times New Roman"/>
          <w:color w:val="000000"/>
          <w:sz w:val="28"/>
          <w:szCs w:val="28"/>
          <w:lang w:val="ru-RU"/>
        </w:rPr>
        <w:t xml:space="preserve"> невидимую ранее информацию</w:t>
      </w:r>
      <w:r w:rsidR="00042FD2">
        <w:rPr>
          <w:rFonts w:ascii="Times New Roman" w:hAnsi="Times New Roman" w:cs="Times New Roman"/>
          <w:color w:val="000000"/>
          <w:sz w:val="28"/>
          <w:szCs w:val="28"/>
          <w:lang w:val="ru-RU"/>
        </w:rPr>
        <w:t>.</w:t>
      </w:r>
    </w:p>
    <w:p w:rsidR="00FB1269" w:rsidRPr="00042FD2"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«Эффект линзы»</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 xml:space="preserve">(увеличение </w:t>
      </w:r>
      <w:r w:rsidR="00042FD2">
        <w:rPr>
          <w:rFonts w:ascii="Times New Roman" w:hAnsi="Times New Roman" w:cs="Times New Roman"/>
          <w:color w:val="000000"/>
          <w:sz w:val="28"/>
          <w:szCs w:val="28"/>
          <w:lang w:val="ru-RU"/>
        </w:rPr>
        <w:t xml:space="preserve">текста) - </w:t>
      </w:r>
      <w:r w:rsidR="00042FD2">
        <w:rPr>
          <w:rFonts w:ascii="Times New Roman" w:hAnsi="Times New Roman" w:cs="Times New Roman"/>
          <w:sz w:val="28"/>
          <w:lang w:val="ru-RU"/>
        </w:rPr>
        <w:t xml:space="preserve">автор </w:t>
      </w:r>
      <w:proofErr w:type="spellStart"/>
      <w:r w:rsidR="00042FD2">
        <w:rPr>
          <w:rFonts w:ascii="Times New Roman" w:hAnsi="Times New Roman" w:cs="Times New Roman"/>
          <w:sz w:val="28"/>
          <w:lang w:val="ru-RU"/>
        </w:rPr>
        <w:t>Аствацатуров</w:t>
      </w:r>
      <w:proofErr w:type="spellEnd"/>
      <w:r w:rsidR="00042FD2">
        <w:rPr>
          <w:rFonts w:ascii="Times New Roman" w:hAnsi="Times New Roman" w:cs="Times New Roman"/>
          <w:sz w:val="28"/>
          <w:lang w:val="ru-RU"/>
        </w:rPr>
        <w:t xml:space="preserve"> Г.О., </w:t>
      </w:r>
      <w:r w:rsidR="00042FD2" w:rsidRPr="00042FD2">
        <w:rPr>
          <w:rFonts w:ascii="Times New Roman" w:hAnsi="Times New Roman" w:cs="Times New Roman"/>
          <w:sz w:val="28"/>
          <w:lang w:val="ru-RU"/>
        </w:rPr>
        <w:t>идея Поповой С.Г.</w:t>
      </w:r>
    </w:p>
    <w:p w:rsidR="00FB1269" w:rsidRPr="00D338C7" w:rsidRDefault="00FB1269" w:rsidP="00FB1269">
      <w:pPr>
        <w:pStyle w:val="ac"/>
        <w:spacing w:line="360" w:lineRule="auto"/>
        <w:ind w:left="0" w:firstLine="708"/>
        <w:jc w:val="both"/>
        <w:rPr>
          <w:rFonts w:ascii="Times New Roman" w:hAnsi="Times New Roman" w:cs="Times New Roman"/>
          <w:b/>
          <w:color w:val="000000"/>
          <w:sz w:val="28"/>
          <w:szCs w:val="28"/>
          <w:lang w:val="ru-RU"/>
        </w:rPr>
      </w:pPr>
      <w:r w:rsidRPr="00D338C7">
        <w:rPr>
          <w:rFonts w:ascii="Times New Roman" w:hAnsi="Times New Roman" w:cs="Times New Roman"/>
          <w:color w:val="000000"/>
          <w:sz w:val="28"/>
          <w:szCs w:val="28"/>
          <w:lang w:val="ru-RU"/>
        </w:rPr>
        <w:t>Суть приёма заключается в движении линзы по слайду, во время которого происходит увеличение текста. После того как линза дойдёт до края слайда, она вернётся обратно, и текст будет уменьшаться</w:t>
      </w:r>
      <w:r>
        <w:rPr>
          <w:rFonts w:ascii="Times New Roman" w:hAnsi="Times New Roman" w:cs="Times New Roman"/>
          <w:color w:val="000000"/>
          <w:sz w:val="28"/>
          <w:szCs w:val="28"/>
          <w:lang w:val="ru-RU"/>
        </w:rPr>
        <w:t>.</w:t>
      </w:r>
    </w:p>
    <w:p w:rsidR="00FB1269" w:rsidRDefault="00FB1269" w:rsidP="00FB1269">
      <w:pPr>
        <w:pStyle w:val="ac"/>
        <w:numPr>
          <w:ilvl w:val="0"/>
          <w:numId w:val="18"/>
        </w:numPr>
        <w:spacing w:line="360" w:lineRule="auto"/>
        <w:ind w:left="0" w:firstLine="0"/>
        <w:jc w:val="both"/>
        <w:rPr>
          <w:rFonts w:ascii="Times New Roman" w:hAnsi="Times New Roman" w:cs="Times New Roman"/>
          <w:color w:val="000000"/>
          <w:sz w:val="28"/>
          <w:szCs w:val="28"/>
          <w:lang w:val="ru-RU"/>
        </w:rPr>
      </w:pPr>
      <w:r w:rsidRPr="009B773C">
        <w:rPr>
          <w:rFonts w:ascii="Times New Roman" w:hAnsi="Times New Roman" w:cs="Times New Roman"/>
          <w:i/>
          <w:color w:val="000000"/>
          <w:sz w:val="28"/>
          <w:szCs w:val="28"/>
          <w:lang w:val="ru-RU"/>
        </w:rPr>
        <w:t>«Яблочко на тарелочке»</w:t>
      </w:r>
      <w:r>
        <w:rPr>
          <w:rFonts w:ascii="Times New Roman" w:hAnsi="Times New Roman" w:cs="Times New Roman"/>
          <w:b/>
          <w:color w:val="000000"/>
          <w:sz w:val="28"/>
          <w:szCs w:val="28"/>
          <w:lang w:val="ru-RU"/>
        </w:rPr>
        <w:t xml:space="preserve"> </w:t>
      </w:r>
      <w:r>
        <w:rPr>
          <w:rFonts w:ascii="Times New Roman" w:hAnsi="Times New Roman" w:cs="Times New Roman"/>
          <w:color w:val="000000"/>
          <w:sz w:val="28"/>
          <w:szCs w:val="28"/>
          <w:lang w:val="ru-RU"/>
        </w:rPr>
        <w:t>(</w:t>
      </w:r>
      <w:r w:rsidRPr="00FE6B2F">
        <w:rPr>
          <w:rFonts w:ascii="Times New Roman" w:hAnsi="Times New Roman" w:cs="Times New Roman"/>
          <w:color w:val="000000"/>
          <w:sz w:val="28"/>
          <w:szCs w:val="28"/>
          <w:lang w:val="ru-RU"/>
        </w:rPr>
        <w:t xml:space="preserve">яблочко катится по тарелочке и открывает </w:t>
      </w:r>
      <w:r w:rsidR="00042FD2">
        <w:rPr>
          <w:rFonts w:ascii="Times New Roman" w:hAnsi="Times New Roman" w:cs="Times New Roman"/>
          <w:color w:val="000000"/>
          <w:sz w:val="28"/>
          <w:szCs w:val="28"/>
          <w:lang w:val="ru-RU"/>
        </w:rPr>
        <w:t>картинку) -</w:t>
      </w:r>
      <w:r w:rsidR="00042FD2" w:rsidRPr="00042FD2">
        <w:rPr>
          <w:rFonts w:ascii="Times New Roman" w:hAnsi="Times New Roman" w:cs="Times New Roman"/>
          <w:color w:val="000000"/>
          <w:sz w:val="28"/>
          <w:szCs w:val="28"/>
          <w:lang w:val="ru-RU"/>
        </w:rPr>
        <w:t xml:space="preserve"> </w:t>
      </w:r>
      <w:r w:rsidR="00042FD2">
        <w:rPr>
          <w:rFonts w:ascii="Times New Roman" w:hAnsi="Times New Roman" w:cs="Times New Roman"/>
          <w:sz w:val="28"/>
          <w:lang w:val="ru-RU"/>
        </w:rPr>
        <w:t>автор Беляева Л.А.</w:t>
      </w:r>
    </w:p>
    <w:p w:rsidR="007442B2" w:rsidRPr="008601DA" w:rsidRDefault="00FB1269" w:rsidP="008601DA">
      <w:pPr>
        <w:pStyle w:val="ac"/>
        <w:spacing w:line="360" w:lineRule="auto"/>
        <w:ind w:left="0"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w:t>
      </w:r>
      <w:r w:rsidRPr="008235CB">
        <w:rPr>
          <w:rFonts w:ascii="Times New Roman" w:hAnsi="Times New Roman" w:cs="Times New Roman"/>
          <w:color w:val="000000"/>
          <w:sz w:val="28"/>
          <w:szCs w:val="28"/>
          <w:lang w:val="ru-RU"/>
        </w:rPr>
        <w:t xml:space="preserve">уть приема заключается во вращении некоего предмета (яблочка) на другом объекте (тарелочке). </w:t>
      </w:r>
      <w:r>
        <w:rPr>
          <w:rFonts w:ascii="Times New Roman" w:hAnsi="Times New Roman" w:cs="Times New Roman"/>
          <w:color w:val="000000"/>
          <w:sz w:val="28"/>
          <w:szCs w:val="28"/>
          <w:lang w:val="ru-RU"/>
        </w:rPr>
        <w:t>Заданиями</w:t>
      </w:r>
      <w:r w:rsidRPr="008235CB">
        <w:rPr>
          <w:rFonts w:ascii="Times New Roman" w:hAnsi="Times New Roman" w:cs="Times New Roman"/>
          <w:color w:val="000000"/>
          <w:sz w:val="28"/>
          <w:szCs w:val="28"/>
          <w:lang w:val="ru-RU"/>
        </w:rPr>
        <w:t xml:space="preserve"> могут быть загадки, занимательные вопросы и др.</w:t>
      </w:r>
      <w:r w:rsidR="004F5728">
        <w:rPr>
          <w:rFonts w:ascii="Times New Roman" w:hAnsi="Times New Roman" w:cs="Times New Roman"/>
          <w:color w:val="000000"/>
          <w:sz w:val="28"/>
          <w:szCs w:val="28"/>
          <w:lang w:val="ru-RU"/>
        </w:rPr>
        <w:t>).</w:t>
      </w:r>
    </w:p>
    <w:p w:rsidR="007442B2" w:rsidRPr="004F5728" w:rsidRDefault="004F5728" w:rsidP="006B0F67">
      <w:pPr>
        <w:pStyle w:val="11"/>
        <w:tabs>
          <w:tab w:val="left" w:pos="993"/>
        </w:tabs>
        <w:spacing w:after="240"/>
        <w:ind w:firstLine="709"/>
        <w:jc w:val="both"/>
        <w:rPr>
          <w:rStyle w:val="ad"/>
          <w:color w:val="auto"/>
          <w:sz w:val="28"/>
        </w:rPr>
      </w:pPr>
      <w:r>
        <w:rPr>
          <w:b w:val="0"/>
          <w:sz w:val="28"/>
        </w:rPr>
        <w:t>Автор</w:t>
      </w:r>
      <w:r w:rsidR="006B0F67">
        <w:rPr>
          <w:b w:val="0"/>
          <w:sz w:val="28"/>
        </w:rPr>
        <w:t xml:space="preserve">ом большинства </w:t>
      </w:r>
      <w:r>
        <w:rPr>
          <w:b w:val="0"/>
          <w:sz w:val="28"/>
        </w:rPr>
        <w:t xml:space="preserve">интерактивных </w:t>
      </w:r>
      <w:r w:rsidR="006B0F67">
        <w:rPr>
          <w:b w:val="0"/>
          <w:sz w:val="28"/>
        </w:rPr>
        <w:t xml:space="preserve">приёмов и </w:t>
      </w:r>
      <w:r>
        <w:rPr>
          <w:b w:val="0"/>
          <w:sz w:val="28"/>
        </w:rPr>
        <w:t>игр</w:t>
      </w:r>
      <w:r w:rsidR="006B0F67">
        <w:rPr>
          <w:b w:val="0"/>
          <w:sz w:val="28"/>
        </w:rPr>
        <w:t xml:space="preserve">, таких как </w:t>
      </w:r>
      <w:r w:rsidR="007442B2" w:rsidRPr="009B773C">
        <w:rPr>
          <w:b w:val="0"/>
          <w:i/>
          <w:sz w:val="28"/>
        </w:rPr>
        <w:t>«Колесо фортуны»</w:t>
      </w:r>
      <w:r w:rsidRPr="009B773C">
        <w:rPr>
          <w:b w:val="0"/>
          <w:i/>
          <w:sz w:val="28"/>
        </w:rPr>
        <w:t>,</w:t>
      </w:r>
      <w:r w:rsidR="007442B2" w:rsidRPr="009B773C">
        <w:rPr>
          <w:b w:val="0"/>
          <w:i/>
          <w:sz w:val="28"/>
        </w:rPr>
        <w:t xml:space="preserve"> </w:t>
      </w:r>
      <w:r w:rsidR="009E7050" w:rsidRPr="009B773C">
        <w:rPr>
          <w:b w:val="0"/>
          <w:i/>
          <w:sz w:val="28"/>
        </w:rPr>
        <w:t>«Аукцион»</w:t>
      </w:r>
      <w:r w:rsidR="006B0F67" w:rsidRPr="006B0F67">
        <w:rPr>
          <w:b w:val="0"/>
          <w:sz w:val="28"/>
        </w:rPr>
        <w:t xml:space="preserve"> является </w:t>
      </w:r>
      <w:proofErr w:type="spellStart"/>
      <w:r w:rsidRPr="004F5728">
        <w:rPr>
          <w:b w:val="0"/>
          <w:sz w:val="28"/>
        </w:rPr>
        <w:t>Аствацатуров</w:t>
      </w:r>
      <w:proofErr w:type="spellEnd"/>
      <w:r w:rsidRPr="004F5728">
        <w:rPr>
          <w:b w:val="0"/>
          <w:sz w:val="28"/>
        </w:rPr>
        <w:t xml:space="preserve"> Г.О.</w:t>
      </w:r>
      <w:r w:rsidR="006B0F67">
        <w:rPr>
          <w:b w:val="0"/>
          <w:sz w:val="28"/>
        </w:rPr>
        <w:t xml:space="preserve"> («</w:t>
      </w:r>
      <w:proofErr w:type="spellStart"/>
      <w:r w:rsidR="006B0F67">
        <w:rPr>
          <w:b w:val="0"/>
          <w:sz w:val="28"/>
        </w:rPr>
        <w:t>Дидактор</w:t>
      </w:r>
      <w:proofErr w:type="spellEnd"/>
      <w:r w:rsidR="006B0F67">
        <w:rPr>
          <w:b w:val="0"/>
          <w:sz w:val="28"/>
        </w:rPr>
        <w:t>» - сайт педагога-практика).</w:t>
      </w:r>
    </w:p>
    <w:p w:rsidR="00FB1269" w:rsidRPr="009E7050" w:rsidRDefault="009E7050" w:rsidP="00FB1269">
      <w:pPr>
        <w:pStyle w:val="a7"/>
        <w:rPr>
          <w:i/>
        </w:rPr>
      </w:pPr>
      <w:r w:rsidRPr="009E7050">
        <w:t xml:space="preserve">Разберем </w:t>
      </w:r>
      <w:r>
        <w:rPr>
          <w:i/>
        </w:rPr>
        <w:t>о</w:t>
      </w:r>
      <w:r w:rsidRPr="009E7050">
        <w:rPr>
          <w:i/>
        </w:rPr>
        <w:t>сновные этапы</w:t>
      </w:r>
      <w:r w:rsidR="00FB1269" w:rsidRPr="009E7050">
        <w:rPr>
          <w:i/>
        </w:rPr>
        <w:t xml:space="preserve"> подготовки проведения дидактических </w:t>
      </w:r>
      <w:r w:rsidRPr="009E7050">
        <w:rPr>
          <w:i/>
        </w:rPr>
        <w:t>игр</w:t>
      </w:r>
      <w:r>
        <w:rPr>
          <w:i/>
        </w:rPr>
        <w:t>.</w:t>
      </w:r>
    </w:p>
    <w:p w:rsidR="00FB1269" w:rsidRPr="009E7050" w:rsidRDefault="00FB1269" w:rsidP="00FB1269">
      <w:pPr>
        <w:pStyle w:val="a7"/>
      </w:pPr>
      <w:r w:rsidRPr="009E7050">
        <w:t>I. Подготовительный этап.</w:t>
      </w:r>
    </w:p>
    <w:p w:rsidR="00FB1269" w:rsidRPr="005C53B9" w:rsidRDefault="00FB1269" w:rsidP="00FB1269">
      <w:pPr>
        <w:pStyle w:val="a7"/>
      </w:pPr>
      <w:r w:rsidRPr="005C53B9">
        <w:t>1) Определить дидактическую задачу урока (игры).</w:t>
      </w:r>
    </w:p>
    <w:p w:rsidR="00FB1269" w:rsidRPr="005C53B9" w:rsidRDefault="00FB1269" w:rsidP="00FB1269">
      <w:pPr>
        <w:pStyle w:val="a7"/>
      </w:pPr>
      <w:r w:rsidRPr="005C53B9">
        <w:t xml:space="preserve">2) Спрогнозировать уровень развития у </w:t>
      </w:r>
      <w:r>
        <w:t>учащихся умений и навыков, соот</w:t>
      </w:r>
      <w:r w:rsidRPr="005C53B9">
        <w:t>ветствующий осуществлению данной цели</w:t>
      </w:r>
      <w:r>
        <w:t>.</w:t>
      </w:r>
      <w:r w:rsidRPr="005C53B9">
        <w:t xml:space="preserve"> </w:t>
      </w:r>
    </w:p>
    <w:p w:rsidR="00FB1269" w:rsidRPr="005C53B9" w:rsidRDefault="00FB1269" w:rsidP="00FB1269">
      <w:pPr>
        <w:pStyle w:val="a7"/>
      </w:pPr>
      <w:r w:rsidRPr="005C53B9">
        <w:t>3) Сформулировать игровую задачу.</w:t>
      </w:r>
    </w:p>
    <w:p w:rsidR="00FB1269" w:rsidRPr="005C53B9" w:rsidRDefault="00FB1269" w:rsidP="00FB1269">
      <w:pPr>
        <w:pStyle w:val="a7"/>
      </w:pPr>
      <w:r w:rsidRPr="005C53B9">
        <w:t>4) Определить характер игровых действий (соревновательный, сюжетно-ролевой, конструктивный, исследовательский).</w:t>
      </w:r>
    </w:p>
    <w:p w:rsidR="00FB1269" w:rsidRPr="005C53B9" w:rsidRDefault="00FB1269" w:rsidP="00FB1269">
      <w:pPr>
        <w:pStyle w:val="a7"/>
      </w:pPr>
      <w:r w:rsidRPr="005C53B9">
        <w:t>5) Выбрать соответствующую форму организации игровой деятельности (фронтальная, групповая, индивидуальная).</w:t>
      </w:r>
    </w:p>
    <w:p w:rsidR="00FB1269" w:rsidRPr="005C53B9" w:rsidRDefault="00FB1269" w:rsidP="00FB1269">
      <w:pPr>
        <w:pStyle w:val="a7"/>
      </w:pPr>
      <w:r w:rsidRPr="005C53B9">
        <w:t>6) Подготовить наглядный и дидактический материал, игровую атрибутику.</w:t>
      </w:r>
    </w:p>
    <w:p w:rsidR="00FB1269" w:rsidRDefault="00FB1269" w:rsidP="00FB1269">
      <w:pPr>
        <w:pStyle w:val="a7"/>
      </w:pPr>
      <w:r w:rsidRPr="005C53B9">
        <w:t xml:space="preserve">7) Спроектировать роль учителя в ходе дидактической игры. </w:t>
      </w:r>
    </w:p>
    <w:p w:rsidR="00FB1269" w:rsidRPr="009E7050" w:rsidRDefault="00FB1269" w:rsidP="00FB1269">
      <w:pPr>
        <w:pStyle w:val="a7"/>
      </w:pPr>
      <w:r w:rsidRPr="009E7050">
        <w:rPr>
          <w:lang w:val="en-US"/>
        </w:rPr>
        <w:lastRenderedPageBreak/>
        <w:t>II</w:t>
      </w:r>
      <w:r w:rsidRPr="009E7050">
        <w:t>. Проведение дидактической игры.</w:t>
      </w:r>
    </w:p>
    <w:p w:rsidR="00FB1269" w:rsidRPr="005C53B9" w:rsidRDefault="00FB1269" w:rsidP="00FB1269">
      <w:pPr>
        <w:pStyle w:val="a7"/>
      </w:pPr>
      <w:r w:rsidRPr="005C53B9">
        <w:t>1) Ознакомление с содержанием игры (постановка учебной и игровой за</w:t>
      </w:r>
      <w:r w:rsidRPr="005C53B9">
        <w:softHyphen/>
        <w:t>дач в единстве).</w:t>
      </w:r>
    </w:p>
    <w:p w:rsidR="00FB1269" w:rsidRPr="005C53B9" w:rsidRDefault="00FB1269" w:rsidP="00FB1269">
      <w:pPr>
        <w:pStyle w:val="a7"/>
      </w:pPr>
      <w:r w:rsidRPr="005C53B9">
        <w:t>2) Предъявление основных требований к ходу игры: выполнение правил, соблюдение необходимого уровня дисциплины.</w:t>
      </w:r>
    </w:p>
    <w:p w:rsidR="00FB1269" w:rsidRPr="005C53B9" w:rsidRDefault="00FB1269" w:rsidP="00FB1269">
      <w:pPr>
        <w:pStyle w:val="a7"/>
      </w:pPr>
      <w:r w:rsidRPr="005C53B9">
        <w:t>3) Подведение</w:t>
      </w:r>
      <w:r w:rsidRPr="005C53B9">
        <w:rPr>
          <w:b/>
        </w:rPr>
        <w:t xml:space="preserve"> </w:t>
      </w:r>
      <w:r w:rsidRPr="005C53B9">
        <w:t>итогов дидактической игры (выполнение учебной и игровой задачи в единстве).</w:t>
      </w:r>
    </w:p>
    <w:p w:rsidR="00FB1269" w:rsidRPr="009E7050" w:rsidRDefault="00FB1269" w:rsidP="00FB1269">
      <w:pPr>
        <w:pStyle w:val="a7"/>
      </w:pPr>
      <w:r w:rsidRPr="009E7050">
        <w:rPr>
          <w:lang w:val="en-US"/>
        </w:rPr>
        <w:t>III</w:t>
      </w:r>
      <w:r w:rsidRPr="009E7050">
        <w:t>. Анализ результатов проведенной дидактической игры.</w:t>
      </w:r>
    </w:p>
    <w:p w:rsidR="00FB1269" w:rsidRPr="005C53B9" w:rsidRDefault="00FB1269" w:rsidP="00FB1269">
      <w:pPr>
        <w:pStyle w:val="a7"/>
      </w:pPr>
      <w:r w:rsidRPr="005C53B9">
        <w:t>1) Определение эффективности выбранного вида дидактической игры.</w:t>
      </w:r>
    </w:p>
    <w:p w:rsidR="00FB1269" w:rsidRDefault="00FB1269" w:rsidP="00BE4C47">
      <w:pPr>
        <w:pStyle w:val="a7"/>
        <w:spacing w:line="480" w:lineRule="auto"/>
      </w:pPr>
      <w:r w:rsidRPr="005C53B9">
        <w:t xml:space="preserve">2) Проверка качества усваиваемых учебных умений и навыков. </w:t>
      </w:r>
    </w:p>
    <w:p w:rsidR="00FB1269" w:rsidRDefault="009E7050" w:rsidP="00FB1269">
      <w:pPr>
        <w:pStyle w:val="a7"/>
        <w:ind w:firstLine="709"/>
      </w:pPr>
      <w:r>
        <w:t xml:space="preserve">Рассмотрим, какие </w:t>
      </w:r>
      <w:r w:rsidR="00FB1269">
        <w:t>игры могут быть применены на уроках технологии.</w:t>
      </w:r>
    </w:p>
    <w:p w:rsidR="00FB1269" w:rsidRDefault="00FB1269" w:rsidP="00FB1269">
      <w:pPr>
        <w:pStyle w:val="a7"/>
        <w:ind w:firstLine="709"/>
      </w:pPr>
      <w:r>
        <w:t xml:space="preserve">В зависимости от целей урока и задач каждого этапа урока применяются игры: </w:t>
      </w:r>
    </w:p>
    <w:p w:rsidR="00FB1269" w:rsidRDefault="00FB1269" w:rsidP="00FB1269">
      <w:pPr>
        <w:pStyle w:val="a7"/>
        <w:numPr>
          <w:ilvl w:val="0"/>
          <w:numId w:val="19"/>
        </w:numPr>
        <w:tabs>
          <w:tab w:val="clear" w:pos="1287"/>
          <w:tab w:val="num" w:pos="900"/>
        </w:tabs>
        <w:ind w:left="0" w:firstLine="709"/>
      </w:pPr>
      <w:r>
        <w:t>обучающие</w:t>
      </w:r>
      <w:r w:rsidRPr="007D3EDA">
        <w:t xml:space="preserve"> – </w:t>
      </w:r>
      <w:r>
        <w:t xml:space="preserve">при приобретении новых знаний, умений и навыков </w:t>
      </w:r>
      <w:r w:rsidR="00346249">
        <w:t>(</w:t>
      </w:r>
      <w:r>
        <w:rPr>
          <w:i/>
        </w:rPr>
        <w:t xml:space="preserve">«Путешествие в страну Вышиванию» </w:t>
      </w:r>
      <w:r w:rsidRPr="00A43968">
        <w:rPr>
          <w:color w:val="000000"/>
        </w:rPr>
        <w:t>[</w:t>
      </w:r>
      <w:r w:rsidR="00BE4C47">
        <w:rPr>
          <w:color w:val="000000"/>
        </w:rPr>
        <w:t>Приложение 2</w:t>
      </w:r>
      <w:r>
        <w:rPr>
          <w:color w:val="000000"/>
        </w:rPr>
        <w:t>]</w:t>
      </w:r>
      <w:r>
        <w:t>);</w:t>
      </w:r>
    </w:p>
    <w:p w:rsidR="00FB1269" w:rsidRDefault="00FB1269" w:rsidP="00FB1269">
      <w:pPr>
        <w:pStyle w:val="a7"/>
        <w:numPr>
          <w:ilvl w:val="0"/>
          <w:numId w:val="19"/>
        </w:numPr>
        <w:tabs>
          <w:tab w:val="clear" w:pos="1287"/>
          <w:tab w:val="num" w:pos="900"/>
        </w:tabs>
        <w:ind w:left="0" w:firstLine="709"/>
      </w:pPr>
      <w:r>
        <w:t xml:space="preserve">контролирующие — </w:t>
      </w:r>
      <w:r w:rsidRPr="005C53B9">
        <w:t>дидактическая задача котор</w:t>
      </w:r>
      <w:r>
        <w:t>ых состоит в по</w:t>
      </w:r>
      <w:r w:rsidRPr="005C53B9">
        <w:t>вторении, закреплении, проверке ранее полученных знаний</w:t>
      </w:r>
      <w:r>
        <w:t xml:space="preserve"> (</w:t>
      </w:r>
      <w:r>
        <w:rPr>
          <w:i/>
          <w:color w:val="000000"/>
        </w:rPr>
        <w:t>«</w:t>
      </w:r>
      <w:r w:rsidR="00575DF9">
        <w:rPr>
          <w:i/>
        </w:rPr>
        <w:t>Сервировка стола</w:t>
      </w:r>
      <w:r>
        <w:rPr>
          <w:i/>
          <w:color w:val="000000"/>
        </w:rPr>
        <w:t>»</w:t>
      </w:r>
      <w:r w:rsidR="00575DF9" w:rsidRPr="00575DF9">
        <w:rPr>
          <w:color w:val="000000"/>
        </w:rPr>
        <w:t xml:space="preserve"> </w:t>
      </w:r>
      <w:r w:rsidR="00575DF9" w:rsidRPr="00A43968">
        <w:rPr>
          <w:color w:val="000000"/>
        </w:rPr>
        <w:t>[</w:t>
      </w:r>
      <w:r w:rsidR="00575DF9">
        <w:rPr>
          <w:color w:val="000000"/>
        </w:rPr>
        <w:t>Приложение 3</w:t>
      </w:r>
      <w:r w:rsidR="00917A3D">
        <w:rPr>
          <w:color w:val="000000"/>
        </w:rPr>
        <w:t>],</w:t>
      </w:r>
      <w:r>
        <w:rPr>
          <w:i/>
          <w:color w:val="000000"/>
        </w:rPr>
        <w:t xml:space="preserve"> </w:t>
      </w:r>
      <w:r w:rsidRPr="001214C1">
        <w:rPr>
          <w:i/>
        </w:rPr>
        <w:t>«</w:t>
      </w:r>
      <w:r w:rsidR="00575DF9">
        <w:rPr>
          <w:i/>
          <w:color w:val="000000"/>
        </w:rPr>
        <w:t>Этикет за столом</w:t>
      </w:r>
      <w:r>
        <w:rPr>
          <w:i/>
        </w:rPr>
        <w:t xml:space="preserve">» </w:t>
      </w:r>
      <w:r w:rsidRPr="00A43968">
        <w:rPr>
          <w:color w:val="000000"/>
        </w:rPr>
        <w:t>[</w:t>
      </w:r>
      <w:r w:rsidR="00575DF9">
        <w:rPr>
          <w:color w:val="000000"/>
        </w:rPr>
        <w:t>Приложение 4</w:t>
      </w:r>
      <w:r>
        <w:rPr>
          <w:color w:val="000000"/>
        </w:rPr>
        <w:t>]);</w:t>
      </w:r>
    </w:p>
    <w:p w:rsidR="00FB1269" w:rsidRDefault="00FB1269" w:rsidP="00FB1269">
      <w:pPr>
        <w:pStyle w:val="a7"/>
        <w:numPr>
          <w:ilvl w:val="0"/>
          <w:numId w:val="19"/>
        </w:numPr>
        <w:tabs>
          <w:tab w:val="clear" w:pos="1287"/>
          <w:tab w:val="num" w:pos="900"/>
        </w:tabs>
        <w:ind w:left="0" w:firstLine="709"/>
      </w:pPr>
      <w:r>
        <w:t>обобщающие</w:t>
      </w:r>
      <w:r w:rsidRPr="007D3EDA">
        <w:t xml:space="preserve"> – </w:t>
      </w:r>
      <w:r w:rsidRPr="005C53B9">
        <w:t>требуют интеграции знаний</w:t>
      </w:r>
      <w:r>
        <w:t>,</w:t>
      </w:r>
      <w:r w:rsidRPr="005C53B9">
        <w:t xml:space="preserve"> способс</w:t>
      </w:r>
      <w:r>
        <w:t>твуют приобретению умений дейст</w:t>
      </w:r>
      <w:r w:rsidRPr="005C53B9">
        <w:t>вовать в различных учебных ситуациях</w:t>
      </w:r>
      <w:r>
        <w:t>, обычно используются в конце изучения темы или раздела (</w:t>
      </w:r>
      <w:r>
        <w:rPr>
          <w:i/>
        </w:rPr>
        <w:t xml:space="preserve">«Пиратский лабиринт» </w:t>
      </w:r>
      <w:r w:rsidRPr="00A43968">
        <w:rPr>
          <w:color w:val="000000"/>
        </w:rPr>
        <w:t>[</w:t>
      </w:r>
      <w:r w:rsidR="00575DF9">
        <w:rPr>
          <w:color w:val="000000"/>
        </w:rPr>
        <w:t>Приложение 5</w:t>
      </w:r>
      <w:r>
        <w:rPr>
          <w:color w:val="000000"/>
        </w:rPr>
        <w:t xml:space="preserve">], </w:t>
      </w:r>
      <w:r w:rsidRPr="00CD7E8F">
        <w:rPr>
          <w:i/>
          <w:color w:val="000000"/>
        </w:rPr>
        <w:t>«Выпечка»</w:t>
      </w:r>
      <w:r>
        <w:rPr>
          <w:color w:val="000000"/>
        </w:rPr>
        <w:t xml:space="preserve"> </w:t>
      </w:r>
      <w:r w:rsidRPr="00A43968">
        <w:rPr>
          <w:color w:val="000000"/>
        </w:rPr>
        <w:t>[</w:t>
      </w:r>
      <w:r w:rsidR="00575DF9">
        <w:rPr>
          <w:color w:val="000000"/>
        </w:rPr>
        <w:t>Приложение 6</w:t>
      </w:r>
      <w:r>
        <w:rPr>
          <w:color w:val="000000"/>
        </w:rPr>
        <w:t>]</w:t>
      </w:r>
      <w:r>
        <w:t>).</w:t>
      </w:r>
    </w:p>
    <w:p w:rsidR="00FB1269" w:rsidRDefault="00FB1269" w:rsidP="00FB1269">
      <w:pPr>
        <w:pStyle w:val="a7"/>
        <w:ind w:firstLine="709"/>
      </w:pPr>
      <w:r>
        <w:t>В зависимости от формы организации игры применяют на уроках технологии дидактические игры:</w:t>
      </w:r>
    </w:p>
    <w:p w:rsidR="00FB1269" w:rsidRDefault="00FB1269" w:rsidP="00FB1269">
      <w:pPr>
        <w:pStyle w:val="a7"/>
        <w:numPr>
          <w:ilvl w:val="0"/>
          <w:numId w:val="20"/>
        </w:numPr>
        <w:tabs>
          <w:tab w:val="clear" w:pos="3294"/>
          <w:tab w:val="num" w:pos="900"/>
        </w:tabs>
        <w:ind w:left="0" w:firstLine="709"/>
      </w:pPr>
      <w:r>
        <w:t>индивидуальные</w:t>
      </w:r>
      <w:r w:rsidRPr="007D3EDA">
        <w:t xml:space="preserve"> – </w:t>
      </w:r>
      <w:r>
        <w:t xml:space="preserve">задание для каждого ученика разное в зависимости от его индивидуальных способностей </w:t>
      </w:r>
      <w:r w:rsidRPr="001214C1">
        <w:rPr>
          <w:i/>
        </w:rPr>
        <w:t>(элементы конкурсов, разгадывание ребусов, кроссвордов, игры-упражнения и др</w:t>
      </w:r>
      <w:r>
        <w:t xml:space="preserve">.) </w:t>
      </w:r>
      <w:r w:rsidRPr="00A43968">
        <w:rPr>
          <w:color w:val="000000"/>
        </w:rPr>
        <w:t>[</w:t>
      </w:r>
      <w:r w:rsidR="00BE4C47">
        <w:rPr>
          <w:color w:val="000000"/>
        </w:rPr>
        <w:t>Приложения 2</w:t>
      </w:r>
      <w:r w:rsidR="00575DF9">
        <w:rPr>
          <w:color w:val="000000"/>
        </w:rPr>
        <w:t>, 6</w:t>
      </w:r>
      <w:r>
        <w:rPr>
          <w:color w:val="000000"/>
        </w:rPr>
        <w:t xml:space="preserve">, </w:t>
      </w:r>
      <w:r w:rsidR="00575DF9">
        <w:t>7</w:t>
      </w:r>
      <w:r>
        <w:rPr>
          <w:color w:val="000000"/>
        </w:rPr>
        <w:t>]</w:t>
      </w:r>
      <w:r>
        <w:t xml:space="preserve">; </w:t>
      </w:r>
    </w:p>
    <w:p w:rsidR="00FB1269" w:rsidRDefault="00FB1269" w:rsidP="00FB1269">
      <w:pPr>
        <w:pStyle w:val="a7"/>
        <w:numPr>
          <w:ilvl w:val="0"/>
          <w:numId w:val="20"/>
        </w:numPr>
        <w:tabs>
          <w:tab w:val="clear" w:pos="3294"/>
          <w:tab w:val="num" w:pos="900"/>
        </w:tabs>
        <w:ind w:left="0" w:firstLine="709"/>
      </w:pPr>
      <w:r>
        <w:t>групповые</w:t>
      </w:r>
      <w:r w:rsidRPr="007D3EDA">
        <w:t xml:space="preserve"> – </w:t>
      </w:r>
      <w:r>
        <w:t xml:space="preserve">учащиеся разбиты на группы, команды, и задание получают общее для всей бригады. Такая форма более всего распространена в </w:t>
      </w:r>
      <w:r>
        <w:lastRenderedPageBreak/>
        <w:t>дидактических играх, особенно соревновательного характера (</w:t>
      </w:r>
      <w:r w:rsidRPr="00B8172E">
        <w:rPr>
          <w:i/>
        </w:rPr>
        <w:t>КВН, конкурсы, викторины, и др.)</w:t>
      </w:r>
      <w:r>
        <w:rPr>
          <w:i/>
        </w:rPr>
        <w:t xml:space="preserve"> </w:t>
      </w:r>
      <w:r w:rsidRPr="00A43968">
        <w:rPr>
          <w:color w:val="000000"/>
        </w:rPr>
        <w:t>[</w:t>
      </w:r>
      <w:r w:rsidR="00BE4C47">
        <w:rPr>
          <w:color w:val="000000"/>
        </w:rPr>
        <w:t>Приложения 2</w:t>
      </w:r>
      <w:r w:rsidR="00575DF9">
        <w:rPr>
          <w:color w:val="000000"/>
        </w:rPr>
        <w:t>, 6, 14</w:t>
      </w:r>
      <w:r>
        <w:rPr>
          <w:color w:val="000000"/>
        </w:rPr>
        <w:t>]</w:t>
      </w:r>
      <w:r>
        <w:rPr>
          <w:i/>
        </w:rPr>
        <w:t>;</w:t>
      </w:r>
    </w:p>
    <w:p w:rsidR="00FB1269" w:rsidRDefault="00FB1269" w:rsidP="00FB1269">
      <w:pPr>
        <w:pStyle w:val="a7"/>
        <w:numPr>
          <w:ilvl w:val="0"/>
          <w:numId w:val="20"/>
        </w:numPr>
        <w:tabs>
          <w:tab w:val="clear" w:pos="3294"/>
          <w:tab w:val="num" w:pos="900"/>
        </w:tabs>
        <w:ind w:left="0" w:firstLine="709"/>
      </w:pPr>
      <w:r>
        <w:t>фронтальные</w:t>
      </w:r>
      <w:r w:rsidRPr="007D3EDA">
        <w:t xml:space="preserve"> – </w:t>
      </w:r>
      <w:r>
        <w:t xml:space="preserve">в игре участвует весь класс и задание выдается общее для всех (ролевые игры, обучающие </w:t>
      </w:r>
      <w:r>
        <w:rPr>
          <w:i/>
        </w:rPr>
        <w:t xml:space="preserve">и </w:t>
      </w:r>
      <w:r>
        <w:t>др.)</w:t>
      </w:r>
      <w:r w:rsidRPr="008F40A6">
        <w:rPr>
          <w:color w:val="000000"/>
        </w:rPr>
        <w:t xml:space="preserve"> </w:t>
      </w:r>
      <w:r w:rsidRPr="00A43968">
        <w:rPr>
          <w:color w:val="000000"/>
        </w:rPr>
        <w:t>[</w:t>
      </w:r>
      <w:r w:rsidR="00917A3D">
        <w:rPr>
          <w:color w:val="000000"/>
        </w:rPr>
        <w:t>Приложение 8</w:t>
      </w:r>
      <w:r w:rsidRPr="00A43968">
        <w:rPr>
          <w:color w:val="000000"/>
        </w:rPr>
        <w:t>]</w:t>
      </w:r>
      <w:r>
        <w:t>.</w:t>
      </w:r>
    </w:p>
    <w:p w:rsidR="00FB1269" w:rsidRDefault="00FB1269" w:rsidP="00FB1269">
      <w:pPr>
        <w:pStyle w:val="a7"/>
        <w:ind w:firstLine="709"/>
      </w:pPr>
      <w:r>
        <w:t>В зависимости от характера игров</w:t>
      </w:r>
      <w:r w:rsidR="00276F96">
        <w:t>ых действий дидактических игр можно выделить</w:t>
      </w:r>
      <w:r>
        <w:t xml:space="preserve"> сюжетно-ролевые, деловые, конструктивные, соревновательные, исследовательские игры-упражнения, игры-тренинги. </w:t>
      </w:r>
    </w:p>
    <w:p w:rsidR="00FB1269" w:rsidRPr="00A65EAD" w:rsidRDefault="00FB1269" w:rsidP="00FB1269">
      <w:pPr>
        <w:spacing w:line="360" w:lineRule="auto"/>
        <w:rPr>
          <w:bCs/>
          <w:sz w:val="28"/>
          <w:szCs w:val="28"/>
        </w:rPr>
      </w:pPr>
      <w:r w:rsidRPr="00A65EAD">
        <w:rPr>
          <w:bCs/>
          <w:sz w:val="28"/>
          <w:szCs w:val="28"/>
        </w:rPr>
        <w:t xml:space="preserve">Рассмотрим эту классификацию игр </w:t>
      </w:r>
      <w:r>
        <w:rPr>
          <w:bCs/>
          <w:sz w:val="28"/>
          <w:szCs w:val="28"/>
        </w:rPr>
        <w:t>на примерах.</w:t>
      </w:r>
    </w:p>
    <w:p w:rsidR="00FB1269" w:rsidRPr="00A65EAD" w:rsidRDefault="00FB1269" w:rsidP="00FB1269">
      <w:pPr>
        <w:spacing w:line="360" w:lineRule="auto"/>
        <w:rPr>
          <w:bCs/>
          <w:sz w:val="28"/>
          <w:szCs w:val="28"/>
        </w:rPr>
      </w:pPr>
      <w:r w:rsidRPr="00A65EAD">
        <w:rPr>
          <w:bCs/>
          <w:sz w:val="28"/>
          <w:szCs w:val="28"/>
        </w:rPr>
        <w:t xml:space="preserve">В </w:t>
      </w:r>
      <w:r w:rsidRPr="00134BD9">
        <w:rPr>
          <w:bCs/>
          <w:sz w:val="28"/>
          <w:szCs w:val="28"/>
        </w:rPr>
        <w:t>5-7 классах</w:t>
      </w:r>
      <w:r w:rsidRPr="00A65EAD">
        <w:rPr>
          <w:bCs/>
          <w:sz w:val="28"/>
          <w:szCs w:val="28"/>
        </w:rPr>
        <w:t xml:space="preserve">, где изучается раздел «Кулинария», хороши </w:t>
      </w:r>
      <w:r w:rsidRPr="00276F96">
        <w:rPr>
          <w:bCs/>
          <w:sz w:val="28"/>
          <w:szCs w:val="28"/>
        </w:rPr>
        <w:t>сюжетно-ролевые игры,</w:t>
      </w:r>
      <w:r w:rsidRPr="00A65EAD">
        <w:rPr>
          <w:bCs/>
          <w:sz w:val="28"/>
          <w:szCs w:val="28"/>
        </w:rPr>
        <w:t xml:space="preserve"> когда необходимо изучить технологию приготовления блюд, правильно сервировать стол. Здесь можно применить и</w:t>
      </w:r>
      <w:r>
        <w:rPr>
          <w:bCs/>
          <w:sz w:val="28"/>
          <w:szCs w:val="28"/>
        </w:rPr>
        <w:t xml:space="preserve">гру </w:t>
      </w:r>
      <w:r w:rsidRPr="00C56FE4">
        <w:rPr>
          <w:bCs/>
          <w:i/>
          <w:sz w:val="28"/>
          <w:szCs w:val="28"/>
        </w:rPr>
        <w:t>«Найди ошибку»</w:t>
      </w:r>
      <w:r w:rsidR="00276F96">
        <w:rPr>
          <w:bCs/>
          <w:sz w:val="28"/>
          <w:szCs w:val="28"/>
        </w:rPr>
        <w:t xml:space="preserve"> [Приложение </w:t>
      </w:r>
      <w:r w:rsidR="00917A3D">
        <w:rPr>
          <w:bCs/>
          <w:sz w:val="28"/>
          <w:szCs w:val="28"/>
        </w:rPr>
        <w:t>8</w:t>
      </w:r>
      <w:r w:rsidRPr="00A65EAD">
        <w:rPr>
          <w:bCs/>
          <w:sz w:val="28"/>
          <w:szCs w:val="28"/>
        </w:rPr>
        <w:t>].</w:t>
      </w:r>
    </w:p>
    <w:p w:rsidR="00FB1269" w:rsidRPr="00A65EAD" w:rsidRDefault="00FB1269" w:rsidP="00FB1269">
      <w:pPr>
        <w:spacing w:line="360" w:lineRule="auto"/>
        <w:rPr>
          <w:bCs/>
          <w:sz w:val="28"/>
          <w:szCs w:val="28"/>
        </w:rPr>
      </w:pPr>
      <w:r w:rsidRPr="00A65EAD">
        <w:rPr>
          <w:bCs/>
          <w:sz w:val="28"/>
          <w:szCs w:val="28"/>
        </w:rPr>
        <w:t xml:space="preserve">В течение урока могут применяться </w:t>
      </w:r>
      <w:r w:rsidRPr="00276F96">
        <w:rPr>
          <w:bCs/>
          <w:sz w:val="28"/>
          <w:szCs w:val="28"/>
        </w:rPr>
        <w:t>игры-упражнения</w:t>
      </w:r>
      <w:r w:rsidRPr="007E648F">
        <w:rPr>
          <w:bCs/>
          <w:sz w:val="28"/>
          <w:szCs w:val="28"/>
        </w:rPr>
        <w:t xml:space="preserve"> </w:t>
      </w:r>
      <w:r w:rsidRPr="00A65EAD">
        <w:rPr>
          <w:bCs/>
          <w:sz w:val="28"/>
          <w:szCs w:val="28"/>
        </w:rPr>
        <w:t>психологического характера, в качестве отдыха и снятия утомления. Это игры на внимание; игры, развивающие глазомер, тренирующие наблюдательность; игры, развивающие быстроту реакции и координацию движений, творческие способности, воздействующие на эмоции и чувства детей и т.</w:t>
      </w:r>
      <w:r>
        <w:rPr>
          <w:bCs/>
          <w:sz w:val="28"/>
          <w:szCs w:val="28"/>
        </w:rPr>
        <w:t xml:space="preserve"> </w:t>
      </w:r>
      <w:r w:rsidRPr="00A65EAD">
        <w:rPr>
          <w:bCs/>
          <w:sz w:val="28"/>
          <w:szCs w:val="28"/>
        </w:rPr>
        <w:t>п.</w:t>
      </w:r>
      <w:r>
        <w:rPr>
          <w:bCs/>
          <w:sz w:val="28"/>
          <w:szCs w:val="28"/>
        </w:rPr>
        <w:t xml:space="preserve"> (</w:t>
      </w:r>
      <w:r w:rsidRPr="009659C9">
        <w:rPr>
          <w:bCs/>
          <w:i/>
          <w:sz w:val="28"/>
          <w:szCs w:val="28"/>
        </w:rPr>
        <w:t>игра «Найди отличия»</w:t>
      </w:r>
      <w:r w:rsidR="00917A3D">
        <w:rPr>
          <w:bCs/>
          <w:sz w:val="28"/>
          <w:szCs w:val="28"/>
        </w:rPr>
        <w:t xml:space="preserve"> [Приложение 9</w:t>
      </w:r>
      <w:r w:rsidRPr="00A65EAD">
        <w:rPr>
          <w:bCs/>
          <w:sz w:val="28"/>
          <w:szCs w:val="28"/>
        </w:rPr>
        <w:t>]</w:t>
      </w:r>
      <w:r>
        <w:rPr>
          <w:bCs/>
          <w:sz w:val="28"/>
          <w:szCs w:val="28"/>
        </w:rPr>
        <w:t>)</w:t>
      </w:r>
      <w:r w:rsidRPr="00A65EAD">
        <w:rPr>
          <w:bCs/>
          <w:sz w:val="28"/>
          <w:szCs w:val="28"/>
        </w:rPr>
        <w:t>.</w:t>
      </w:r>
    </w:p>
    <w:p w:rsidR="00FB1269" w:rsidRPr="00A65EAD" w:rsidRDefault="00FB1269" w:rsidP="00FB1269">
      <w:pPr>
        <w:spacing w:line="360" w:lineRule="auto"/>
        <w:rPr>
          <w:bCs/>
          <w:i/>
          <w:sz w:val="28"/>
          <w:szCs w:val="28"/>
        </w:rPr>
      </w:pPr>
      <w:r w:rsidRPr="00276F96">
        <w:rPr>
          <w:bCs/>
          <w:sz w:val="28"/>
          <w:szCs w:val="28"/>
        </w:rPr>
        <w:t>Соревновательные игры</w:t>
      </w:r>
      <w:r w:rsidRPr="00A65EAD">
        <w:rPr>
          <w:bCs/>
          <w:sz w:val="28"/>
          <w:szCs w:val="28"/>
        </w:rPr>
        <w:t xml:space="preserve"> могут быть следующие: </w:t>
      </w:r>
      <w:r w:rsidRPr="00C016FF">
        <w:rPr>
          <w:bCs/>
          <w:i/>
          <w:sz w:val="28"/>
          <w:szCs w:val="28"/>
        </w:rPr>
        <w:t>«Вышивальная</w:t>
      </w:r>
      <w:r>
        <w:rPr>
          <w:bCs/>
          <w:sz w:val="28"/>
          <w:szCs w:val="28"/>
        </w:rPr>
        <w:t xml:space="preserve"> </w:t>
      </w:r>
      <w:r>
        <w:rPr>
          <w:bCs/>
          <w:i/>
          <w:sz w:val="28"/>
          <w:szCs w:val="28"/>
        </w:rPr>
        <w:t>викторина</w:t>
      </w:r>
      <w:r w:rsidRPr="00A65EAD">
        <w:rPr>
          <w:bCs/>
          <w:i/>
          <w:sz w:val="28"/>
          <w:szCs w:val="28"/>
        </w:rPr>
        <w:t>»</w:t>
      </w:r>
      <w:r w:rsidR="00917A3D" w:rsidRPr="00917A3D">
        <w:rPr>
          <w:color w:val="000000"/>
        </w:rPr>
        <w:t xml:space="preserve"> </w:t>
      </w:r>
      <w:r w:rsidR="00917A3D" w:rsidRPr="00917A3D">
        <w:rPr>
          <w:color w:val="000000"/>
          <w:sz w:val="28"/>
          <w:szCs w:val="28"/>
        </w:rPr>
        <w:t>[Приложение 2</w:t>
      </w:r>
      <w:r w:rsidR="00917A3D">
        <w:rPr>
          <w:color w:val="000000"/>
          <w:sz w:val="28"/>
          <w:szCs w:val="28"/>
        </w:rPr>
        <w:t>],</w:t>
      </w:r>
      <w:r>
        <w:rPr>
          <w:bCs/>
          <w:i/>
          <w:sz w:val="28"/>
          <w:szCs w:val="28"/>
        </w:rPr>
        <w:t xml:space="preserve"> «Вышивальный лабиринт» </w:t>
      </w:r>
      <w:r w:rsidR="00276F96">
        <w:rPr>
          <w:bCs/>
          <w:sz w:val="28"/>
          <w:szCs w:val="28"/>
        </w:rPr>
        <w:t>[Приложение 2</w:t>
      </w:r>
      <w:r>
        <w:rPr>
          <w:bCs/>
          <w:sz w:val="28"/>
          <w:szCs w:val="28"/>
        </w:rPr>
        <w:t>]</w:t>
      </w:r>
      <w:r w:rsidRPr="00A65EAD">
        <w:rPr>
          <w:bCs/>
          <w:i/>
          <w:sz w:val="28"/>
          <w:szCs w:val="28"/>
        </w:rPr>
        <w:t>,</w:t>
      </w:r>
      <w:r w:rsidR="00917A3D">
        <w:rPr>
          <w:bCs/>
          <w:i/>
          <w:sz w:val="28"/>
          <w:szCs w:val="28"/>
        </w:rPr>
        <w:t xml:space="preserve"> «Кулинарный лабиринт»</w:t>
      </w:r>
      <w:r w:rsidR="00917A3D" w:rsidRPr="00917A3D">
        <w:rPr>
          <w:color w:val="000000"/>
        </w:rPr>
        <w:t xml:space="preserve"> </w:t>
      </w:r>
      <w:r w:rsidR="00917A3D" w:rsidRPr="00A43968">
        <w:rPr>
          <w:color w:val="000000"/>
        </w:rPr>
        <w:t>[</w:t>
      </w:r>
      <w:r w:rsidR="00917A3D" w:rsidRPr="00917A3D">
        <w:rPr>
          <w:color w:val="000000"/>
          <w:sz w:val="28"/>
          <w:szCs w:val="28"/>
        </w:rPr>
        <w:t xml:space="preserve">Приложение </w:t>
      </w:r>
      <w:r w:rsidR="00917A3D">
        <w:rPr>
          <w:color w:val="000000"/>
          <w:sz w:val="28"/>
          <w:szCs w:val="28"/>
        </w:rPr>
        <w:t>12]</w:t>
      </w:r>
      <w:r w:rsidR="00917A3D" w:rsidRPr="00917A3D">
        <w:rPr>
          <w:color w:val="000000"/>
          <w:sz w:val="28"/>
          <w:szCs w:val="28"/>
        </w:rPr>
        <w:t>,</w:t>
      </w:r>
      <w:r>
        <w:rPr>
          <w:bCs/>
          <w:i/>
          <w:sz w:val="28"/>
          <w:szCs w:val="28"/>
        </w:rPr>
        <w:t xml:space="preserve"> «Швейный лабиринт» </w:t>
      </w:r>
      <w:r>
        <w:rPr>
          <w:bCs/>
          <w:sz w:val="28"/>
          <w:szCs w:val="28"/>
        </w:rPr>
        <w:t>[Приложение 1</w:t>
      </w:r>
      <w:r w:rsidR="00917A3D">
        <w:rPr>
          <w:bCs/>
          <w:sz w:val="28"/>
          <w:szCs w:val="28"/>
        </w:rPr>
        <w:t>3</w:t>
      </w:r>
      <w:r>
        <w:rPr>
          <w:bCs/>
          <w:sz w:val="28"/>
          <w:szCs w:val="28"/>
        </w:rPr>
        <w:t>]</w:t>
      </w:r>
      <w:r w:rsidRPr="00A65EAD">
        <w:rPr>
          <w:bCs/>
          <w:i/>
          <w:sz w:val="28"/>
          <w:szCs w:val="28"/>
        </w:rPr>
        <w:t>,</w:t>
      </w:r>
      <w:r>
        <w:rPr>
          <w:bCs/>
          <w:i/>
          <w:sz w:val="28"/>
          <w:szCs w:val="28"/>
        </w:rPr>
        <w:t xml:space="preserve"> «Блинная викторина» </w:t>
      </w:r>
      <w:r w:rsidR="00917A3D">
        <w:rPr>
          <w:bCs/>
          <w:sz w:val="28"/>
          <w:szCs w:val="28"/>
        </w:rPr>
        <w:t>[Приложение 6</w:t>
      </w:r>
      <w:r w:rsidRPr="00A65EAD">
        <w:rPr>
          <w:bCs/>
          <w:sz w:val="28"/>
          <w:szCs w:val="28"/>
        </w:rPr>
        <w:t>].</w:t>
      </w:r>
      <w:r w:rsidRPr="00A65EAD">
        <w:rPr>
          <w:bCs/>
          <w:i/>
          <w:sz w:val="28"/>
          <w:szCs w:val="28"/>
        </w:rPr>
        <w:t xml:space="preserve"> </w:t>
      </w:r>
    </w:p>
    <w:p w:rsidR="00FB1269" w:rsidRPr="00C016FF" w:rsidRDefault="00FB1269" w:rsidP="00FB1269">
      <w:pPr>
        <w:spacing w:line="360" w:lineRule="auto"/>
        <w:rPr>
          <w:bCs/>
          <w:i/>
          <w:sz w:val="28"/>
          <w:szCs w:val="28"/>
        </w:rPr>
      </w:pPr>
      <w:r w:rsidRPr="00A65EAD">
        <w:rPr>
          <w:bCs/>
          <w:sz w:val="28"/>
          <w:szCs w:val="28"/>
        </w:rPr>
        <w:t xml:space="preserve">Удачно проходят игры в различные путешествия, </w:t>
      </w:r>
      <w:r>
        <w:rPr>
          <w:bCs/>
          <w:sz w:val="28"/>
          <w:szCs w:val="28"/>
        </w:rPr>
        <w:t xml:space="preserve">например, дидактическая игра </w:t>
      </w:r>
      <w:r w:rsidRPr="00C016FF">
        <w:rPr>
          <w:bCs/>
          <w:i/>
          <w:sz w:val="28"/>
          <w:szCs w:val="28"/>
        </w:rPr>
        <w:t>«Путешествие в страну Вышиванию»</w:t>
      </w:r>
      <w:r w:rsidR="00276F96">
        <w:rPr>
          <w:bCs/>
          <w:sz w:val="28"/>
          <w:szCs w:val="28"/>
        </w:rPr>
        <w:t xml:space="preserve"> [Приложение 2</w:t>
      </w:r>
      <w:r w:rsidRPr="005944B5">
        <w:rPr>
          <w:bCs/>
          <w:sz w:val="28"/>
          <w:szCs w:val="28"/>
        </w:rPr>
        <w:t>]</w:t>
      </w:r>
      <w:r w:rsidRPr="00C016FF">
        <w:rPr>
          <w:bCs/>
          <w:i/>
          <w:sz w:val="28"/>
          <w:szCs w:val="28"/>
        </w:rPr>
        <w:t xml:space="preserve">, </w:t>
      </w:r>
      <w:r w:rsidRPr="00C016FF">
        <w:rPr>
          <w:i/>
          <w:sz w:val="28"/>
        </w:rPr>
        <w:t>«Путешествие по Стране тканей»</w:t>
      </w:r>
      <w:r>
        <w:rPr>
          <w:i/>
          <w:sz w:val="28"/>
        </w:rPr>
        <w:t xml:space="preserve"> </w:t>
      </w:r>
      <w:r w:rsidR="003F2254">
        <w:rPr>
          <w:bCs/>
          <w:sz w:val="28"/>
          <w:szCs w:val="28"/>
        </w:rPr>
        <w:t>[Приложение 10</w:t>
      </w:r>
      <w:r w:rsidRPr="00C016FF">
        <w:rPr>
          <w:bCs/>
          <w:sz w:val="28"/>
          <w:szCs w:val="28"/>
        </w:rPr>
        <w:t>]</w:t>
      </w:r>
      <w:r>
        <w:rPr>
          <w:bCs/>
          <w:sz w:val="28"/>
          <w:szCs w:val="28"/>
        </w:rPr>
        <w:t xml:space="preserve">, </w:t>
      </w:r>
      <w:r w:rsidRPr="00703ACD">
        <w:rPr>
          <w:bCs/>
          <w:sz w:val="28"/>
          <w:szCs w:val="28"/>
        </w:rPr>
        <w:t xml:space="preserve">«Путешествие в страну </w:t>
      </w:r>
      <w:proofErr w:type="spellStart"/>
      <w:r w:rsidRPr="00703ACD">
        <w:rPr>
          <w:bCs/>
          <w:sz w:val="28"/>
          <w:szCs w:val="28"/>
        </w:rPr>
        <w:t>Легумию</w:t>
      </w:r>
      <w:proofErr w:type="spellEnd"/>
      <w:r w:rsidRPr="00703ACD">
        <w:rPr>
          <w:bCs/>
          <w:sz w:val="28"/>
          <w:szCs w:val="28"/>
        </w:rPr>
        <w:t>»</w:t>
      </w:r>
      <w:r w:rsidR="00917A3D">
        <w:rPr>
          <w:bCs/>
          <w:sz w:val="28"/>
          <w:szCs w:val="28"/>
        </w:rPr>
        <w:t xml:space="preserve"> [Приложение 14</w:t>
      </w:r>
      <w:r w:rsidRPr="00C016FF">
        <w:rPr>
          <w:bCs/>
          <w:sz w:val="28"/>
          <w:szCs w:val="28"/>
        </w:rPr>
        <w:t>]</w:t>
      </w:r>
      <w:r>
        <w:rPr>
          <w:bCs/>
          <w:sz w:val="28"/>
          <w:szCs w:val="28"/>
        </w:rPr>
        <w:t>, «Как Красная Ш</w:t>
      </w:r>
      <w:r w:rsidRPr="00703ACD">
        <w:rPr>
          <w:bCs/>
          <w:sz w:val="28"/>
          <w:szCs w:val="28"/>
        </w:rPr>
        <w:t>апочка навещала бабушку»</w:t>
      </w:r>
      <w:r w:rsidR="00917A3D">
        <w:rPr>
          <w:bCs/>
          <w:sz w:val="28"/>
          <w:szCs w:val="28"/>
        </w:rPr>
        <w:t xml:space="preserve"> [Приложение 15</w:t>
      </w:r>
      <w:r w:rsidRPr="00C016FF">
        <w:rPr>
          <w:bCs/>
          <w:sz w:val="28"/>
          <w:szCs w:val="28"/>
        </w:rPr>
        <w:t>]</w:t>
      </w:r>
      <w:r>
        <w:rPr>
          <w:bCs/>
          <w:sz w:val="28"/>
          <w:szCs w:val="28"/>
        </w:rPr>
        <w:t>.</w:t>
      </w:r>
    </w:p>
    <w:p w:rsidR="005944B5" w:rsidRDefault="005944B5" w:rsidP="005944B5">
      <w:pPr>
        <w:pStyle w:val="23"/>
        <w:ind w:firstLine="709"/>
        <w:jc w:val="both"/>
        <w:rPr>
          <w:b w:val="0"/>
          <w:sz w:val="28"/>
        </w:rPr>
      </w:pPr>
      <w:r w:rsidRPr="00C56FE4">
        <w:rPr>
          <w:b w:val="0"/>
          <w:bCs w:val="0"/>
          <w:sz w:val="28"/>
        </w:rPr>
        <w:t>Очень продуктивная игра</w:t>
      </w:r>
      <w:r>
        <w:rPr>
          <w:b w:val="0"/>
          <w:bCs w:val="0"/>
          <w:i/>
          <w:sz w:val="28"/>
        </w:rPr>
        <w:t xml:space="preserve"> </w:t>
      </w:r>
      <w:r w:rsidRPr="00C56FE4">
        <w:rPr>
          <w:b w:val="0"/>
          <w:i/>
          <w:sz w:val="28"/>
        </w:rPr>
        <w:t>«Знаменитые дизайнеры одежды»</w:t>
      </w:r>
      <w:r w:rsidRPr="00730C12">
        <w:rPr>
          <w:bCs w:val="0"/>
          <w:sz w:val="28"/>
        </w:rPr>
        <w:t xml:space="preserve"> </w:t>
      </w:r>
      <w:r w:rsidRPr="00730C12">
        <w:rPr>
          <w:b w:val="0"/>
          <w:bCs w:val="0"/>
          <w:sz w:val="28"/>
        </w:rPr>
        <w:t>[Приложение 1</w:t>
      </w:r>
      <w:r w:rsidR="003F2254">
        <w:rPr>
          <w:b w:val="0"/>
          <w:bCs w:val="0"/>
          <w:sz w:val="28"/>
        </w:rPr>
        <w:t>1</w:t>
      </w:r>
      <w:r w:rsidRPr="00730C12">
        <w:rPr>
          <w:b w:val="0"/>
          <w:bCs w:val="0"/>
          <w:sz w:val="28"/>
        </w:rPr>
        <w:t>],</w:t>
      </w:r>
      <w:r w:rsidRPr="00C56FE4">
        <w:rPr>
          <w:b w:val="0"/>
          <w:bCs w:val="0"/>
          <w:sz w:val="28"/>
        </w:rPr>
        <w:t xml:space="preserve"> в которой участникам предлагается</w:t>
      </w:r>
      <w:r>
        <w:rPr>
          <w:b w:val="0"/>
          <w:bCs w:val="0"/>
          <w:sz w:val="28"/>
        </w:rPr>
        <w:t xml:space="preserve"> </w:t>
      </w:r>
      <w:r>
        <w:rPr>
          <w:b w:val="0"/>
          <w:sz w:val="28"/>
        </w:rPr>
        <w:t>расширить и проверить свои знания</w:t>
      </w:r>
      <w:r w:rsidRPr="00C70A90">
        <w:rPr>
          <w:b w:val="0"/>
          <w:sz w:val="28"/>
        </w:rPr>
        <w:t xml:space="preserve"> о знаменитых дизайнерах одежды.</w:t>
      </w:r>
    </w:p>
    <w:p w:rsidR="00FB1269" w:rsidRDefault="00FB1269" w:rsidP="00FB1269">
      <w:pPr>
        <w:spacing w:line="360" w:lineRule="auto"/>
        <w:rPr>
          <w:bCs/>
          <w:sz w:val="28"/>
          <w:szCs w:val="28"/>
        </w:rPr>
      </w:pPr>
      <w:r w:rsidRPr="00A65EAD">
        <w:rPr>
          <w:bCs/>
          <w:sz w:val="28"/>
          <w:szCs w:val="28"/>
        </w:rPr>
        <w:lastRenderedPageBreak/>
        <w:t xml:space="preserve">Программы </w:t>
      </w:r>
      <w:r w:rsidRPr="007E648F">
        <w:rPr>
          <w:bCs/>
          <w:sz w:val="28"/>
          <w:szCs w:val="28"/>
        </w:rPr>
        <w:t>5- 8 классов</w:t>
      </w:r>
      <w:r>
        <w:rPr>
          <w:bCs/>
          <w:sz w:val="28"/>
          <w:szCs w:val="28"/>
        </w:rPr>
        <w:t xml:space="preserve"> предусматри</w:t>
      </w:r>
      <w:r w:rsidRPr="00A65EAD">
        <w:rPr>
          <w:bCs/>
          <w:sz w:val="28"/>
          <w:szCs w:val="28"/>
        </w:rPr>
        <w:t xml:space="preserve">вают </w:t>
      </w:r>
      <w:r>
        <w:rPr>
          <w:bCs/>
          <w:sz w:val="28"/>
          <w:szCs w:val="28"/>
        </w:rPr>
        <w:t xml:space="preserve">обучение </w:t>
      </w:r>
      <w:r w:rsidRPr="00A65EAD">
        <w:rPr>
          <w:bCs/>
          <w:sz w:val="28"/>
          <w:szCs w:val="28"/>
        </w:rPr>
        <w:t xml:space="preserve">не </w:t>
      </w:r>
      <w:r>
        <w:rPr>
          <w:bCs/>
          <w:sz w:val="28"/>
          <w:szCs w:val="28"/>
        </w:rPr>
        <w:t>только практическим на</w:t>
      </w:r>
      <w:r w:rsidRPr="00A65EAD">
        <w:rPr>
          <w:bCs/>
          <w:sz w:val="28"/>
          <w:szCs w:val="28"/>
        </w:rPr>
        <w:t>выкам</w:t>
      </w:r>
      <w:r>
        <w:rPr>
          <w:bCs/>
          <w:sz w:val="28"/>
          <w:szCs w:val="28"/>
        </w:rPr>
        <w:t>.</w:t>
      </w:r>
      <w:r w:rsidRPr="00A65EAD">
        <w:rPr>
          <w:bCs/>
          <w:sz w:val="28"/>
          <w:szCs w:val="28"/>
        </w:rPr>
        <w:t xml:space="preserve"> </w:t>
      </w:r>
      <w:r>
        <w:rPr>
          <w:bCs/>
          <w:sz w:val="28"/>
          <w:szCs w:val="28"/>
        </w:rPr>
        <w:t>О</w:t>
      </w:r>
      <w:r w:rsidRPr="00A65EAD">
        <w:rPr>
          <w:bCs/>
          <w:sz w:val="28"/>
          <w:szCs w:val="28"/>
        </w:rPr>
        <w:t>ни н</w:t>
      </w:r>
      <w:r>
        <w:rPr>
          <w:bCs/>
          <w:sz w:val="28"/>
          <w:szCs w:val="28"/>
        </w:rPr>
        <w:t>аправлены на приобретение теоре</w:t>
      </w:r>
      <w:r w:rsidRPr="00A65EAD">
        <w:rPr>
          <w:bCs/>
          <w:sz w:val="28"/>
          <w:szCs w:val="28"/>
        </w:rPr>
        <w:t xml:space="preserve">тических знаний по </w:t>
      </w:r>
      <w:r>
        <w:rPr>
          <w:bCs/>
          <w:sz w:val="28"/>
          <w:szCs w:val="28"/>
        </w:rPr>
        <w:t xml:space="preserve">различным темам, </w:t>
      </w:r>
      <w:r w:rsidRPr="00A65EAD">
        <w:rPr>
          <w:bCs/>
          <w:sz w:val="28"/>
          <w:szCs w:val="28"/>
        </w:rPr>
        <w:t>содержа</w:t>
      </w:r>
      <w:r>
        <w:rPr>
          <w:bCs/>
          <w:sz w:val="28"/>
          <w:szCs w:val="28"/>
        </w:rPr>
        <w:t>щих мас</w:t>
      </w:r>
      <w:r w:rsidRPr="00A65EAD">
        <w:rPr>
          <w:bCs/>
          <w:sz w:val="28"/>
          <w:szCs w:val="28"/>
        </w:rPr>
        <w:t xml:space="preserve">су новых </w:t>
      </w:r>
      <w:r w:rsidR="000E7E44">
        <w:rPr>
          <w:bCs/>
          <w:sz w:val="28"/>
          <w:szCs w:val="28"/>
        </w:rPr>
        <w:t xml:space="preserve">понятий и терминов, </w:t>
      </w:r>
      <w:r w:rsidR="00E549A2">
        <w:rPr>
          <w:bCs/>
          <w:sz w:val="28"/>
          <w:szCs w:val="28"/>
        </w:rPr>
        <w:t>и</w:t>
      </w:r>
      <w:r w:rsidR="000E7E44">
        <w:rPr>
          <w:bCs/>
          <w:sz w:val="28"/>
          <w:szCs w:val="28"/>
        </w:rPr>
        <w:t xml:space="preserve"> здесь хо</w:t>
      </w:r>
      <w:r w:rsidRPr="00A65EAD">
        <w:rPr>
          <w:bCs/>
          <w:sz w:val="28"/>
          <w:szCs w:val="28"/>
        </w:rPr>
        <w:t xml:space="preserve">роши игры, в основе которых лежат задания тестового </w:t>
      </w:r>
      <w:r>
        <w:rPr>
          <w:bCs/>
          <w:sz w:val="28"/>
          <w:szCs w:val="28"/>
        </w:rPr>
        <w:t>характера: на вопрос предлагает</w:t>
      </w:r>
      <w:r w:rsidRPr="00A65EAD">
        <w:rPr>
          <w:bCs/>
          <w:sz w:val="28"/>
          <w:szCs w:val="28"/>
        </w:rPr>
        <w:t>ся несколь</w:t>
      </w:r>
      <w:r>
        <w:rPr>
          <w:bCs/>
          <w:sz w:val="28"/>
          <w:szCs w:val="28"/>
        </w:rPr>
        <w:t>ко ответов, один из которых пра</w:t>
      </w:r>
      <w:r w:rsidRPr="00A65EAD">
        <w:rPr>
          <w:bCs/>
          <w:sz w:val="28"/>
          <w:szCs w:val="28"/>
        </w:rPr>
        <w:t xml:space="preserve">вильный. Одной из удачных разновидностей такой игры является игра </w:t>
      </w:r>
      <w:r w:rsidRPr="00A65EAD">
        <w:rPr>
          <w:bCs/>
          <w:i/>
          <w:sz w:val="28"/>
          <w:szCs w:val="28"/>
        </w:rPr>
        <w:t>«</w:t>
      </w:r>
      <w:r w:rsidR="005944B5">
        <w:rPr>
          <w:bCs/>
          <w:i/>
          <w:sz w:val="28"/>
          <w:szCs w:val="28"/>
        </w:rPr>
        <w:t>Тренажер-раскраска «П</w:t>
      </w:r>
      <w:r w:rsidR="005944B5" w:rsidRPr="005944B5">
        <w:rPr>
          <w:bCs/>
          <w:i/>
          <w:sz w:val="28"/>
          <w:szCs w:val="28"/>
        </w:rPr>
        <w:t>роизводство текстильных волокон»</w:t>
      </w:r>
      <w:r w:rsidRPr="00A65EAD">
        <w:rPr>
          <w:bCs/>
          <w:i/>
          <w:sz w:val="28"/>
          <w:szCs w:val="28"/>
        </w:rPr>
        <w:t>»</w:t>
      </w:r>
      <w:r w:rsidR="003F2254">
        <w:rPr>
          <w:bCs/>
          <w:sz w:val="28"/>
          <w:szCs w:val="28"/>
        </w:rPr>
        <w:t xml:space="preserve"> [Приложение 16</w:t>
      </w:r>
      <w:r w:rsidR="005944B5">
        <w:rPr>
          <w:bCs/>
          <w:sz w:val="28"/>
          <w:szCs w:val="28"/>
        </w:rPr>
        <w:t>].</w:t>
      </w:r>
    </w:p>
    <w:p w:rsidR="00FB1269" w:rsidRDefault="00FB1269" w:rsidP="00FB1269">
      <w:pPr>
        <w:pStyle w:val="23"/>
        <w:ind w:firstLine="709"/>
        <w:jc w:val="both"/>
        <w:rPr>
          <w:b w:val="0"/>
          <w:bCs w:val="0"/>
          <w:sz w:val="28"/>
        </w:rPr>
      </w:pPr>
      <w:r>
        <w:rPr>
          <w:b w:val="0"/>
          <w:sz w:val="28"/>
        </w:rPr>
        <w:t xml:space="preserve">Для развития умственных способностей и логического мышления в ходе урока можно применять различные загадки, головоломки, анаграммы, метаграммы, логогрифы, ребусы, шарады, кроссворды, </w:t>
      </w:r>
      <w:proofErr w:type="spellStart"/>
      <w:r>
        <w:rPr>
          <w:b w:val="0"/>
          <w:sz w:val="28"/>
        </w:rPr>
        <w:t>сканворды</w:t>
      </w:r>
      <w:proofErr w:type="spellEnd"/>
      <w:r>
        <w:rPr>
          <w:b w:val="0"/>
          <w:sz w:val="28"/>
        </w:rPr>
        <w:t xml:space="preserve">, чайнворды, </w:t>
      </w:r>
      <w:proofErr w:type="spellStart"/>
      <w:r>
        <w:rPr>
          <w:b w:val="0"/>
          <w:sz w:val="28"/>
        </w:rPr>
        <w:t>файндворды</w:t>
      </w:r>
      <w:proofErr w:type="spellEnd"/>
      <w:r>
        <w:rPr>
          <w:b w:val="0"/>
          <w:sz w:val="28"/>
        </w:rPr>
        <w:t xml:space="preserve">, </w:t>
      </w:r>
      <w:proofErr w:type="spellStart"/>
      <w:r>
        <w:rPr>
          <w:b w:val="0"/>
          <w:sz w:val="28"/>
        </w:rPr>
        <w:t>филворды</w:t>
      </w:r>
      <w:proofErr w:type="spellEnd"/>
      <w:r>
        <w:rPr>
          <w:b w:val="0"/>
          <w:sz w:val="28"/>
        </w:rPr>
        <w:t xml:space="preserve"> </w:t>
      </w:r>
      <w:r w:rsidRPr="00730C12">
        <w:rPr>
          <w:b w:val="0"/>
          <w:bCs w:val="0"/>
          <w:sz w:val="28"/>
        </w:rPr>
        <w:t>[</w:t>
      </w:r>
      <w:r w:rsidR="00E549A2">
        <w:rPr>
          <w:b w:val="0"/>
          <w:bCs w:val="0"/>
          <w:sz w:val="28"/>
        </w:rPr>
        <w:t>1-6</w:t>
      </w:r>
      <w:r w:rsidRPr="00730C12">
        <w:rPr>
          <w:b w:val="0"/>
          <w:bCs w:val="0"/>
          <w:sz w:val="28"/>
        </w:rPr>
        <w:t>]</w:t>
      </w:r>
      <w:r>
        <w:rPr>
          <w:b w:val="0"/>
          <w:bCs w:val="0"/>
          <w:sz w:val="28"/>
        </w:rPr>
        <w:t>.</w:t>
      </w:r>
    </w:p>
    <w:p w:rsidR="00FB1269" w:rsidRDefault="00FB1269" w:rsidP="00FB1269">
      <w:pPr>
        <w:pStyle w:val="23"/>
        <w:ind w:firstLine="709"/>
        <w:jc w:val="both"/>
        <w:rPr>
          <w:b w:val="0"/>
          <w:bCs w:val="0"/>
          <w:sz w:val="28"/>
        </w:rPr>
      </w:pPr>
      <w:r>
        <w:rPr>
          <w:b w:val="0"/>
          <w:bCs w:val="0"/>
          <w:sz w:val="28"/>
        </w:rPr>
        <w:t xml:space="preserve">Примерами соревновательных игр могут служить: «Крестики-нолики», «Со ступеньки на ступеньку», «Я – художник-модельер», «В гостях у Золушки», «Хищники и травоядные», «Страна тканей» (по принципу игры «Морской бой»), «Знаешь ли ты кулинарию?», «Электричество в нашей квартире», «Вязание крючком», «Профессиональный выбор», «Счастливый выбор», </w:t>
      </w:r>
      <w:r>
        <w:rPr>
          <w:b w:val="0"/>
          <w:sz w:val="28"/>
        </w:rPr>
        <w:t xml:space="preserve">«Основы предпринимательства» </w:t>
      </w:r>
      <w:r w:rsidRPr="00730C12">
        <w:rPr>
          <w:b w:val="0"/>
          <w:bCs w:val="0"/>
          <w:sz w:val="28"/>
        </w:rPr>
        <w:t>[</w:t>
      </w:r>
      <w:r w:rsidR="00E549A2">
        <w:rPr>
          <w:b w:val="0"/>
          <w:bCs w:val="0"/>
          <w:sz w:val="28"/>
        </w:rPr>
        <w:t>1-6</w:t>
      </w:r>
      <w:r w:rsidRPr="00730C12">
        <w:rPr>
          <w:b w:val="0"/>
          <w:bCs w:val="0"/>
          <w:sz w:val="28"/>
        </w:rPr>
        <w:t>]</w:t>
      </w:r>
      <w:r>
        <w:rPr>
          <w:b w:val="0"/>
          <w:bCs w:val="0"/>
          <w:sz w:val="28"/>
        </w:rPr>
        <w:t>.</w:t>
      </w:r>
    </w:p>
    <w:p w:rsidR="00FB1269" w:rsidRDefault="00FB1269" w:rsidP="00FB1269">
      <w:pPr>
        <w:pStyle w:val="23"/>
        <w:ind w:firstLine="709"/>
        <w:jc w:val="both"/>
        <w:rPr>
          <w:b w:val="0"/>
          <w:bCs w:val="0"/>
          <w:sz w:val="28"/>
        </w:rPr>
      </w:pPr>
      <w:r>
        <w:rPr>
          <w:b w:val="0"/>
          <w:bCs w:val="0"/>
          <w:sz w:val="28"/>
        </w:rPr>
        <w:t xml:space="preserve">Примерами викторин могут послужить: «Из истории ткани», «Как называется ткань?», «Для самых любознательных», «Верите ли вы, что...», «Проверь себя», «Дай название», «Что мы едим», «Смак», «Знаешь ли ты профессии?», «Эрудит», «Кое-что о стирке» </w:t>
      </w:r>
      <w:r w:rsidRPr="00730C12">
        <w:rPr>
          <w:b w:val="0"/>
          <w:bCs w:val="0"/>
          <w:sz w:val="28"/>
        </w:rPr>
        <w:t>[</w:t>
      </w:r>
      <w:r w:rsidR="00E549A2">
        <w:rPr>
          <w:b w:val="0"/>
          <w:bCs w:val="0"/>
          <w:sz w:val="28"/>
        </w:rPr>
        <w:t>1-6</w:t>
      </w:r>
      <w:r w:rsidRPr="00730C12">
        <w:rPr>
          <w:b w:val="0"/>
          <w:bCs w:val="0"/>
          <w:sz w:val="28"/>
        </w:rPr>
        <w:t>]</w:t>
      </w:r>
      <w:r>
        <w:rPr>
          <w:b w:val="0"/>
          <w:bCs w:val="0"/>
          <w:sz w:val="28"/>
        </w:rPr>
        <w:t>.</w:t>
      </w:r>
    </w:p>
    <w:p w:rsidR="00FB1269" w:rsidRDefault="00FB1269" w:rsidP="00FB1269">
      <w:pPr>
        <w:spacing w:line="360" w:lineRule="auto"/>
        <w:ind w:firstLine="708"/>
        <w:rPr>
          <w:color w:val="000000"/>
          <w:sz w:val="28"/>
          <w:szCs w:val="28"/>
        </w:rPr>
      </w:pPr>
      <w:r>
        <w:rPr>
          <w:color w:val="000000"/>
          <w:sz w:val="28"/>
          <w:szCs w:val="28"/>
        </w:rPr>
        <w:t xml:space="preserve">Учителями технологии разработаны и размещены в сети Интернет следующие игры: </w:t>
      </w:r>
      <w:r w:rsidRPr="00F75F51">
        <w:rPr>
          <w:color w:val="000000"/>
          <w:sz w:val="28"/>
          <w:szCs w:val="28"/>
        </w:rPr>
        <w:t>«А ну-ка, девочки!»</w:t>
      </w:r>
      <w:r>
        <w:rPr>
          <w:color w:val="000000"/>
          <w:sz w:val="28"/>
          <w:szCs w:val="28"/>
        </w:rPr>
        <w:t xml:space="preserve">, «Аукцион», «Все дело в шляпе», «Заплатка для Золушки», «Интеллектуальное лото», «Колесо фортуны», </w:t>
      </w:r>
      <w:r w:rsidRPr="00F75F51">
        <w:rPr>
          <w:color w:val="000000"/>
          <w:sz w:val="28"/>
          <w:szCs w:val="28"/>
        </w:rPr>
        <w:t>«Королева швейных дел</w:t>
      </w:r>
      <w:r>
        <w:rPr>
          <w:color w:val="000000"/>
          <w:sz w:val="28"/>
          <w:szCs w:val="28"/>
        </w:rPr>
        <w:t xml:space="preserve">», «Кулинарная викторина», </w:t>
      </w:r>
      <w:r w:rsidRPr="00F75F51">
        <w:rPr>
          <w:color w:val="000000"/>
          <w:sz w:val="28"/>
          <w:szCs w:val="28"/>
        </w:rPr>
        <w:t>«Мастерская Белошвейки»</w:t>
      </w:r>
      <w:r>
        <w:rPr>
          <w:color w:val="000000"/>
          <w:sz w:val="28"/>
          <w:szCs w:val="28"/>
        </w:rPr>
        <w:t xml:space="preserve">, </w:t>
      </w:r>
      <w:r w:rsidRPr="00F75F51">
        <w:rPr>
          <w:color w:val="000000"/>
          <w:sz w:val="28"/>
          <w:szCs w:val="28"/>
        </w:rPr>
        <w:t>«Морской бой»;</w:t>
      </w:r>
      <w:r>
        <w:rPr>
          <w:color w:val="000000"/>
          <w:sz w:val="28"/>
          <w:szCs w:val="28"/>
        </w:rPr>
        <w:t xml:space="preserve"> «Подбери пару», «Путешествие в страну Вязанию», </w:t>
      </w:r>
      <w:r w:rsidRPr="00F75F51">
        <w:rPr>
          <w:color w:val="000000"/>
          <w:sz w:val="28"/>
          <w:szCs w:val="28"/>
        </w:rPr>
        <w:t>«Путешествие в страну Порядка</w:t>
      </w:r>
      <w:r>
        <w:rPr>
          <w:color w:val="000000"/>
          <w:sz w:val="28"/>
          <w:szCs w:val="28"/>
        </w:rPr>
        <w:t xml:space="preserve">», «Турнир технологов», «Угадай слово», «Ума палата». «Хозяюшки», </w:t>
      </w:r>
      <w:r w:rsidRPr="00F75F51">
        <w:rPr>
          <w:color w:val="000000"/>
          <w:sz w:val="28"/>
          <w:szCs w:val="28"/>
        </w:rPr>
        <w:t>«Черный ящик».</w:t>
      </w:r>
    </w:p>
    <w:p w:rsidR="00FB1269" w:rsidRPr="00A32402" w:rsidRDefault="00FB1269" w:rsidP="00FB1269">
      <w:pPr>
        <w:pStyle w:val="ac"/>
        <w:spacing w:line="360" w:lineRule="auto"/>
        <w:ind w:left="0" w:firstLine="708"/>
        <w:jc w:val="both"/>
        <w:rPr>
          <w:rFonts w:ascii="Times New Roman" w:hAnsi="Times New Roman" w:cs="Times New Roman"/>
          <w:color w:val="000000"/>
          <w:sz w:val="28"/>
          <w:szCs w:val="28"/>
          <w:lang w:val="ru-RU"/>
        </w:rPr>
      </w:pPr>
      <w:r w:rsidRPr="00CB1DAA">
        <w:rPr>
          <w:rFonts w:ascii="Times New Roman" w:hAnsi="Times New Roman" w:cs="Times New Roman"/>
          <w:color w:val="000000"/>
          <w:sz w:val="28"/>
          <w:szCs w:val="28"/>
          <w:lang w:val="ru-RU"/>
        </w:rPr>
        <w:t>Пр</w:t>
      </w:r>
      <w:r>
        <w:rPr>
          <w:rFonts w:ascii="Times New Roman" w:hAnsi="Times New Roman" w:cs="Times New Roman"/>
          <w:color w:val="000000"/>
          <w:sz w:val="28"/>
          <w:szCs w:val="28"/>
          <w:lang w:val="ru-RU"/>
        </w:rPr>
        <w:t>имеры интерактивных</w:t>
      </w:r>
      <w:r w:rsidRPr="00CB1DA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дидактических</w:t>
      </w:r>
      <w:r w:rsidRPr="00CB1DA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игр в сети Интернет</w:t>
      </w:r>
      <w:r w:rsidRPr="00CB1DAA">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«Кто хочет стать отличником?», «Своя игра»;</w:t>
      </w:r>
      <w:r w:rsidRPr="00A46B2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«Что, где, когда?» и др.</w:t>
      </w:r>
    </w:p>
    <w:p w:rsidR="00FB1269" w:rsidRPr="005C53B9" w:rsidRDefault="00E549A2" w:rsidP="00FB1269">
      <w:pPr>
        <w:pStyle w:val="a7"/>
        <w:ind w:firstLine="709"/>
      </w:pPr>
      <w:r>
        <w:lastRenderedPageBreak/>
        <w:t>Н</w:t>
      </w:r>
      <w:r w:rsidR="00FB1269">
        <w:t>а уроках не обязательно использовать все перечисленные виды дидактических игр. Учителя сами могут выбирать те, которые им больше подходят, либо использовать фрагменты игр на разных этапах урока</w:t>
      </w:r>
      <w:r w:rsidR="00FB1269" w:rsidRPr="007D3EDA">
        <w:t xml:space="preserve"> – </w:t>
      </w:r>
      <w:r w:rsidR="00FB1269">
        <w:t>для активизации познавательной деятельности учащихся, формирования и закрепления у учащихся знаний, умений и навыков, а также для подведения итогов и проведения обобщающих уроков по темам или разделам предмета «Технология».</w:t>
      </w:r>
    </w:p>
    <w:p w:rsidR="00FB1269" w:rsidRDefault="00FB1269" w:rsidP="00FB1269">
      <w:pPr>
        <w:pStyle w:val="a7"/>
        <w:ind w:firstLine="709"/>
      </w:pPr>
      <w:r w:rsidRPr="005C53B9">
        <w:t>Очень важно ощущение подконтрольности ситуации и чувства уверенности в своих силах, чт</w:t>
      </w:r>
      <w:r>
        <w:t>о позволяет учителю вести наблю</w:t>
      </w:r>
      <w:r w:rsidRPr="005C53B9">
        <w:t xml:space="preserve">дение за </w:t>
      </w:r>
      <w:r>
        <w:t>ходом игры, с пользой взаимодей</w:t>
      </w:r>
      <w:r w:rsidRPr="005C53B9">
        <w:t>ствовать с детьми и подавать прим</w:t>
      </w:r>
      <w:r>
        <w:t>ер твор</w:t>
      </w:r>
      <w:r w:rsidRPr="005C53B9">
        <w:t>ческого подхода (не затевай игры, в которые не умеешь играть!).</w:t>
      </w:r>
    </w:p>
    <w:p w:rsidR="00B860CD" w:rsidRPr="00381D4B" w:rsidRDefault="00D755F1" w:rsidP="00B860CD">
      <w:pPr>
        <w:pStyle w:val="ab"/>
        <w:ind w:firstLine="709"/>
      </w:pPr>
      <w:r>
        <w:t>И</w:t>
      </w:r>
      <w:r w:rsidR="00B860CD" w:rsidRPr="005C53B9">
        <w:t>гровая деятельность оказы</w:t>
      </w:r>
      <w:r w:rsidR="00B860CD">
        <w:t xml:space="preserve">вает влияние на </w:t>
      </w:r>
      <w:r w:rsidR="00B860CD" w:rsidRPr="005C53B9">
        <w:t xml:space="preserve">развитие психических процессов </w:t>
      </w:r>
      <w:r w:rsidR="00B860CD">
        <w:t xml:space="preserve">и </w:t>
      </w:r>
      <w:r w:rsidR="00B860CD" w:rsidRPr="005C53B9">
        <w:t>познавательной деятельности учащихся</w:t>
      </w:r>
      <w:r w:rsidR="00B860CD">
        <w:t>,</w:t>
      </w:r>
      <w:r w:rsidR="00B860CD" w:rsidRPr="005C53B9">
        <w:t xml:space="preserve"> </w:t>
      </w:r>
      <w:r w:rsidR="00B860CD">
        <w:t xml:space="preserve">развивает </w:t>
      </w:r>
      <w:r w:rsidR="00B860CD" w:rsidRPr="005C53B9">
        <w:t>интерес к учению</w:t>
      </w:r>
      <w:r w:rsidR="00B860CD">
        <w:t xml:space="preserve"> и </w:t>
      </w:r>
      <w:r w:rsidR="00B860CD" w:rsidRPr="005C53B9">
        <w:t>коммуникативны</w:t>
      </w:r>
      <w:r w:rsidR="00B860CD">
        <w:t>е</w:t>
      </w:r>
      <w:r w:rsidR="00B860CD" w:rsidRPr="005C53B9">
        <w:t xml:space="preserve"> качеств</w:t>
      </w:r>
      <w:r w:rsidR="00B860CD">
        <w:t>а</w:t>
      </w:r>
      <w:r w:rsidR="00B860CD" w:rsidRPr="005C53B9">
        <w:t xml:space="preserve"> </w:t>
      </w:r>
      <w:r w:rsidR="00B860CD">
        <w:t>личности подростка</w:t>
      </w:r>
      <w:r w:rsidR="00B860CD" w:rsidRPr="005C53B9">
        <w:t>;</w:t>
      </w:r>
      <w:r w:rsidR="00B860CD">
        <w:t xml:space="preserve"> создает</w:t>
      </w:r>
      <w:r w:rsidR="00B860CD" w:rsidRPr="005C53B9">
        <w:t xml:space="preserve"> благоприятн</w:t>
      </w:r>
      <w:r w:rsidR="00B860CD">
        <w:t>ую</w:t>
      </w:r>
      <w:r w:rsidR="00B860CD" w:rsidRPr="005C53B9">
        <w:t xml:space="preserve"> атмосфер</w:t>
      </w:r>
      <w:r w:rsidR="00B860CD">
        <w:t>у</w:t>
      </w:r>
      <w:r w:rsidR="00B860CD" w:rsidRPr="005C53B9">
        <w:t xml:space="preserve"> </w:t>
      </w:r>
      <w:r w:rsidR="00B860CD">
        <w:t>на уроке,</w:t>
      </w:r>
      <w:r w:rsidR="00B860CD" w:rsidRPr="005C53B9">
        <w:t xml:space="preserve"> </w:t>
      </w:r>
      <w:r w:rsidR="00B860CD">
        <w:t xml:space="preserve">снимает </w:t>
      </w:r>
      <w:r w:rsidR="00B860CD" w:rsidRPr="005C53B9">
        <w:t>напряженност</w:t>
      </w:r>
      <w:r w:rsidR="00B860CD">
        <w:t>ь и</w:t>
      </w:r>
      <w:r w:rsidR="00B860CD" w:rsidRPr="005C53B9">
        <w:t xml:space="preserve"> утомле</w:t>
      </w:r>
      <w:r w:rsidR="00B860CD">
        <w:t>ния, способствует улучшению процесса обучения.</w:t>
      </w:r>
    </w:p>
    <w:p w:rsidR="00FB1269" w:rsidRDefault="00D755F1" w:rsidP="00FB1269">
      <w:pPr>
        <w:pStyle w:val="ab"/>
        <w:tabs>
          <w:tab w:val="left" w:pos="0"/>
        </w:tabs>
        <w:ind w:firstLine="709"/>
        <w:rPr>
          <w:bCs w:val="0"/>
        </w:rPr>
      </w:pPr>
      <w:r>
        <w:rPr>
          <w:bCs w:val="0"/>
        </w:rPr>
        <w:t>Н</w:t>
      </w:r>
      <w:r w:rsidR="00FB1269">
        <w:rPr>
          <w:bCs w:val="0"/>
        </w:rPr>
        <w:t>еобходимо больше пропагандировать интерактивные методы обучения, обучать учителей технологическим приемам для создания дидактических игр.</w:t>
      </w:r>
    </w:p>
    <w:p w:rsidR="00FB1269" w:rsidRDefault="00FB1269" w:rsidP="00FB1269">
      <w:pPr>
        <w:pStyle w:val="ab"/>
        <w:tabs>
          <w:tab w:val="left" w:pos="0"/>
        </w:tabs>
        <w:ind w:firstLine="709"/>
        <w:rPr>
          <w:bCs w:val="0"/>
        </w:rPr>
      </w:pPr>
      <w:r>
        <w:t xml:space="preserve">На момент написания работы автором было разработано и апробировано на практике более 30 игр с применением большинства технологических приемов </w:t>
      </w:r>
      <w:r w:rsidR="00D755F1">
        <w:rPr>
          <w:bCs w:val="0"/>
        </w:rPr>
        <w:t>[Приложение 1</w:t>
      </w:r>
      <w:r w:rsidRPr="00A65EAD">
        <w:rPr>
          <w:bCs w:val="0"/>
        </w:rPr>
        <w:t>].</w:t>
      </w:r>
      <w:r>
        <w:rPr>
          <w:bCs w:val="0"/>
        </w:rPr>
        <w:t xml:space="preserve"> Своими разработками автор делится с учителями технологии в сети Интернет, на курсах повышения квалификации учителей области, на семинарах и конференциях.</w:t>
      </w:r>
    </w:p>
    <w:p w:rsidR="00FB1269" w:rsidRDefault="00FB1269" w:rsidP="00FB1269">
      <w:pPr>
        <w:pStyle w:val="ab"/>
        <w:tabs>
          <w:tab w:val="left" w:pos="0"/>
        </w:tabs>
        <w:ind w:firstLine="709"/>
      </w:pPr>
    </w:p>
    <w:p w:rsidR="00B860CD" w:rsidRPr="005C53B9" w:rsidRDefault="00FB1269" w:rsidP="00B860CD">
      <w:pPr>
        <w:pStyle w:val="ab"/>
        <w:tabs>
          <w:tab w:val="left" w:pos="0"/>
        </w:tabs>
        <w:spacing w:line="480" w:lineRule="auto"/>
        <w:ind w:firstLine="0"/>
        <w:jc w:val="center"/>
      </w:pPr>
      <w:r>
        <w:br w:type="page"/>
      </w:r>
    </w:p>
    <w:p w:rsidR="00FB1269" w:rsidRDefault="00FB1269" w:rsidP="00FB1269">
      <w:pPr>
        <w:pStyle w:val="11"/>
        <w:sectPr w:rsidR="00FB1269" w:rsidSect="00FB1269">
          <w:footerReference w:type="default" r:id="rId8"/>
          <w:footerReference w:type="first" r:id="rId9"/>
          <w:pgSz w:w="11906" w:h="16838"/>
          <w:pgMar w:top="1134" w:right="850" w:bottom="1134" w:left="1701" w:header="709" w:footer="709" w:gutter="0"/>
          <w:cols w:space="708"/>
          <w:titlePg/>
          <w:docGrid w:linePitch="360"/>
        </w:sectPr>
      </w:pPr>
    </w:p>
    <w:p w:rsidR="00FB1269" w:rsidRPr="005C332A" w:rsidRDefault="00FB1269" w:rsidP="00FB1269">
      <w:pPr>
        <w:pStyle w:val="11"/>
        <w:spacing w:line="480" w:lineRule="auto"/>
        <w:rPr>
          <w:b w:val="0"/>
          <w:sz w:val="28"/>
        </w:rPr>
      </w:pPr>
      <w:r w:rsidRPr="005C332A">
        <w:rPr>
          <w:b w:val="0"/>
          <w:sz w:val="28"/>
        </w:rPr>
        <w:lastRenderedPageBreak/>
        <w:t>ИНФОРМАЦИОННЫЕ ИСТОЧНИКИ</w:t>
      </w:r>
    </w:p>
    <w:p w:rsidR="00B73327" w:rsidRPr="00D06127" w:rsidRDefault="00B73327" w:rsidP="00B73327">
      <w:pPr>
        <w:numPr>
          <w:ilvl w:val="0"/>
          <w:numId w:val="22"/>
        </w:numPr>
        <w:tabs>
          <w:tab w:val="clear" w:pos="851"/>
          <w:tab w:val="left" w:pos="1134"/>
        </w:tabs>
        <w:spacing w:line="360" w:lineRule="auto"/>
        <w:ind w:left="0" w:firstLine="709"/>
        <w:rPr>
          <w:bCs/>
          <w:sz w:val="28"/>
          <w:szCs w:val="28"/>
        </w:rPr>
      </w:pPr>
      <w:r w:rsidRPr="00D06127">
        <w:rPr>
          <w:bCs/>
          <w:sz w:val="28"/>
          <w:szCs w:val="28"/>
        </w:rPr>
        <w:t>Арефьев И.П. Занимательные уроки технологии для девочек. 5 класс: Пособие для учителей. – М.: Школьная пресса, 2005. – 80</w:t>
      </w:r>
      <w:r>
        <w:rPr>
          <w:bCs/>
          <w:sz w:val="28"/>
          <w:szCs w:val="28"/>
        </w:rPr>
        <w:t xml:space="preserve"> </w:t>
      </w:r>
      <w:r w:rsidRPr="00D06127">
        <w:rPr>
          <w:bCs/>
          <w:sz w:val="28"/>
          <w:szCs w:val="28"/>
        </w:rPr>
        <w:t>с.</w:t>
      </w:r>
      <w:r>
        <w:rPr>
          <w:bCs/>
          <w:sz w:val="28"/>
          <w:szCs w:val="28"/>
        </w:rPr>
        <w:t>: ил.</w:t>
      </w:r>
    </w:p>
    <w:p w:rsidR="00B73327" w:rsidRPr="00D06127" w:rsidRDefault="00B73327" w:rsidP="00B73327">
      <w:pPr>
        <w:numPr>
          <w:ilvl w:val="0"/>
          <w:numId w:val="22"/>
        </w:numPr>
        <w:tabs>
          <w:tab w:val="clear" w:pos="851"/>
          <w:tab w:val="left" w:pos="1134"/>
        </w:tabs>
        <w:spacing w:line="360" w:lineRule="auto"/>
        <w:ind w:left="0" w:firstLine="709"/>
        <w:rPr>
          <w:bCs/>
          <w:sz w:val="28"/>
          <w:szCs w:val="28"/>
        </w:rPr>
      </w:pPr>
      <w:r w:rsidRPr="00D06127">
        <w:rPr>
          <w:bCs/>
          <w:sz w:val="28"/>
          <w:szCs w:val="28"/>
        </w:rPr>
        <w:t>Арефьев И.П. Занимательные уроки технологии для девочек. 6 класс: Пособие для учителей. – М.: Школьная пресса, 2005. – 48</w:t>
      </w:r>
      <w:r>
        <w:rPr>
          <w:bCs/>
          <w:sz w:val="28"/>
          <w:szCs w:val="28"/>
        </w:rPr>
        <w:t xml:space="preserve"> </w:t>
      </w:r>
      <w:r w:rsidRPr="00D06127">
        <w:rPr>
          <w:bCs/>
          <w:sz w:val="28"/>
          <w:szCs w:val="28"/>
        </w:rPr>
        <w:t>с.</w:t>
      </w:r>
      <w:r>
        <w:rPr>
          <w:bCs/>
          <w:sz w:val="28"/>
          <w:szCs w:val="28"/>
        </w:rPr>
        <w:t>; ил.</w:t>
      </w:r>
    </w:p>
    <w:p w:rsidR="00B73327" w:rsidRPr="00D06127" w:rsidRDefault="00B73327" w:rsidP="00B73327">
      <w:pPr>
        <w:numPr>
          <w:ilvl w:val="0"/>
          <w:numId w:val="22"/>
        </w:numPr>
        <w:tabs>
          <w:tab w:val="clear" w:pos="851"/>
          <w:tab w:val="left" w:pos="1134"/>
        </w:tabs>
        <w:spacing w:line="360" w:lineRule="auto"/>
        <w:ind w:left="0" w:firstLine="709"/>
        <w:rPr>
          <w:bCs/>
          <w:sz w:val="28"/>
          <w:szCs w:val="28"/>
        </w:rPr>
      </w:pPr>
      <w:r w:rsidRPr="00D06127">
        <w:rPr>
          <w:bCs/>
          <w:sz w:val="28"/>
          <w:szCs w:val="28"/>
        </w:rPr>
        <w:t>Арефьев И.П. Занимательные уроки технологии для девочек. 7 класс: Пособие для учителей</w:t>
      </w:r>
      <w:r>
        <w:rPr>
          <w:bCs/>
          <w:sz w:val="28"/>
          <w:szCs w:val="28"/>
        </w:rPr>
        <w:t xml:space="preserve"> и учащихся</w:t>
      </w:r>
      <w:r w:rsidRPr="00D06127">
        <w:rPr>
          <w:bCs/>
          <w:sz w:val="28"/>
          <w:szCs w:val="28"/>
        </w:rPr>
        <w:t>. – М.: Школьная пресса, 2005. – 64</w:t>
      </w:r>
      <w:r>
        <w:rPr>
          <w:bCs/>
          <w:sz w:val="28"/>
          <w:szCs w:val="28"/>
        </w:rPr>
        <w:t xml:space="preserve"> </w:t>
      </w:r>
      <w:r w:rsidRPr="00D06127">
        <w:rPr>
          <w:bCs/>
          <w:sz w:val="28"/>
          <w:szCs w:val="28"/>
        </w:rPr>
        <w:t>с.</w:t>
      </w:r>
      <w:r>
        <w:rPr>
          <w:bCs/>
          <w:sz w:val="28"/>
          <w:szCs w:val="28"/>
        </w:rPr>
        <w:t>: ил.</w:t>
      </w:r>
    </w:p>
    <w:p w:rsidR="00B73327" w:rsidRDefault="00B73327" w:rsidP="00B73327">
      <w:pPr>
        <w:numPr>
          <w:ilvl w:val="0"/>
          <w:numId w:val="22"/>
        </w:numPr>
        <w:tabs>
          <w:tab w:val="clear" w:pos="851"/>
          <w:tab w:val="left" w:pos="1134"/>
        </w:tabs>
        <w:spacing w:line="360" w:lineRule="auto"/>
        <w:ind w:left="0" w:firstLine="709"/>
        <w:rPr>
          <w:bCs/>
          <w:sz w:val="28"/>
          <w:szCs w:val="28"/>
        </w:rPr>
      </w:pPr>
      <w:r w:rsidRPr="00D06127">
        <w:rPr>
          <w:bCs/>
          <w:sz w:val="28"/>
          <w:szCs w:val="28"/>
        </w:rPr>
        <w:t>Арефьев И.П. Занимательные уроки технологии. 8 класс: Пособие для учителей. – М.: Школьная пресса, 2005. – 48</w:t>
      </w:r>
      <w:r>
        <w:rPr>
          <w:bCs/>
          <w:sz w:val="28"/>
          <w:szCs w:val="28"/>
        </w:rPr>
        <w:t xml:space="preserve"> </w:t>
      </w:r>
      <w:r w:rsidRPr="00D06127">
        <w:rPr>
          <w:bCs/>
          <w:sz w:val="28"/>
          <w:szCs w:val="28"/>
        </w:rPr>
        <w:t>с.</w:t>
      </w:r>
      <w:r>
        <w:rPr>
          <w:bCs/>
          <w:sz w:val="28"/>
          <w:szCs w:val="28"/>
        </w:rPr>
        <w:t>: ил.</w:t>
      </w:r>
    </w:p>
    <w:p w:rsidR="00B73327" w:rsidRPr="00570FDA" w:rsidRDefault="00B73327" w:rsidP="00B73327">
      <w:pPr>
        <w:numPr>
          <w:ilvl w:val="0"/>
          <w:numId w:val="22"/>
        </w:numPr>
        <w:tabs>
          <w:tab w:val="clear" w:pos="851"/>
          <w:tab w:val="left" w:pos="1134"/>
        </w:tabs>
        <w:spacing w:line="360" w:lineRule="auto"/>
        <w:ind w:left="0" w:firstLine="709"/>
        <w:rPr>
          <w:bCs/>
          <w:sz w:val="28"/>
          <w:szCs w:val="28"/>
        </w:rPr>
      </w:pPr>
      <w:r w:rsidRPr="00570FDA">
        <w:rPr>
          <w:bCs/>
          <w:sz w:val="28"/>
          <w:szCs w:val="28"/>
        </w:rPr>
        <w:t xml:space="preserve">Арефьев И.П. Занимательные уроки технологии. 9 класс: Пособие для учителей. – М.: Школьная пресса, 2005. – </w:t>
      </w:r>
      <w:r>
        <w:rPr>
          <w:bCs/>
          <w:sz w:val="28"/>
          <w:szCs w:val="28"/>
        </w:rPr>
        <w:t xml:space="preserve">64 </w:t>
      </w:r>
      <w:r w:rsidRPr="00570FDA">
        <w:rPr>
          <w:bCs/>
          <w:sz w:val="28"/>
          <w:szCs w:val="28"/>
        </w:rPr>
        <w:t>с.</w:t>
      </w:r>
      <w:r>
        <w:rPr>
          <w:bCs/>
          <w:sz w:val="28"/>
          <w:szCs w:val="28"/>
        </w:rPr>
        <w:t>: ил.</w:t>
      </w:r>
    </w:p>
    <w:p w:rsidR="00B73327" w:rsidRDefault="00B73327" w:rsidP="00B73327">
      <w:pPr>
        <w:numPr>
          <w:ilvl w:val="0"/>
          <w:numId w:val="22"/>
        </w:numPr>
        <w:tabs>
          <w:tab w:val="clear" w:pos="851"/>
          <w:tab w:val="left" w:pos="1134"/>
        </w:tabs>
        <w:spacing w:line="360" w:lineRule="auto"/>
        <w:ind w:left="0" w:firstLine="709"/>
        <w:rPr>
          <w:bCs/>
          <w:sz w:val="28"/>
          <w:szCs w:val="28"/>
        </w:rPr>
      </w:pPr>
      <w:r w:rsidRPr="00D06127">
        <w:rPr>
          <w:bCs/>
          <w:sz w:val="28"/>
          <w:szCs w:val="28"/>
        </w:rPr>
        <w:t>Арефьев И.П. Занимательные уроки технологии. 10 класс: Пособие для учителей. – М.: Школьная пресса, 2005. – 48</w:t>
      </w:r>
      <w:r>
        <w:rPr>
          <w:bCs/>
          <w:sz w:val="28"/>
          <w:szCs w:val="28"/>
        </w:rPr>
        <w:t xml:space="preserve"> </w:t>
      </w:r>
      <w:r w:rsidRPr="00D06127">
        <w:rPr>
          <w:bCs/>
          <w:sz w:val="28"/>
          <w:szCs w:val="28"/>
        </w:rPr>
        <w:t>с.</w:t>
      </w:r>
      <w:r>
        <w:rPr>
          <w:bCs/>
          <w:sz w:val="28"/>
          <w:szCs w:val="28"/>
        </w:rPr>
        <w:t>: ил.</w:t>
      </w:r>
    </w:p>
    <w:p w:rsidR="00B73327" w:rsidRPr="00CF1136" w:rsidRDefault="00B73327" w:rsidP="00B73327">
      <w:pPr>
        <w:pStyle w:val="ac"/>
        <w:numPr>
          <w:ilvl w:val="0"/>
          <w:numId w:val="22"/>
        </w:numPr>
        <w:tabs>
          <w:tab w:val="clear" w:pos="851"/>
          <w:tab w:val="left" w:pos="1134"/>
        </w:tabs>
        <w:spacing w:after="0" w:line="360" w:lineRule="auto"/>
        <w:ind w:left="0" w:firstLine="709"/>
        <w:contextualSpacing w:val="0"/>
        <w:jc w:val="both"/>
        <w:rPr>
          <w:rFonts w:ascii="Times New Roman" w:hAnsi="Times New Roman" w:cs="Times New Roman"/>
          <w:sz w:val="28"/>
          <w:szCs w:val="28"/>
          <w:lang w:val="ru-RU"/>
        </w:rPr>
      </w:pPr>
      <w:proofErr w:type="spellStart"/>
      <w:r w:rsidRPr="00CF1136">
        <w:rPr>
          <w:rFonts w:ascii="Times New Roman" w:hAnsi="Times New Roman" w:cs="Times New Roman"/>
          <w:sz w:val="28"/>
          <w:szCs w:val="28"/>
          <w:lang w:val="ru-RU"/>
        </w:rPr>
        <w:t>Аствацатуров</w:t>
      </w:r>
      <w:proofErr w:type="spellEnd"/>
      <w:r w:rsidRPr="00CF1136">
        <w:rPr>
          <w:rFonts w:ascii="Times New Roman" w:hAnsi="Times New Roman" w:cs="Times New Roman"/>
          <w:sz w:val="28"/>
          <w:szCs w:val="28"/>
          <w:lang w:val="ru-RU"/>
        </w:rPr>
        <w:t xml:space="preserve"> Г.О. Три уровня интерактивности мультимедийной разработки // Сайт «</w:t>
      </w:r>
      <w:proofErr w:type="spellStart"/>
      <w:r w:rsidRPr="00CF1136">
        <w:rPr>
          <w:rFonts w:ascii="Times New Roman" w:hAnsi="Times New Roman" w:cs="Times New Roman"/>
          <w:sz w:val="28"/>
          <w:szCs w:val="28"/>
          <w:lang w:val="ru-RU"/>
        </w:rPr>
        <w:t>Дидактор</w:t>
      </w:r>
      <w:proofErr w:type="spellEnd"/>
      <w:r w:rsidRPr="00CF1136">
        <w:rPr>
          <w:rFonts w:ascii="Times New Roman" w:hAnsi="Times New Roman" w:cs="Times New Roman"/>
          <w:sz w:val="28"/>
          <w:szCs w:val="28"/>
          <w:lang w:val="ru-RU"/>
        </w:rPr>
        <w:t xml:space="preserve">» [Электронный ресурс] Режим доступа </w:t>
      </w:r>
      <w:r w:rsidRPr="007E1C0F">
        <w:rPr>
          <w:rFonts w:ascii="Times New Roman" w:hAnsi="Times New Roman" w:cs="Times New Roman"/>
          <w:sz w:val="28"/>
          <w:szCs w:val="28"/>
        </w:rPr>
        <w:t>http</w:t>
      </w:r>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didaktor</w:t>
      </w:r>
      <w:proofErr w:type="spellEnd"/>
      <w:r w:rsidRPr="00CF1136">
        <w:rPr>
          <w:rFonts w:ascii="Times New Roman" w:hAnsi="Times New Roman" w:cs="Times New Roman"/>
          <w:sz w:val="28"/>
          <w:szCs w:val="28"/>
          <w:lang w:val="ru-RU"/>
        </w:rPr>
        <w:t>.</w:t>
      </w:r>
      <w:r w:rsidRPr="007E1C0F">
        <w:rPr>
          <w:rFonts w:ascii="Times New Roman" w:hAnsi="Times New Roman" w:cs="Times New Roman"/>
          <w:sz w:val="28"/>
          <w:szCs w:val="28"/>
        </w:rPr>
        <w:t>ru</w:t>
      </w:r>
      <w:r w:rsidRPr="00CF1136">
        <w:rPr>
          <w:rFonts w:ascii="Times New Roman" w:hAnsi="Times New Roman" w:cs="Times New Roman"/>
          <w:sz w:val="28"/>
          <w:szCs w:val="28"/>
          <w:lang w:val="ru-RU"/>
        </w:rPr>
        <w:t>/</w:t>
      </w:r>
      <w:r w:rsidRPr="007E1C0F">
        <w:rPr>
          <w:rFonts w:ascii="Times New Roman" w:hAnsi="Times New Roman" w:cs="Times New Roman"/>
          <w:sz w:val="28"/>
          <w:szCs w:val="28"/>
        </w:rPr>
        <w:t>tri</w:t>
      </w:r>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urovnya</w:t>
      </w:r>
      <w:proofErr w:type="spellEnd"/>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interaktivnosti</w:t>
      </w:r>
      <w:proofErr w:type="spellEnd"/>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multimedijnoj</w:t>
      </w:r>
      <w:proofErr w:type="spellEnd"/>
      <w:r w:rsidRPr="00CF1136">
        <w:rPr>
          <w:rFonts w:ascii="Times New Roman" w:hAnsi="Times New Roman" w:cs="Times New Roman"/>
          <w:sz w:val="28"/>
          <w:szCs w:val="28"/>
          <w:lang w:val="ru-RU"/>
        </w:rPr>
        <w:t>-</w:t>
      </w:r>
      <w:proofErr w:type="spellStart"/>
      <w:r w:rsidRPr="007E1C0F">
        <w:rPr>
          <w:rFonts w:ascii="Times New Roman" w:hAnsi="Times New Roman" w:cs="Times New Roman"/>
          <w:sz w:val="28"/>
          <w:szCs w:val="28"/>
        </w:rPr>
        <w:t>razrabotki</w:t>
      </w:r>
      <w:proofErr w:type="spellEnd"/>
      <w:r w:rsidRPr="00CF1136">
        <w:rPr>
          <w:rFonts w:ascii="Times New Roman" w:hAnsi="Times New Roman" w:cs="Times New Roman"/>
          <w:sz w:val="28"/>
          <w:szCs w:val="28"/>
          <w:lang w:val="ru-RU"/>
        </w:rPr>
        <w:t>/ свободный</w:t>
      </w:r>
    </w:p>
    <w:p w:rsidR="00301B10" w:rsidRPr="005C332A" w:rsidRDefault="00FB1269" w:rsidP="005C332A">
      <w:pPr>
        <w:pStyle w:val="-1"/>
        <w:numPr>
          <w:ilvl w:val="0"/>
          <w:numId w:val="22"/>
        </w:numPr>
        <w:tabs>
          <w:tab w:val="clear" w:pos="851"/>
          <w:tab w:val="left" w:pos="1134"/>
        </w:tabs>
        <w:ind w:left="0" w:firstLine="709"/>
      </w:pPr>
      <w:proofErr w:type="spellStart"/>
      <w:r w:rsidRPr="00070EA4">
        <w:t>Двуличанская</w:t>
      </w:r>
      <w:proofErr w:type="spellEnd"/>
      <w:r w:rsidRPr="00070EA4">
        <w:t xml:space="preserve"> Н.Н. Интерактивные методы обучения как средство формирования ключевых компетенций // Наука и образование: электронное научно-техническое издание, 2011. – № 4.</w:t>
      </w:r>
    </w:p>
    <w:p w:rsidR="00FB1269" w:rsidRPr="00A75EA7" w:rsidRDefault="00FB1269" w:rsidP="00FB1269">
      <w:pPr>
        <w:pStyle w:val="ac"/>
        <w:numPr>
          <w:ilvl w:val="0"/>
          <w:numId w:val="22"/>
        </w:numPr>
        <w:tabs>
          <w:tab w:val="clear" w:pos="851"/>
          <w:tab w:val="left" w:pos="1134"/>
        </w:tabs>
        <w:spacing w:after="0" w:line="360" w:lineRule="auto"/>
        <w:ind w:left="0" w:firstLine="709"/>
        <w:rPr>
          <w:lang w:val="ru-RU"/>
        </w:rPr>
      </w:pPr>
      <w:r w:rsidRPr="00484DC5">
        <w:rPr>
          <w:rFonts w:ascii="Times New Roman" w:eastAsia="Times New Roman" w:hAnsi="Times New Roman" w:cs="Times New Roman"/>
          <w:bCs/>
          <w:sz w:val="28"/>
          <w:szCs w:val="28"/>
          <w:lang w:val="ru-RU" w:eastAsia="ru-RU"/>
        </w:rPr>
        <w:t>Интерактивные методы обучения [Эле</w:t>
      </w:r>
      <w:r w:rsidRPr="00484DC5">
        <w:rPr>
          <w:rFonts w:ascii="Times New Roman" w:eastAsia="Times New Roman" w:hAnsi="Times New Roman" w:cs="Times New Roman"/>
          <w:sz w:val="28"/>
          <w:szCs w:val="28"/>
          <w:lang w:val="ru-RU" w:eastAsia="ru-RU"/>
        </w:rPr>
        <w:t xml:space="preserve">ктронный ресурс] Режим доступа: </w:t>
      </w:r>
      <w:r w:rsidRPr="00484DC5">
        <w:rPr>
          <w:rFonts w:ascii="Times New Roman" w:eastAsia="Times New Roman" w:hAnsi="Times New Roman" w:cs="Times New Roman"/>
          <w:bCs/>
          <w:sz w:val="28"/>
          <w:szCs w:val="28"/>
          <w:lang w:val="ru-RU" w:eastAsia="ru-RU"/>
        </w:rPr>
        <w:t>http://katerina-bushueva.ru/publ/ikt_v_obrazovanii/ikt_v_obrazovanii/informacionnye_tekhnologii_i_interaktivnoe_obuchenie/4-1-0-3 свободный.</w:t>
      </w:r>
    </w:p>
    <w:p w:rsidR="00FB1269" w:rsidRDefault="00FB1269" w:rsidP="00FB1269">
      <w:pPr>
        <w:pStyle w:val="-1"/>
        <w:numPr>
          <w:ilvl w:val="0"/>
          <w:numId w:val="22"/>
        </w:numPr>
        <w:tabs>
          <w:tab w:val="clear" w:pos="851"/>
          <w:tab w:val="left" w:pos="1134"/>
        </w:tabs>
        <w:ind w:left="0" w:firstLine="709"/>
      </w:pPr>
      <w:r>
        <w:t xml:space="preserve">Курышева И.В. Классификация интерактивных методов обучения в контексте самореализации личности учащихся // Известия Российского государственного педагогического университета им. А.И. Герцена. 2009. </w:t>
      </w:r>
    </w:p>
    <w:p w:rsidR="00E32FBF" w:rsidRDefault="00E32FBF" w:rsidP="00FE0C12">
      <w:pPr>
        <w:pStyle w:val="-1"/>
        <w:numPr>
          <w:ilvl w:val="0"/>
          <w:numId w:val="22"/>
        </w:numPr>
        <w:tabs>
          <w:tab w:val="clear" w:pos="851"/>
          <w:tab w:val="num" w:pos="284"/>
          <w:tab w:val="left" w:pos="1134"/>
        </w:tabs>
        <w:ind w:left="0" w:firstLine="709"/>
      </w:pPr>
      <w:proofErr w:type="spellStart"/>
      <w:r>
        <w:t>Шамарина</w:t>
      </w:r>
      <w:proofErr w:type="spellEnd"/>
      <w:r>
        <w:t xml:space="preserve"> Т.Н. </w:t>
      </w:r>
      <w:r w:rsidR="00FE0C12" w:rsidRPr="00484DC5">
        <w:rPr>
          <w:bCs w:val="0"/>
        </w:rPr>
        <w:t>[Эле</w:t>
      </w:r>
      <w:r w:rsidR="00FE0C12" w:rsidRPr="00484DC5">
        <w:t xml:space="preserve">ктронный ресурс] Режим доступа: </w:t>
      </w:r>
      <w:r w:rsidR="00FE0C12" w:rsidRPr="00FE0C12">
        <w:t>http://tatiana-mol.savolenka.edusite.ru/p5aa1.html</w:t>
      </w:r>
    </w:p>
    <w:p w:rsidR="00FB1269" w:rsidRPr="005B4CA2" w:rsidRDefault="00FB1269" w:rsidP="00FB1269">
      <w:pPr>
        <w:pStyle w:val="23"/>
        <w:spacing w:line="480" w:lineRule="auto"/>
        <w:rPr>
          <w:b w:val="0"/>
          <w:sz w:val="28"/>
        </w:rPr>
      </w:pPr>
      <w:r w:rsidRPr="005B4CA2">
        <w:rPr>
          <w:b w:val="0"/>
          <w:sz w:val="28"/>
        </w:rPr>
        <w:lastRenderedPageBreak/>
        <w:t>ПРИЛОЖЕНИЯ</w:t>
      </w:r>
    </w:p>
    <w:p w:rsidR="00FB1269" w:rsidRPr="005C332A" w:rsidRDefault="00FB1269" w:rsidP="005B4CA2">
      <w:pPr>
        <w:pStyle w:val="11"/>
        <w:jc w:val="right"/>
        <w:rPr>
          <w:b w:val="0"/>
          <w:sz w:val="32"/>
          <w:szCs w:val="32"/>
        </w:rPr>
      </w:pPr>
      <w:r w:rsidRPr="005C332A">
        <w:rPr>
          <w:b w:val="0"/>
          <w:sz w:val="32"/>
          <w:szCs w:val="32"/>
        </w:rPr>
        <w:t>Приложение 1</w:t>
      </w:r>
    </w:p>
    <w:p w:rsidR="00FB1269" w:rsidRPr="005C332A" w:rsidRDefault="00FB1269" w:rsidP="00FB1269">
      <w:pPr>
        <w:pStyle w:val="a7"/>
        <w:spacing w:line="480" w:lineRule="auto"/>
        <w:ind w:firstLine="0"/>
        <w:jc w:val="center"/>
      </w:pPr>
      <w:r w:rsidRPr="005C332A">
        <w:rPr>
          <w:sz w:val="32"/>
          <w:szCs w:val="32"/>
        </w:rPr>
        <w:t xml:space="preserve">Авторские разработки учителя технологии </w:t>
      </w:r>
      <w:r w:rsidRPr="005C332A">
        <w:t>Ларьковой Г.В.</w:t>
      </w:r>
    </w:p>
    <w:p w:rsidR="00FB1269" w:rsidRDefault="007E2BAB" w:rsidP="00FB1269">
      <w:pPr>
        <w:pStyle w:val="a7"/>
        <w:numPr>
          <w:ilvl w:val="0"/>
          <w:numId w:val="33"/>
        </w:numPr>
        <w:ind w:left="0" w:firstLine="0"/>
      </w:pPr>
      <w:hyperlink r:id="rId10" w:history="1">
        <w:r w:rsidR="00FB1269" w:rsidRPr="009F1CD0">
          <w:rPr>
            <w:rStyle w:val="ad"/>
          </w:rPr>
          <w:t>Интерактивный кроссворд «Выпечка (кулинарный словарь)»</w:t>
        </w:r>
      </w:hyperlink>
      <w:r w:rsidR="00FB1269">
        <w:t>;</w:t>
      </w:r>
    </w:p>
    <w:p w:rsidR="00FB1269" w:rsidRDefault="007E2BAB" w:rsidP="00FB1269">
      <w:pPr>
        <w:pStyle w:val="a7"/>
        <w:numPr>
          <w:ilvl w:val="0"/>
          <w:numId w:val="33"/>
        </w:numPr>
        <w:ind w:left="0" w:firstLine="0"/>
      </w:pPr>
      <w:hyperlink r:id="rId11" w:history="1">
        <w:r w:rsidR="00FB1269" w:rsidRPr="009F1CD0">
          <w:rPr>
            <w:rStyle w:val="ad"/>
          </w:rPr>
          <w:t>Интерактивный кроссворд «Национальная выпечка»</w:t>
        </w:r>
      </w:hyperlink>
      <w:r w:rsidR="00FB1269">
        <w:t>;</w:t>
      </w:r>
    </w:p>
    <w:p w:rsidR="00FB1269" w:rsidRDefault="007E2BAB" w:rsidP="00FB1269">
      <w:pPr>
        <w:pStyle w:val="a7"/>
        <w:numPr>
          <w:ilvl w:val="0"/>
          <w:numId w:val="33"/>
        </w:numPr>
        <w:ind w:left="0" w:firstLine="0"/>
      </w:pPr>
      <w:hyperlink r:id="rId12" w:history="1">
        <w:r w:rsidR="00FB1269" w:rsidRPr="009F1CD0">
          <w:rPr>
            <w:rStyle w:val="ad"/>
          </w:rPr>
          <w:t>Интерактивный кроссворд «Русская выпечка»</w:t>
        </w:r>
      </w:hyperlink>
      <w:r w:rsidR="00FB1269">
        <w:t>;</w:t>
      </w:r>
    </w:p>
    <w:p w:rsidR="00FB1269" w:rsidRDefault="007E2BAB" w:rsidP="00FB1269">
      <w:pPr>
        <w:pStyle w:val="a7"/>
        <w:numPr>
          <w:ilvl w:val="0"/>
          <w:numId w:val="33"/>
        </w:numPr>
        <w:ind w:left="0" w:firstLine="0"/>
      </w:pPr>
      <w:hyperlink r:id="rId13" w:history="1">
        <w:r w:rsidR="00FB1269" w:rsidRPr="009520EF">
          <w:rPr>
            <w:rStyle w:val="ad"/>
          </w:rPr>
          <w:t xml:space="preserve">«Путешествие в страну </w:t>
        </w:r>
        <w:proofErr w:type="spellStart"/>
        <w:r w:rsidR="00FB1269" w:rsidRPr="009520EF">
          <w:rPr>
            <w:rStyle w:val="ad"/>
          </w:rPr>
          <w:t>Легумию</w:t>
        </w:r>
        <w:proofErr w:type="spellEnd"/>
        <w:r w:rsidR="00FB1269" w:rsidRPr="009520EF">
          <w:rPr>
            <w:rStyle w:val="ad"/>
          </w:rPr>
          <w:t>» (интерактивная игра по кулинарии)</w:t>
        </w:r>
      </w:hyperlink>
      <w:r w:rsidR="00FB1269">
        <w:t>;</w:t>
      </w:r>
    </w:p>
    <w:p w:rsidR="00FB1269" w:rsidRDefault="007E2BAB" w:rsidP="00FB1269">
      <w:pPr>
        <w:pStyle w:val="a7"/>
        <w:numPr>
          <w:ilvl w:val="0"/>
          <w:numId w:val="33"/>
        </w:numPr>
        <w:ind w:left="0" w:firstLine="0"/>
      </w:pPr>
      <w:hyperlink r:id="rId14" w:history="1">
        <w:r w:rsidR="00FB1269" w:rsidRPr="00A85C2D">
          <w:rPr>
            <w:rStyle w:val="ad"/>
          </w:rPr>
          <w:t>Кулинарный лабиринт «Крупы»</w:t>
        </w:r>
      </w:hyperlink>
      <w:r w:rsidR="00FB1269">
        <w:t>;</w:t>
      </w:r>
    </w:p>
    <w:p w:rsidR="00FB1269" w:rsidRDefault="007E2BAB" w:rsidP="00FB1269">
      <w:pPr>
        <w:pStyle w:val="a7"/>
        <w:numPr>
          <w:ilvl w:val="0"/>
          <w:numId w:val="33"/>
        </w:numPr>
        <w:ind w:left="0" w:firstLine="0"/>
      </w:pPr>
      <w:hyperlink r:id="rId15" w:history="1">
        <w:r w:rsidR="00FB1269" w:rsidRPr="00FC1E6E">
          <w:rPr>
            <w:rStyle w:val="ad"/>
          </w:rPr>
          <w:t>Интерактивный тренажер «Машинные швы»</w:t>
        </w:r>
      </w:hyperlink>
      <w:r w:rsidR="00FB1269">
        <w:t>;</w:t>
      </w:r>
    </w:p>
    <w:p w:rsidR="00FB1269" w:rsidRDefault="007E2BAB" w:rsidP="00FB1269">
      <w:pPr>
        <w:pStyle w:val="a7"/>
        <w:numPr>
          <w:ilvl w:val="0"/>
          <w:numId w:val="33"/>
        </w:numPr>
        <w:ind w:left="0" w:firstLine="0"/>
      </w:pPr>
      <w:hyperlink r:id="rId16" w:history="1">
        <w:r w:rsidR="00FB1269" w:rsidRPr="009520EF">
          <w:rPr>
            <w:rStyle w:val="ad"/>
          </w:rPr>
          <w:t>Дидактическая игра «Сервировка стола»</w:t>
        </w:r>
      </w:hyperlink>
      <w:r w:rsidR="00FB1269">
        <w:t>;</w:t>
      </w:r>
    </w:p>
    <w:p w:rsidR="00FB1269" w:rsidRDefault="007E2BAB" w:rsidP="00FB1269">
      <w:pPr>
        <w:pStyle w:val="a7"/>
        <w:numPr>
          <w:ilvl w:val="0"/>
          <w:numId w:val="33"/>
        </w:numPr>
        <w:ind w:left="0" w:firstLine="0"/>
      </w:pPr>
      <w:hyperlink r:id="rId17" w:history="1">
        <w:r w:rsidR="00FB1269" w:rsidRPr="00B63501">
          <w:rPr>
            <w:rStyle w:val="ad"/>
          </w:rPr>
          <w:t>Дидактическая игра «Этикет за столом»</w:t>
        </w:r>
      </w:hyperlink>
      <w:r w:rsidR="00FB1269">
        <w:t>;</w:t>
      </w:r>
    </w:p>
    <w:p w:rsidR="00FB1269" w:rsidRDefault="007E2BAB" w:rsidP="00FB1269">
      <w:pPr>
        <w:pStyle w:val="a7"/>
        <w:numPr>
          <w:ilvl w:val="0"/>
          <w:numId w:val="33"/>
        </w:numPr>
        <w:ind w:left="0" w:firstLine="0"/>
      </w:pPr>
      <w:hyperlink r:id="rId18" w:history="1">
        <w:r w:rsidR="00FB1269" w:rsidRPr="00653496">
          <w:rPr>
            <w:rStyle w:val="ad"/>
          </w:rPr>
          <w:t>Интерактивная игра «Вышивальный лабиринт»</w:t>
        </w:r>
      </w:hyperlink>
      <w:r w:rsidR="00FB1269">
        <w:t>;</w:t>
      </w:r>
    </w:p>
    <w:p w:rsidR="00FB1269" w:rsidRDefault="007E2BAB" w:rsidP="00FB1269">
      <w:pPr>
        <w:pStyle w:val="a7"/>
        <w:numPr>
          <w:ilvl w:val="0"/>
          <w:numId w:val="33"/>
        </w:numPr>
        <w:ind w:left="0" w:firstLine="0"/>
      </w:pPr>
      <w:hyperlink r:id="rId19" w:history="1">
        <w:r w:rsidR="00FB1269" w:rsidRPr="009520EF">
          <w:rPr>
            <w:rStyle w:val="ad"/>
          </w:rPr>
          <w:t>Интерактивная игра «Швейный лабиринт»</w:t>
        </w:r>
      </w:hyperlink>
      <w:r w:rsidR="00FB1269">
        <w:t>;</w:t>
      </w:r>
    </w:p>
    <w:p w:rsidR="00FB1269" w:rsidRDefault="007E2BAB" w:rsidP="00FB1269">
      <w:pPr>
        <w:pStyle w:val="a7"/>
        <w:numPr>
          <w:ilvl w:val="0"/>
          <w:numId w:val="33"/>
        </w:numPr>
        <w:ind w:left="0" w:firstLine="0"/>
      </w:pPr>
      <w:hyperlink r:id="rId20" w:history="1">
        <w:r w:rsidR="00FB1269" w:rsidRPr="00316987">
          <w:rPr>
            <w:rStyle w:val="ad"/>
          </w:rPr>
          <w:t>Интерактивная игра по кулинарии «Пиратский лабиринт»</w:t>
        </w:r>
      </w:hyperlink>
      <w:r w:rsidR="00FB1269">
        <w:t>;</w:t>
      </w:r>
    </w:p>
    <w:p w:rsidR="00FB1269" w:rsidRDefault="007E2BAB" w:rsidP="00FB1269">
      <w:pPr>
        <w:pStyle w:val="a7"/>
        <w:numPr>
          <w:ilvl w:val="0"/>
          <w:numId w:val="33"/>
        </w:numPr>
        <w:ind w:left="0" w:firstLine="0"/>
      </w:pPr>
      <w:hyperlink r:id="rId21" w:history="1">
        <w:r w:rsidR="00FB1269" w:rsidRPr="00316987">
          <w:rPr>
            <w:rStyle w:val="ad"/>
          </w:rPr>
          <w:t>Дидактическая игра «Новые виды рукоделия»</w:t>
        </w:r>
      </w:hyperlink>
      <w:r w:rsidR="00FB1269">
        <w:t>;</w:t>
      </w:r>
    </w:p>
    <w:p w:rsidR="00FB1269" w:rsidRDefault="007E2BAB" w:rsidP="00FB1269">
      <w:pPr>
        <w:pStyle w:val="a7"/>
        <w:numPr>
          <w:ilvl w:val="0"/>
          <w:numId w:val="33"/>
        </w:numPr>
        <w:ind w:left="0" w:firstLine="0"/>
      </w:pPr>
      <w:hyperlink r:id="rId22" w:history="1">
        <w:r w:rsidR="00FB1269" w:rsidRPr="009520EF">
          <w:rPr>
            <w:rStyle w:val="ad"/>
          </w:rPr>
          <w:t>Дидактическая игра «Словарь моды: брюки»</w:t>
        </w:r>
      </w:hyperlink>
      <w:r w:rsidR="00FB1269">
        <w:t>;</w:t>
      </w:r>
    </w:p>
    <w:p w:rsidR="00FB1269" w:rsidRDefault="007E2BAB" w:rsidP="00FB1269">
      <w:pPr>
        <w:pStyle w:val="a7"/>
        <w:numPr>
          <w:ilvl w:val="0"/>
          <w:numId w:val="33"/>
        </w:numPr>
        <w:ind w:left="0" w:firstLine="0"/>
      </w:pPr>
      <w:hyperlink r:id="rId23" w:history="1">
        <w:r w:rsidR="00FB1269" w:rsidRPr="00A85C2D">
          <w:rPr>
            <w:rStyle w:val="ad"/>
          </w:rPr>
          <w:t>Дидактическая игра «Исправь ошибку»</w:t>
        </w:r>
      </w:hyperlink>
      <w:r w:rsidR="00FB1269">
        <w:t>;</w:t>
      </w:r>
    </w:p>
    <w:p w:rsidR="00FB1269" w:rsidRDefault="007E2BAB" w:rsidP="00FB1269">
      <w:pPr>
        <w:pStyle w:val="a7"/>
        <w:numPr>
          <w:ilvl w:val="0"/>
          <w:numId w:val="33"/>
        </w:numPr>
        <w:ind w:left="0" w:firstLine="0"/>
      </w:pPr>
      <w:hyperlink r:id="rId24" w:history="1">
        <w:r w:rsidR="00FB1269" w:rsidRPr="00316987">
          <w:rPr>
            <w:rStyle w:val="ad"/>
          </w:rPr>
          <w:t>Дидактическая игра «Найди лишний овощ»</w:t>
        </w:r>
      </w:hyperlink>
      <w:r w:rsidR="00FB1269">
        <w:t>;</w:t>
      </w:r>
    </w:p>
    <w:p w:rsidR="00FB1269" w:rsidRDefault="007E2BAB" w:rsidP="00FB1269">
      <w:pPr>
        <w:pStyle w:val="a7"/>
        <w:numPr>
          <w:ilvl w:val="0"/>
          <w:numId w:val="33"/>
        </w:numPr>
        <w:ind w:left="0" w:firstLine="0"/>
      </w:pPr>
      <w:hyperlink r:id="rId25" w:history="1">
        <w:r w:rsidR="00FB1269" w:rsidRPr="00653496">
          <w:rPr>
            <w:rStyle w:val="ad"/>
          </w:rPr>
          <w:t>Дидактическая игра «Быть в фокусе»</w:t>
        </w:r>
      </w:hyperlink>
      <w:r w:rsidR="00FB1269">
        <w:t>;</w:t>
      </w:r>
    </w:p>
    <w:p w:rsidR="00FB1269" w:rsidRDefault="007E2BAB" w:rsidP="00FB1269">
      <w:pPr>
        <w:pStyle w:val="a7"/>
        <w:numPr>
          <w:ilvl w:val="0"/>
          <w:numId w:val="33"/>
        </w:numPr>
        <w:ind w:left="0" w:firstLine="0"/>
      </w:pPr>
      <w:hyperlink r:id="rId26" w:history="1">
        <w:r w:rsidR="00FB1269" w:rsidRPr="009520EF">
          <w:rPr>
            <w:rStyle w:val="ad"/>
          </w:rPr>
          <w:t>Дидактическая игра «Путешествие по Стране тканей»</w:t>
        </w:r>
      </w:hyperlink>
      <w:r w:rsidR="00FB1269">
        <w:t>;</w:t>
      </w:r>
    </w:p>
    <w:p w:rsidR="00FB1269" w:rsidRDefault="007E2BAB" w:rsidP="00FB1269">
      <w:pPr>
        <w:pStyle w:val="a7"/>
        <w:numPr>
          <w:ilvl w:val="0"/>
          <w:numId w:val="33"/>
        </w:numPr>
        <w:ind w:left="0" w:firstLine="0"/>
      </w:pPr>
      <w:hyperlink r:id="rId27" w:history="1">
        <w:r w:rsidR="00FB1269" w:rsidRPr="009520EF">
          <w:rPr>
            <w:rStyle w:val="ad"/>
          </w:rPr>
          <w:t>Дидактическая игра «Собери овощи»</w:t>
        </w:r>
      </w:hyperlink>
      <w:r w:rsidR="00FB1269">
        <w:t>;</w:t>
      </w:r>
    </w:p>
    <w:p w:rsidR="00FB1269" w:rsidRDefault="007E2BAB" w:rsidP="00FB1269">
      <w:pPr>
        <w:pStyle w:val="a7"/>
        <w:numPr>
          <w:ilvl w:val="0"/>
          <w:numId w:val="33"/>
        </w:numPr>
        <w:ind w:left="0" w:firstLine="0"/>
      </w:pPr>
      <w:hyperlink r:id="rId28" w:history="1">
        <w:r w:rsidR="00FB1269" w:rsidRPr="00653496">
          <w:rPr>
            <w:rStyle w:val="ad"/>
          </w:rPr>
          <w:t>Дидактическая игра «Женская одежда на Руси»</w:t>
        </w:r>
      </w:hyperlink>
      <w:r w:rsidR="00FB1269">
        <w:t>;</w:t>
      </w:r>
    </w:p>
    <w:p w:rsidR="00FB1269" w:rsidRDefault="007E2BAB" w:rsidP="00FB1269">
      <w:pPr>
        <w:pStyle w:val="a7"/>
        <w:numPr>
          <w:ilvl w:val="0"/>
          <w:numId w:val="33"/>
        </w:numPr>
        <w:ind w:left="0" w:firstLine="0"/>
      </w:pPr>
      <w:hyperlink r:id="rId29" w:history="1">
        <w:r w:rsidR="00FB1269" w:rsidRPr="00653496">
          <w:rPr>
            <w:rStyle w:val="ad"/>
          </w:rPr>
          <w:t>Дидактическая игра «Знаменитые дизайнеры одежды»</w:t>
        </w:r>
      </w:hyperlink>
      <w:r w:rsidR="00FB1269">
        <w:t>;</w:t>
      </w:r>
    </w:p>
    <w:p w:rsidR="00FB1269" w:rsidRDefault="007E2BAB" w:rsidP="00FB1269">
      <w:pPr>
        <w:pStyle w:val="a7"/>
        <w:numPr>
          <w:ilvl w:val="0"/>
          <w:numId w:val="33"/>
        </w:numPr>
        <w:ind w:left="0" w:firstLine="0"/>
      </w:pPr>
      <w:hyperlink r:id="rId30" w:history="1">
        <w:r w:rsidR="00FB1269" w:rsidRPr="00A85C2D">
          <w:rPr>
            <w:rStyle w:val="ad"/>
          </w:rPr>
          <w:t>Дидактическая игра «Исторические стили одежды»</w:t>
        </w:r>
      </w:hyperlink>
      <w:r w:rsidR="00FB1269">
        <w:t>;</w:t>
      </w:r>
    </w:p>
    <w:p w:rsidR="00FB1269" w:rsidRDefault="007E2BAB" w:rsidP="00FB1269">
      <w:pPr>
        <w:pStyle w:val="a7"/>
        <w:numPr>
          <w:ilvl w:val="0"/>
          <w:numId w:val="33"/>
        </w:numPr>
        <w:ind w:left="0" w:firstLine="0"/>
      </w:pPr>
      <w:hyperlink r:id="rId31" w:history="1">
        <w:r w:rsidR="00FB1269" w:rsidRPr="00653496">
          <w:rPr>
            <w:rStyle w:val="ad"/>
          </w:rPr>
          <w:t>Интерактивное пособие «Выпечка»</w:t>
        </w:r>
      </w:hyperlink>
      <w:r w:rsidR="00FB1269">
        <w:t>;</w:t>
      </w:r>
    </w:p>
    <w:p w:rsidR="00FB1269" w:rsidRDefault="007E2BAB" w:rsidP="00FB1269">
      <w:pPr>
        <w:pStyle w:val="a7"/>
        <w:numPr>
          <w:ilvl w:val="0"/>
          <w:numId w:val="33"/>
        </w:numPr>
        <w:ind w:left="0" w:firstLine="0"/>
      </w:pPr>
      <w:hyperlink r:id="rId32" w:history="1">
        <w:r w:rsidR="00FB1269" w:rsidRPr="00316987">
          <w:rPr>
            <w:rStyle w:val="ad"/>
          </w:rPr>
          <w:t>Дидактическая игра «Производство текстильных материалов»</w:t>
        </w:r>
      </w:hyperlink>
      <w:r w:rsidR="00FB1269">
        <w:t>;</w:t>
      </w:r>
    </w:p>
    <w:p w:rsidR="00FB1269" w:rsidRDefault="007E2BAB" w:rsidP="00FB1269">
      <w:pPr>
        <w:pStyle w:val="a7"/>
        <w:numPr>
          <w:ilvl w:val="0"/>
          <w:numId w:val="33"/>
        </w:numPr>
        <w:ind w:left="0" w:firstLine="0"/>
      </w:pPr>
      <w:hyperlink r:id="rId33" w:history="1">
        <w:r w:rsidR="00FB1269" w:rsidRPr="00316987">
          <w:rPr>
            <w:rStyle w:val="ad"/>
          </w:rPr>
          <w:t>Дидактическая игра «Национальная одежда»</w:t>
        </w:r>
      </w:hyperlink>
      <w:r w:rsidR="00FB1269">
        <w:t>;</w:t>
      </w:r>
    </w:p>
    <w:p w:rsidR="00FB1269" w:rsidRDefault="007E2BAB" w:rsidP="00FB1269">
      <w:pPr>
        <w:pStyle w:val="a7"/>
        <w:numPr>
          <w:ilvl w:val="0"/>
          <w:numId w:val="33"/>
        </w:numPr>
        <w:ind w:left="0" w:firstLine="0"/>
      </w:pPr>
      <w:hyperlink r:id="rId34" w:history="1">
        <w:r w:rsidR="00FB1269" w:rsidRPr="00494F9D">
          <w:rPr>
            <w:rStyle w:val="ad"/>
          </w:rPr>
          <w:t>Дидактическая игра «Путешествие в страну Вышиванию»</w:t>
        </w:r>
      </w:hyperlink>
      <w:r w:rsidR="00FB1269">
        <w:t>;</w:t>
      </w:r>
    </w:p>
    <w:p w:rsidR="00FB1269" w:rsidRDefault="007E2BAB" w:rsidP="00FB1269">
      <w:pPr>
        <w:pStyle w:val="a7"/>
        <w:numPr>
          <w:ilvl w:val="0"/>
          <w:numId w:val="33"/>
        </w:numPr>
        <w:ind w:left="709" w:hanging="709"/>
      </w:pPr>
      <w:hyperlink r:id="rId35" w:history="1">
        <w:r w:rsidR="00FB1269" w:rsidRPr="003B66E6">
          <w:rPr>
            <w:rStyle w:val="ad"/>
          </w:rPr>
          <w:t>Дидактическая игра «Красная Шапочка»</w:t>
        </w:r>
      </w:hyperlink>
      <w:r w:rsidR="00FB1269">
        <w:t>;</w:t>
      </w:r>
    </w:p>
    <w:p w:rsidR="00FB1269" w:rsidRDefault="007E2BAB" w:rsidP="00FB1269">
      <w:pPr>
        <w:pStyle w:val="a7"/>
        <w:numPr>
          <w:ilvl w:val="0"/>
          <w:numId w:val="33"/>
        </w:numPr>
        <w:ind w:left="0" w:firstLine="0"/>
      </w:pPr>
      <w:hyperlink r:id="rId36" w:history="1">
        <w:r w:rsidR="00FB1269" w:rsidRPr="00FC1E6E">
          <w:rPr>
            <w:rStyle w:val="ad"/>
          </w:rPr>
          <w:t>Дидактическая игра «Найди 10 отличий»</w:t>
        </w:r>
      </w:hyperlink>
      <w:r w:rsidR="00FB1269">
        <w:t>;</w:t>
      </w:r>
    </w:p>
    <w:p w:rsidR="00FB1269" w:rsidRDefault="007E2BAB" w:rsidP="00FB1269">
      <w:pPr>
        <w:pStyle w:val="a7"/>
        <w:numPr>
          <w:ilvl w:val="0"/>
          <w:numId w:val="33"/>
        </w:numPr>
        <w:ind w:left="0" w:firstLine="0"/>
      </w:pPr>
      <w:hyperlink r:id="rId37" w:history="1">
        <w:r w:rsidR="00FB1269" w:rsidRPr="00512285">
          <w:rPr>
            <w:rStyle w:val="ad"/>
          </w:rPr>
          <w:t>Интерактивное пособие «Овощи»</w:t>
        </w:r>
      </w:hyperlink>
      <w:r w:rsidR="00FB1269">
        <w:t>;</w:t>
      </w:r>
    </w:p>
    <w:p w:rsidR="00FB1269" w:rsidRDefault="007E2BAB" w:rsidP="00FB1269">
      <w:pPr>
        <w:pStyle w:val="a7"/>
        <w:numPr>
          <w:ilvl w:val="0"/>
          <w:numId w:val="33"/>
        </w:numPr>
        <w:ind w:left="0" w:firstLine="0"/>
      </w:pPr>
      <w:hyperlink r:id="rId38" w:history="1">
        <w:r w:rsidR="00FB1269" w:rsidRPr="00494F9D">
          <w:rPr>
            <w:rStyle w:val="ad"/>
          </w:rPr>
          <w:t>Интерактивное пособие «Бутерброды»</w:t>
        </w:r>
      </w:hyperlink>
      <w:r w:rsidR="00FB1269">
        <w:t>;</w:t>
      </w:r>
    </w:p>
    <w:p w:rsidR="00FB1269" w:rsidRDefault="007E2BAB" w:rsidP="00FB1269">
      <w:pPr>
        <w:pStyle w:val="a7"/>
        <w:numPr>
          <w:ilvl w:val="0"/>
          <w:numId w:val="33"/>
        </w:numPr>
        <w:ind w:left="0" w:firstLine="0"/>
      </w:pPr>
      <w:hyperlink r:id="rId39" w:history="1">
        <w:r w:rsidR="00FB1269" w:rsidRPr="009169FD">
          <w:rPr>
            <w:rStyle w:val="ad"/>
          </w:rPr>
          <w:t>Интерактивное пособие «Знатоки кулинарии»</w:t>
        </w:r>
      </w:hyperlink>
      <w:r w:rsidR="00FB1269">
        <w:t>;</w:t>
      </w:r>
    </w:p>
    <w:p w:rsidR="00FB1269" w:rsidRDefault="007E2BAB" w:rsidP="00FB1269">
      <w:pPr>
        <w:pStyle w:val="a7"/>
        <w:numPr>
          <w:ilvl w:val="0"/>
          <w:numId w:val="33"/>
        </w:numPr>
        <w:ind w:left="0" w:firstLine="0"/>
      </w:pPr>
      <w:hyperlink r:id="rId40" w:history="1">
        <w:r w:rsidR="00FB1269" w:rsidRPr="00477BBB">
          <w:rPr>
            <w:rStyle w:val="ad"/>
          </w:rPr>
          <w:t>Интерактивная книга «Легенды русской кухни»</w:t>
        </w:r>
      </w:hyperlink>
      <w:r w:rsidR="00FB1269">
        <w:t>;</w:t>
      </w:r>
    </w:p>
    <w:p w:rsidR="00FB1269" w:rsidRDefault="007E2BAB" w:rsidP="00FB1269">
      <w:pPr>
        <w:pStyle w:val="a7"/>
        <w:numPr>
          <w:ilvl w:val="0"/>
          <w:numId w:val="33"/>
        </w:numPr>
        <w:ind w:left="0" w:firstLine="0"/>
      </w:pPr>
      <w:hyperlink r:id="rId41" w:history="1">
        <w:r w:rsidR="00FB1269" w:rsidRPr="009E67C2">
          <w:rPr>
            <w:rStyle w:val="ad"/>
          </w:rPr>
          <w:t>Интерактивная книга «Традиционные русские блюда»</w:t>
        </w:r>
      </w:hyperlink>
      <w:r w:rsidR="00FB1269">
        <w:t>;</w:t>
      </w:r>
    </w:p>
    <w:p w:rsidR="00FB1269" w:rsidRPr="001214C1" w:rsidRDefault="007E2BAB" w:rsidP="00FB1269">
      <w:pPr>
        <w:pStyle w:val="a7"/>
        <w:numPr>
          <w:ilvl w:val="0"/>
          <w:numId w:val="33"/>
        </w:numPr>
        <w:ind w:left="0" w:firstLine="0"/>
      </w:pPr>
      <w:hyperlink r:id="rId42" w:history="1">
        <w:r w:rsidR="00FB1269" w:rsidRPr="00B63501">
          <w:rPr>
            <w:rStyle w:val="ad"/>
          </w:rPr>
          <w:t>Этапы выполнения проекта (матрешка)</w:t>
        </w:r>
      </w:hyperlink>
      <w:r w:rsidR="00FB1269">
        <w:t>.</w:t>
      </w:r>
    </w:p>
    <w:p w:rsidR="00FB1269" w:rsidRPr="005B4CA2" w:rsidRDefault="005B4CA2" w:rsidP="005B4CA2">
      <w:pPr>
        <w:pStyle w:val="a7"/>
        <w:ind w:firstLine="0"/>
        <w:jc w:val="right"/>
        <w:rPr>
          <w:sz w:val="32"/>
          <w:szCs w:val="32"/>
        </w:rPr>
      </w:pPr>
      <w:r w:rsidRPr="005B4CA2">
        <w:rPr>
          <w:sz w:val="32"/>
          <w:szCs w:val="32"/>
        </w:rPr>
        <w:t>Приложение 2</w:t>
      </w:r>
    </w:p>
    <w:p w:rsidR="00FB1269" w:rsidRPr="005B4CA2" w:rsidRDefault="00FB1269" w:rsidP="00FB1269">
      <w:pPr>
        <w:spacing w:line="480" w:lineRule="auto"/>
        <w:jc w:val="center"/>
        <w:rPr>
          <w:sz w:val="28"/>
          <w:szCs w:val="28"/>
        </w:rPr>
      </w:pPr>
      <w:r w:rsidRPr="005B4CA2">
        <w:rPr>
          <w:sz w:val="28"/>
          <w:szCs w:val="28"/>
        </w:rPr>
        <w:t>Урок-игра «Путешествие в страну Вышиванию»</w:t>
      </w:r>
    </w:p>
    <w:tbl>
      <w:tblPr>
        <w:tblW w:w="0" w:type="auto"/>
        <w:tblLayout w:type="fixed"/>
        <w:tblLook w:val="04A0" w:firstRow="1" w:lastRow="0" w:firstColumn="1" w:lastColumn="0" w:noHBand="0" w:noVBand="1"/>
      </w:tblPr>
      <w:tblGrid>
        <w:gridCol w:w="2972"/>
        <w:gridCol w:w="6373"/>
      </w:tblGrid>
      <w:tr w:rsidR="00FB1269" w:rsidRPr="00772AEB" w:rsidTr="00FB1269">
        <w:trPr>
          <w:trHeight w:val="2246"/>
        </w:trPr>
        <w:tc>
          <w:tcPr>
            <w:tcW w:w="2972" w:type="dxa"/>
          </w:tcPr>
          <w:p w:rsidR="00FB1269" w:rsidRPr="00772AEB" w:rsidRDefault="00FB1269" w:rsidP="00FB1269">
            <w:pPr>
              <w:pStyle w:val="23"/>
              <w:spacing w:line="240" w:lineRule="auto"/>
              <w:jc w:val="both"/>
              <w:rPr>
                <w:sz w:val="24"/>
                <w:szCs w:val="24"/>
              </w:rPr>
            </w:pPr>
            <w:r w:rsidRPr="00772AEB">
              <w:rPr>
                <w:b w:val="0"/>
                <w:noProof/>
                <w:sz w:val="24"/>
                <w:szCs w:val="24"/>
              </w:rPr>
              <w:drawing>
                <wp:anchor distT="0" distB="0" distL="114300" distR="114300" simplePos="0" relativeHeight="251661312" behindDoc="0" locked="0" layoutInCell="1" allowOverlap="1" wp14:anchorId="4C75190B" wp14:editId="434E8A45">
                  <wp:simplePos x="0" y="0"/>
                  <wp:positionH relativeFrom="column">
                    <wp:posOffset>-33083</wp:posOffset>
                  </wp:positionH>
                  <wp:positionV relativeFrom="paragraph">
                    <wp:posOffset>99060</wp:posOffset>
                  </wp:positionV>
                  <wp:extent cx="1800000" cy="1347790"/>
                  <wp:effectExtent l="0" t="0" r="0" b="508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800000" cy="1347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3" w:type="dxa"/>
          </w:tcPr>
          <w:p w:rsidR="00FB1269" w:rsidRPr="00276F96" w:rsidRDefault="00FB1269" w:rsidP="00FB1269">
            <w:pPr>
              <w:pStyle w:val="ac"/>
              <w:spacing w:after="0" w:line="240" w:lineRule="auto"/>
              <w:ind w:left="0"/>
              <w:contextualSpacing w:val="0"/>
              <w:jc w:val="both"/>
              <w:rPr>
                <w:rFonts w:ascii="Times New Roman" w:hAnsi="Times New Roman" w:cs="Times New Roman"/>
                <w:sz w:val="28"/>
                <w:szCs w:val="28"/>
                <w:lang w:val="ru-RU"/>
              </w:rPr>
            </w:pPr>
            <w:r w:rsidRPr="00276F96">
              <w:rPr>
                <w:rFonts w:ascii="Times New Roman" w:hAnsi="Times New Roman" w:cs="Times New Roman"/>
                <w:b/>
                <w:sz w:val="28"/>
                <w:szCs w:val="28"/>
                <w:lang w:val="ru-RU"/>
              </w:rPr>
              <w:t>Титульный слайд</w:t>
            </w:r>
            <w:r w:rsidRPr="00276F96">
              <w:rPr>
                <w:rFonts w:ascii="Times New Roman" w:hAnsi="Times New Roman" w:cs="Times New Roman"/>
                <w:sz w:val="28"/>
                <w:szCs w:val="28"/>
                <w:lang w:val="ru-RU"/>
              </w:rPr>
              <w:t xml:space="preserve"> (ученикам не показывается)</w:t>
            </w:r>
          </w:p>
          <w:p w:rsidR="00FB1269" w:rsidRPr="00772AEB" w:rsidRDefault="00FB1269" w:rsidP="00FB1269">
            <w:pPr>
              <w:pStyle w:val="ac"/>
              <w:spacing w:after="0" w:line="240" w:lineRule="auto"/>
              <w:ind w:left="0"/>
              <w:contextualSpacing w:val="0"/>
              <w:jc w:val="both"/>
              <w:rPr>
                <w:rFonts w:ascii="Times New Roman" w:hAnsi="Times New Roman" w:cs="Times New Roman"/>
                <w:sz w:val="24"/>
                <w:szCs w:val="24"/>
                <w:lang w:val="ru-RU"/>
              </w:rPr>
            </w:pPr>
          </w:p>
        </w:tc>
      </w:tr>
      <w:tr w:rsidR="00FB1269" w:rsidRPr="00772AEB" w:rsidTr="0005682C">
        <w:trPr>
          <w:trHeight w:val="1237"/>
        </w:trPr>
        <w:tc>
          <w:tcPr>
            <w:tcW w:w="9345" w:type="dxa"/>
            <w:gridSpan w:val="2"/>
          </w:tcPr>
          <w:p w:rsidR="00FB1269" w:rsidRPr="00276F96" w:rsidRDefault="00FB1269" w:rsidP="00FB1269">
            <w:pPr>
              <w:pStyle w:val="ac"/>
              <w:spacing w:after="0" w:line="240" w:lineRule="auto"/>
              <w:ind w:left="0"/>
              <w:contextualSpacing w:val="0"/>
              <w:jc w:val="both"/>
              <w:rPr>
                <w:rFonts w:ascii="Times New Roman" w:hAnsi="Times New Roman" w:cs="Times New Roman"/>
                <w:sz w:val="28"/>
                <w:szCs w:val="28"/>
                <w:lang w:val="ru-RU"/>
              </w:rPr>
            </w:pPr>
            <w:r w:rsidRPr="00276F96">
              <w:rPr>
                <w:rFonts w:ascii="Times New Roman" w:hAnsi="Times New Roman" w:cs="Times New Roman"/>
                <w:sz w:val="28"/>
                <w:szCs w:val="28"/>
                <w:lang w:val="ru-RU"/>
              </w:rPr>
              <w:t xml:space="preserve">Учитель: </w:t>
            </w:r>
          </w:p>
          <w:p w:rsidR="00FB1269" w:rsidRPr="00772AEB" w:rsidRDefault="00FB1269" w:rsidP="00FB1269">
            <w:pPr>
              <w:pStyle w:val="ac"/>
              <w:spacing w:after="0" w:line="240" w:lineRule="auto"/>
              <w:ind w:left="0"/>
              <w:contextualSpacing w:val="0"/>
              <w:jc w:val="both"/>
              <w:rPr>
                <w:rFonts w:ascii="Times New Roman" w:hAnsi="Times New Roman" w:cs="Times New Roman"/>
                <w:sz w:val="24"/>
                <w:szCs w:val="24"/>
                <w:lang w:val="ru-RU"/>
              </w:rPr>
            </w:pPr>
            <w:r w:rsidRPr="00276F96">
              <w:rPr>
                <w:rFonts w:ascii="Times New Roman" w:hAnsi="Times New Roman" w:cs="Times New Roman"/>
                <w:sz w:val="28"/>
                <w:szCs w:val="28"/>
                <w:lang w:val="ru-RU"/>
              </w:rPr>
              <w:t>- Дорогие ребята! Сегодня вам предстоит совершить необыкновенное путешествие в удивительный мир. Разгадав загадки, вы узнаете тему нашего путешествия (текст загадок и ответы появляются на слайде последовательно).</w:t>
            </w:r>
          </w:p>
        </w:tc>
      </w:tr>
      <w:tr w:rsidR="00FB1269" w:rsidRPr="00772AEB" w:rsidTr="00FB1269">
        <w:tc>
          <w:tcPr>
            <w:tcW w:w="2972" w:type="dxa"/>
          </w:tcPr>
          <w:p w:rsidR="00FB1269" w:rsidRPr="00772AEB" w:rsidRDefault="00FB1269" w:rsidP="00FB1269">
            <w:pPr>
              <w:pStyle w:val="23"/>
              <w:spacing w:line="240" w:lineRule="auto"/>
              <w:rPr>
                <w:sz w:val="24"/>
                <w:szCs w:val="24"/>
              </w:rPr>
            </w:pPr>
            <w:r w:rsidRPr="00772AEB">
              <w:rPr>
                <w:b w:val="0"/>
                <w:noProof/>
                <w:sz w:val="24"/>
                <w:szCs w:val="24"/>
              </w:rPr>
              <w:lastRenderedPageBreak/>
              <w:drawing>
                <wp:anchor distT="0" distB="0" distL="114300" distR="114300" simplePos="0" relativeHeight="251662336" behindDoc="0" locked="0" layoutInCell="1" allowOverlap="1" wp14:anchorId="371B59A6" wp14:editId="2F4B1451">
                  <wp:simplePos x="0" y="0"/>
                  <wp:positionH relativeFrom="column">
                    <wp:posOffset>-25194</wp:posOffset>
                  </wp:positionH>
                  <wp:positionV relativeFrom="paragraph">
                    <wp:posOffset>1377609</wp:posOffset>
                  </wp:positionV>
                  <wp:extent cx="1799590" cy="135255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799590" cy="1352550"/>
                          </a:xfrm>
                          <a:prstGeom prst="rect">
                            <a:avLst/>
                          </a:prstGeom>
                        </pic:spPr>
                      </pic:pic>
                    </a:graphicData>
                  </a:graphic>
                  <wp14:sizeRelH relativeFrom="page">
                    <wp14:pctWidth>0</wp14:pctWidth>
                  </wp14:sizeRelH>
                  <wp14:sizeRelV relativeFrom="page">
                    <wp14:pctHeight>0</wp14:pctHeight>
                  </wp14:sizeRelV>
                </wp:anchor>
              </w:drawing>
            </w:r>
            <w:r w:rsidRPr="00772AEB">
              <w:rPr>
                <w:noProof/>
                <w:sz w:val="24"/>
                <w:szCs w:val="24"/>
              </w:rPr>
              <w:drawing>
                <wp:anchor distT="0" distB="0" distL="114300" distR="114300" simplePos="0" relativeHeight="251701248" behindDoc="0" locked="0" layoutInCell="1" allowOverlap="1" wp14:anchorId="6E572730" wp14:editId="20874C62">
                  <wp:simplePos x="0" y="0"/>
                  <wp:positionH relativeFrom="column">
                    <wp:posOffset>-20320</wp:posOffset>
                  </wp:positionH>
                  <wp:positionV relativeFrom="paragraph">
                    <wp:posOffset>0</wp:posOffset>
                  </wp:positionV>
                  <wp:extent cx="1800000" cy="1350000"/>
                  <wp:effectExtent l="0" t="0" r="0" b="31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800000" cy="135000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spacing w:line="240" w:lineRule="auto"/>
              <w:rPr>
                <w:sz w:val="28"/>
                <w:szCs w:val="28"/>
              </w:rPr>
            </w:pPr>
            <w:r w:rsidRPr="00276F96">
              <w:rPr>
                <w:i/>
                <w:sz w:val="28"/>
                <w:szCs w:val="28"/>
              </w:rPr>
              <w:t>Загадка 1</w:t>
            </w:r>
          </w:p>
          <w:p w:rsidR="00FB1269" w:rsidRPr="00276F96" w:rsidRDefault="00FB1269" w:rsidP="00FB1269">
            <w:pPr>
              <w:spacing w:after="120" w:line="240" w:lineRule="auto"/>
              <w:ind w:firstLine="0"/>
              <w:rPr>
                <w:sz w:val="28"/>
                <w:szCs w:val="28"/>
              </w:rPr>
            </w:pPr>
            <w:r w:rsidRPr="00276F96">
              <w:rPr>
                <w:sz w:val="28"/>
                <w:szCs w:val="28"/>
              </w:rPr>
              <w:t>В разное время этот предмет делали из рыбьей кости, шипов растений, золота, серебра, бронзы, а сейчас его изготавливают из стали. Он почти не изменился с древнейших времен. О каком предмете идет речь? (игла)</w:t>
            </w:r>
          </w:p>
          <w:p w:rsidR="00FB1269" w:rsidRPr="00276F96" w:rsidRDefault="00FB1269" w:rsidP="00FB1269">
            <w:pPr>
              <w:spacing w:line="240" w:lineRule="auto"/>
              <w:ind w:left="34" w:firstLine="53"/>
              <w:rPr>
                <w:sz w:val="28"/>
                <w:szCs w:val="28"/>
              </w:rPr>
            </w:pPr>
            <w:r w:rsidRPr="00276F96">
              <w:rPr>
                <w:sz w:val="28"/>
                <w:szCs w:val="28"/>
              </w:rPr>
              <w:t>Подсказка: Одноуха, длинный нос,</w:t>
            </w:r>
          </w:p>
          <w:p w:rsidR="00FB1269" w:rsidRPr="00276F96" w:rsidRDefault="00FB1269" w:rsidP="00FB1269">
            <w:pPr>
              <w:pStyle w:val="ac"/>
              <w:spacing w:after="120" w:line="240" w:lineRule="auto"/>
              <w:ind w:left="34" w:firstLine="53"/>
              <w:rPr>
                <w:rFonts w:ascii="Times New Roman" w:hAnsi="Times New Roman" w:cs="Times New Roman"/>
                <w:sz w:val="28"/>
                <w:szCs w:val="28"/>
                <w:lang w:val="ru-RU"/>
              </w:rPr>
            </w:pPr>
            <w:r w:rsidRPr="00276F96">
              <w:rPr>
                <w:rFonts w:ascii="Times New Roman" w:hAnsi="Times New Roman" w:cs="Times New Roman"/>
                <w:sz w:val="28"/>
                <w:szCs w:val="28"/>
                <w:lang w:val="ru-RU"/>
              </w:rPr>
              <w:t>Нет ни глаз и ни волос,</w:t>
            </w:r>
          </w:p>
          <w:p w:rsidR="00FB1269" w:rsidRPr="00276F96" w:rsidRDefault="00FB1269" w:rsidP="00FB1269">
            <w:pPr>
              <w:pStyle w:val="ac"/>
              <w:spacing w:after="120" w:line="240" w:lineRule="auto"/>
              <w:ind w:left="34" w:firstLine="53"/>
              <w:rPr>
                <w:rFonts w:ascii="Times New Roman" w:hAnsi="Times New Roman" w:cs="Times New Roman"/>
                <w:sz w:val="28"/>
                <w:szCs w:val="28"/>
                <w:lang w:val="ru-RU"/>
              </w:rPr>
            </w:pPr>
            <w:r w:rsidRPr="00276F96">
              <w:rPr>
                <w:rFonts w:ascii="Times New Roman" w:hAnsi="Times New Roman" w:cs="Times New Roman"/>
                <w:sz w:val="28"/>
                <w:szCs w:val="28"/>
                <w:lang w:val="ru-RU"/>
              </w:rPr>
              <w:t>Металлическое тело.</w:t>
            </w:r>
          </w:p>
          <w:p w:rsidR="00FB1269" w:rsidRPr="00276F96" w:rsidRDefault="00FB1269" w:rsidP="00FB1269">
            <w:pPr>
              <w:pStyle w:val="ac"/>
              <w:spacing w:after="120" w:line="240" w:lineRule="auto"/>
              <w:ind w:left="34" w:firstLine="53"/>
              <w:rPr>
                <w:rFonts w:ascii="Times New Roman" w:hAnsi="Times New Roman" w:cs="Times New Roman"/>
                <w:sz w:val="28"/>
                <w:szCs w:val="28"/>
                <w:lang w:val="ru-RU"/>
              </w:rPr>
            </w:pPr>
            <w:r w:rsidRPr="00276F96">
              <w:rPr>
                <w:rFonts w:ascii="Times New Roman" w:hAnsi="Times New Roman" w:cs="Times New Roman"/>
                <w:sz w:val="28"/>
                <w:szCs w:val="28"/>
                <w:lang w:val="ru-RU"/>
              </w:rPr>
              <w:t>Не сидит она без дела,</w:t>
            </w:r>
          </w:p>
          <w:p w:rsidR="00FB1269" w:rsidRPr="00276F96" w:rsidRDefault="00FB1269" w:rsidP="00FB1269">
            <w:pPr>
              <w:pStyle w:val="ac"/>
              <w:spacing w:after="120" w:line="240" w:lineRule="auto"/>
              <w:ind w:left="34" w:firstLine="53"/>
              <w:rPr>
                <w:rFonts w:ascii="Times New Roman" w:hAnsi="Times New Roman" w:cs="Times New Roman"/>
                <w:sz w:val="28"/>
                <w:szCs w:val="28"/>
                <w:lang w:val="ru-RU"/>
              </w:rPr>
            </w:pPr>
            <w:r w:rsidRPr="00276F96">
              <w:rPr>
                <w:rFonts w:ascii="Times New Roman" w:hAnsi="Times New Roman" w:cs="Times New Roman"/>
                <w:sz w:val="28"/>
                <w:szCs w:val="28"/>
                <w:lang w:val="ru-RU"/>
              </w:rPr>
              <w:t>Протыкает ткань она.</w:t>
            </w:r>
          </w:p>
          <w:p w:rsidR="00FB1269" w:rsidRPr="00772AEB" w:rsidRDefault="00FB1269" w:rsidP="00FB1269">
            <w:pPr>
              <w:pStyle w:val="ac"/>
              <w:spacing w:after="120" w:line="240" w:lineRule="auto"/>
              <w:ind w:left="34" w:firstLine="53"/>
              <w:rPr>
                <w:rFonts w:ascii="Times New Roman" w:hAnsi="Times New Roman" w:cs="Times New Roman"/>
                <w:sz w:val="24"/>
                <w:szCs w:val="24"/>
              </w:rPr>
            </w:pPr>
            <w:r w:rsidRPr="00276F96">
              <w:rPr>
                <w:rFonts w:ascii="Times New Roman" w:hAnsi="Times New Roman" w:cs="Times New Roman"/>
                <w:sz w:val="28"/>
                <w:szCs w:val="28"/>
                <w:lang w:val="ru-RU"/>
              </w:rPr>
              <w:t xml:space="preserve">Это швейная... </w:t>
            </w:r>
            <w:r w:rsidRPr="00276F96">
              <w:rPr>
                <w:rFonts w:ascii="Times New Roman" w:hAnsi="Times New Roman" w:cs="Times New Roman"/>
                <w:sz w:val="28"/>
                <w:szCs w:val="28"/>
              </w:rPr>
              <w:t>(игла).</w:t>
            </w:r>
            <w:r w:rsidRPr="00772AEB">
              <w:rPr>
                <w:rFonts w:ascii="Times New Roman" w:hAnsi="Times New Roman" w:cs="Times New Roman"/>
                <w:sz w:val="24"/>
                <w:szCs w:val="24"/>
              </w:rPr>
              <w:t xml:space="preserve"> </w:t>
            </w:r>
          </w:p>
        </w:tc>
      </w:tr>
      <w:tr w:rsidR="00FB1269" w:rsidRPr="00772AEB" w:rsidTr="00FB1269">
        <w:tc>
          <w:tcPr>
            <w:tcW w:w="2972" w:type="dxa"/>
          </w:tcPr>
          <w:p w:rsidR="00FB1269" w:rsidRPr="00772AEB" w:rsidRDefault="00FB1269" w:rsidP="00FB1269">
            <w:pPr>
              <w:pStyle w:val="23"/>
              <w:spacing w:line="240" w:lineRule="auto"/>
              <w:rPr>
                <w:sz w:val="24"/>
                <w:szCs w:val="24"/>
              </w:rPr>
            </w:pPr>
            <w:r w:rsidRPr="00772AEB">
              <w:rPr>
                <w:b w:val="0"/>
                <w:noProof/>
                <w:sz w:val="24"/>
                <w:szCs w:val="24"/>
              </w:rPr>
              <w:drawing>
                <wp:anchor distT="0" distB="0" distL="114300" distR="114300" simplePos="0" relativeHeight="251665408" behindDoc="0" locked="0" layoutInCell="1" allowOverlap="1" wp14:anchorId="018A0D78" wp14:editId="28335B1C">
                  <wp:simplePos x="0" y="0"/>
                  <wp:positionH relativeFrom="column">
                    <wp:posOffset>-24130</wp:posOffset>
                  </wp:positionH>
                  <wp:positionV relativeFrom="paragraph">
                    <wp:posOffset>0</wp:posOffset>
                  </wp:positionV>
                  <wp:extent cx="1800000" cy="1340079"/>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800000" cy="1340079"/>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spacing w:line="240" w:lineRule="auto"/>
              <w:ind w:left="34"/>
              <w:rPr>
                <w:i/>
                <w:sz w:val="28"/>
                <w:szCs w:val="28"/>
              </w:rPr>
            </w:pPr>
            <w:r w:rsidRPr="00276F96">
              <w:rPr>
                <w:i/>
                <w:sz w:val="28"/>
                <w:szCs w:val="28"/>
              </w:rPr>
              <w:t>Загадка 2</w:t>
            </w:r>
          </w:p>
          <w:p w:rsidR="00FB1269" w:rsidRPr="00276F96" w:rsidRDefault="00FB1269" w:rsidP="00FB1269">
            <w:pPr>
              <w:spacing w:after="120" w:line="240" w:lineRule="auto"/>
              <w:ind w:left="34" w:firstLine="0"/>
              <w:rPr>
                <w:sz w:val="28"/>
                <w:szCs w:val="28"/>
              </w:rPr>
            </w:pPr>
            <w:r w:rsidRPr="00276F96">
              <w:rPr>
                <w:sz w:val="28"/>
                <w:szCs w:val="28"/>
              </w:rPr>
              <w:t>Этот инструмент появился 3,5 тысячи лет тому назад и состоял из 2-х ножей, соединенных ручкой. О нем складывали загадки:</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Пара острых, тонких ног</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proofErr w:type="gramStart"/>
            <w:r w:rsidRPr="00276F96">
              <w:rPr>
                <w:rFonts w:ascii="Times New Roman" w:hAnsi="Times New Roman" w:cs="Times New Roman"/>
                <w:sz w:val="28"/>
                <w:szCs w:val="28"/>
                <w:lang w:val="ru-RU"/>
              </w:rPr>
              <w:t>Без туфлей</w:t>
            </w:r>
            <w:proofErr w:type="gramEnd"/>
            <w:r w:rsidRPr="00276F96">
              <w:rPr>
                <w:rFonts w:ascii="Times New Roman" w:hAnsi="Times New Roman" w:cs="Times New Roman"/>
                <w:sz w:val="28"/>
                <w:szCs w:val="28"/>
                <w:lang w:val="ru-RU"/>
              </w:rPr>
              <w:t xml:space="preserve"> и без сапог.</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На ногах — по голове</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Для чего, скажите мне?</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По бумаге ходят ноги,</w:t>
            </w:r>
          </w:p>
          <w:p w:rsidR="00FB1269" w:rsidRPr="00276F96" w:rsidRDefault="00FB1269" w:rsidP="00FB1269">
            <w:pPr>
              <w:pStyle w:val="ac"/>
              <w:spacing w:after="120" w:line="240" w:lineRule="auto"/>
              <w:ind w:left="34"/>
              <w:contextualSpacing w:val="0"/>
              <w:rPr>
                <w:rFonts w:ascii="Times New Roman" w:hAnsi="Times New Roman" w:cs="Times New Roman"/>
                <w:sz w:val="28"/>
                <w:szCs w:val="28"/>
                <w:lang w:val="ru-RU"/>
              </w:rPr>
            </w:pPr>
            <w:r w:rsidRPr="00276F96">
              <w:rPr>
                <w:rFonts w:ascii="Times New Roman" w:hAnsi="Times New Roman" w:cs="Times New Roman"/>
                <w:sz w:val="28"/>
                <w:szCs w:val="28"/>
                <w:lang w:val="ru-RU"/>
              </w:rPr>
              <w:t xml:space="preserve">Режут все, что на дороге (ножницы). </w:t>
            </w:r>
          </w:p>
        </w:tc>
      </w:tr>
      <w:tr w:rsidR="00FB1269" w:rsidRPr="00772AEB" w:rsidTr="00FB1269">
        <w:tc>
          <w:tcPr>
            <w:tcW w:w="2972" w:type="dxa"/>
          </w:tcPr>
          <w:p w:rsidR="00FB1269" w:rsidRPr="0005682C" w:rsidRDefault="00FB1269" w:rsidP="00FB1269">
            <w:pPr>
              <w:pStyle w:val="23"/>
              <w:spacing w:line="240" w:lineRule="auto"/>
              <w:rPr>
                <w:sz w:val="16"/>
                <w:szCs w:val="16"/>
              </w:rPr>
            </w:pPr>
            <w:r w:rsidRPr="0005682C">
              <w:rPr>
                <w:b w:val="0"/>
                <w:noProof/>
                <w:sz w:val="16"/>
                <w:szCs w:val="16"/>
              </w:rPr>
              <w:drawing>
                <wp:anchor distT="0" distB="0" distL="114300" distR="114300" simplePos="0" relativeHeight="251663360" behindDoc="0" locked="0" layoutInCell="1" allowOverlap="1" wp14:anchorId="553B0296" wp14:editId="53DF096C">
                  <wp:simplePos x="0" y="0"/>
                  <wp:positionH relativeFrom="column">
                    <wp:posOffset>-36893</wp:posOffset>
                  </wp:positionH>
                  <wp:positionV relativeFrom="paragraph">
                    <wp:posOffset>78740</wp:posOffset>
                  </wp:positionV>
                  <wp:extent cx="1800000" cy="1354353"/>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800000" cy="1354353"/>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ac"/>
              <w:spacing w:after="120" w:line="240" w:lineRule="auto"/>
              <w:ind w:left="34"/>
              <w:rPr>
                <w:rFonts w:ascii="Times New Roman" w:hAnsi="Times New Roman" w:cs="Times New Roman"/>
                <w:i/>
                <w:sz w:val="28"/>
                <w:szCs w:val="28"/>
                <w:lang w:val="ru-RU"/>
              </w:rPr>
            </w:pPr>
            <w:r w:rsidRPr="00276F96">
              <w:rPr>
                <w:rFonts w:ascii="Times New Roman" w:hAnsi="Times New Roman" w:cs="Times New Roman"/>
                <w:i/>
                <w:sz w:val="28"/>
                <w:szCs w:val="28"/>
                <w:lang w:val="ru-RU"/>
              </w:rPr>
              <w:t>Загадка 3</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Чтобы шить иль вышивать,</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Это нужно в руки взять.</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Разноцветные катушки</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У меня есть, у подружки.</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Вышивали мы открытки,</w:t>
            </w:r>
          </w:p>
          <w:p w:rsidR="00FB1269" w:rsidRPr="00276F96" w:rsidRDefault="00FB1269" w:rsidP="00FB1269">
            <w:pPr>
              <w:pStyle w:val="ac"/>
              <w:spacing w:after="120" w:line="240" w:lineRule="auto"/>
              <w:ind w:left="34"/>
              <w:contextualSpacing w:val="0"/>
              <w:rPr>
                <w:rFonts w:ascii="Times New Roman" w:hAnsi="Times New Roman" w:cs="Times New Roman"/>
                <w:sz w:val="28"/>
                <w:szCs w:val="28"/>
              </w:rPr>
            </w:pPr>
            <w:r w:rsidRPr="00276F96">
              <w:rPr>
                <w:rFonts w:ascii="Times New Roman" w:hAnsi="Times New Roman" w:cs="Times New Roman"/>
                <w:sz w:val="28"/>
                <w:szCs w:val="28"/>
                <w:lang w:val="ru-RU"/>
              </w:rPr>
              <w:t xml:space="preserve">Нам понадобились... </w:t>
            </w:r>
            <w:r w:rsidRPr="00276F96">
              <w:rPr>
                <w:rFonts w:ascii="Times New Roman" w:hAnsi="Times New Roman" w:cs="Times New Roman"/>
                <w:sz w:val="28"/>
                <w:szCs w:val="28"/>
              </w:rPr>
              <w:t xml:space="preserve">(нитки). </w:t>
            </w:r>
          </w:p>
        </w:tc>
      </w:tr>
      <w:tr w:rsidR="00FB1269" w:rsidRPr="00772AEB" w:rsidTr="00FB1269">
        <w:tc>
          <w:tcPr>
            <w:tcW w:w="2972" w:type="dxa"/>
          </w:tcPr>
          <w:p w:rsidR="00FB1269" w:rsidRPr="0005682C" w:rsidRDefault="00FB1269" w:rsidP="00FB1269">
            <w:pPr>
              <w:pStyle w:val="23"/>
              <w:spacing w:line="240" w:lineRule="auto"/>
              <w:rPr>
                <w:sz w:val="16"/>
                <w:szCs w:val="16"/>
              </w:rPr>
            </w:pPr>
            <w:r w:rsidRPr="0005682C">
              <w:rPr>
                <w:noProof/>
                <w:sz w:val="16"/>
                <w:szCs w:val="16"/>
              </w:rPr>
              <w:drawing>
                <wp:anchor distT="0" distB="0" distL="114300" distR="114300" simplePos="0" relativeHeight="251699200" behindDoc="0" locked="0" layoutInCell="1" allowOverlap="1" wp14:anchorId="2E795CFC" wp14:editId="00F106D8">
                  <wp:simplePos x="0" y="0"/>
                  <wp:positionH relativeFrom="column">
                    <wp:posOffset>-21142</wp:posOffset>
                  </wp:positionH>
                  <wp:positionV relativeFrom="paragraph">
                    <wp:posOffset>58141</wp:posOffset>
                  </wp:positionV>
                  <wp:extent cx="1800000" cy="1346082"/>
                  <wp:effectExtent l="0" t="0" r="0"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800000" cy="1346082"/>
                          </a:xfrm>
                          <a:prstGeom prst="rect">
                            <a:avLst/>
                          </a:prstGeom>
                        </pic:spPr>
                      </pic:pic>
                    </a:graphicData>
                  </a:graphic>
                </wp:anchor>
              </w:drawing>
            </w:r>
          </w:p>
        </w:tc>
        <w:tc>
          <w:tcPr>
            <w:tcW w:w="6373" w:type="dxa"/>
          </w:tcPr>
          <w:p w:rsidR="00FB1269" w:rsidRPr="00276F96" w:rsidRDefault="00FB1269" w:rsidP="00FB1269">
            <w:pPr>
              <w:pStyle w:val="ac"/>
              <w:spacing w:after="120" w:line="240" w:lineRule="auto"/>
              <w:ind w:left="34"/>
              <w:rPr>
                <w:rFonts w:ascii="Times New Roman" w:hAnsi="Times New Roman" w:cs="Times New Roman"/>
                <w:i/>
                <w:sz w:val="28"/>
                <w:szCs w:val="28"/>
                <w:lang w:val="ru-RU"/>
              </w:rPr>
            </w:pPr>
            <w:r w:rsidRPr="00276F96">
              <w:rPr>
                <w:rFonts w:ascii="Times New Roman" w:hAnsi="Times New Roman" w:cs="Times New Roman"/>
                <w:i/>
                <w:sz w:val="28"/>
                <w:szCs w:val="28"/>
                <w:lang w:val="ru-RU"/>
              </w:rPr>
              <w:t xml:space="preserve">Загадка 4 </w:t>
            </w:r>
          </w:p>
          <w:p w:rsidR="00FB1269" w:rsidRPr="00276F96" w:rsidRDefault="00FB1269" w:rsidP="00FB1269">
            <w:pPr>
              <w:pStyle w:val="ac"/>
              <w:spacing w:after="120" w:line="240" w:lineRule="auto"/>
              <w:ind w:left="34"/>
              <w:rPr>
                <w:rFonts w:ascii="Times New Roman" w:hAnsi="Times New Roman" w:cs="Times New Roman"/>
                <w:sz w:val="28"/>
                <w:szCs w:val="28"/>
                <w:lang w:val="ru-RU"/>
              </w:rPr>
            </w:pPr>
            <w:r w:rsidRPr="00276F96">
              <w:rPr>
                <w:rFonts w:ascii="Times New Roman" w:hAnsi="Times New Roman" w:cs="Times New Roman"/>
                <w:sz w:val="28"/>
                <w:szCs w:val="28"/>
                <w:lang w:val="ru-RU"/>
              </w:rPr>
              <w:t>Ткань держать устали пальцы,</w:t>
            </w:r>
          </w:p>
          <w:p w:rsidR="00FB1269" w:rsidRPr="00276F96" w:rsidRDefault="00FB1269" w:rsidP="00FB1269">
            <w:pPr>
              <w:pStyle w:val="ac"/>
              <w:spacing w:after="120" w:line="240" w:lineRule="auto"/>
              <w:ind w:left="34"/>
              <w:contextualSpacing w:val="0"/>
              <w:rPr>
                <w:rFonts w:ascii="Times New Roman" w:hAnsi="Times New Roman" w:cs="Times New Roman"/>
                <w:sz w:val="28"/>
                <w:szCs w:val="28"/>
                <w:lang w:val="ru-RU"/>
              </w:rPr>
            </w:pPr>
            <w:r w:rsidRPr="00276F96">
              <w:rPr>
                <w:rFonts w:ascii="Times New Roman" w:hAnsi="Times New Roman" w:cs="Times New Roman"/>
                <w:sz w:val="28"/>
                <w:szCs w:val="28"/>
                <w:lang w:val="ru-RU"/>
              </w:rPr>
              <w:t xml:space="preserve">Мне пришли на помощь... (пяльцы). </w:t>
            </w:r>
          </w:p>
          <w:p w:rsidR="00FB1269" w:rsidRPr="00772AEB" w:rsidRDefault="00FB1269" w:rsidP="00FB1269">
            <w:pPr>
              <w:pStyle w:val="23"/>
              <w:spacing w:line="240" w:lineRule="auto"/>
              <w:jc w:val="left"/>
              <w:rPr>
                <w:b w:val="0"/>
                <w:sz w:val="24"/>
                <w:szCs w:val="24"/>
              </w:rPr>
            </w:pPr>
            <w:r w:rsidRPr="00276F96">
              <w:rPr>
                <w:b w:val="0"/>
                <w:sz w:val="28"/>
              </w:rPr>
              <w:t>Учитель: вы узнали предметы, которые помогают человеку сотни и даже тысячи лет. Это игла, ножницы, нитки, пяльцы.</w:t>
            </w:r>
          </w:p>
        </w:tc>
      </w:tr>
      <w:tr w:rsidR="00FB1269" w:rsidRPr="00772AEB" w:rsidTr="00FB1269">
        <w:tc>
          <w:tcPr>
            <w:tcW w:w="2972" w:type="dxa"/>
          </w:tcPr>
          <w:p w:rsidR="00FB1269" w:rsidRPr="0005682C" w:rsidRDefault="0005682C" w:rsidP="00FB1269">
            <w:pPr>
              <w:pStyle w:val="23"/>
              <w:spacing w:line="240" w:lineRule="auto"/>
              <w:rPr>
                <w:sz w:val="16"/>
                <w:szCs w:val="16"/>
              </w:rPr>
            </w:pPr>
            <w:r w:rsidRPr="00772AEB">
              <w:rPr>
                <w:noProof/>
                <w:sz w:val="24"/>
                <w:szCs w:val="24"/>
              </w:rPr>
              <w:lastRenderedPageBreak/>
              <w:drawing>
                <wp:anchor distT="0" distB="0" distL="114300" distR="114300" simplePos="0" relativeHeight="251684864" behindDoc="0" locked="0" layoutInCell="1" allowOverlap="1" wp14:anchorId="39A03109" wp14:editId="5185F252">
                  <wp:simplePos x="0" y="0"/>
                  <wp:positionH relativeFrom="column">
                    <wp:posOffset>-36830</wp:posOffset>
                  </wp:positionH>
                  <wp:positionV relativeFrom="paragraph">
                    <wp:posOffset>1455420</wp:posOffset>
                  </wp:positionV>
                  <wp:extent cx="1800000" cy="1353198"/>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800000" cy="1353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82C">
              <w:rPr>
                <w:b w:val="0"/>
                <w:noProof/>
                <w:sz w:val="16"/>
                <w:szCs w:val="16"/>
              </w:rPr>
              <w:drawing>
                <wp:anchor distT="0" distB="0" distL="114300" distR="114300" simplePos="0" relativeHeight="251685888" behindDoc="0" locked="0" layoutInCell="1" allowOverlap="1" wp14:anchorId="1AAE271B" wp14:editId="261EFF31">
                  <wp:simplePos x="0" y="0"/>
                  <wp:positionH relativeFrom="column">
                    <wp:posOffset>-36777</wp:posOffset>
                  </wp:positionH>
                  <wp:positionV relativeFrom="paragraph">
                    <wp:posOffset>50165</wp:posOffset>
                  </wp:positionV>
                  <wp:extent cx="1800000" cy="1352263"/>
                  <wp:effectExtent l="0" t="0" r="0" b="63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800000" cy="1352263"/>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spacing w:line="240" w:lineRule="auto"/>
              <w:ind w:firstLine="0"/>
              <w:rPr>
                <w:sz w:val="28"/>
                <w:szCs w:val="28"/>
              </w:rPr>
            </w:pPr>
            <w:r w:rsidRPr="00276F96">
              <w:rPr>
                <w:sz w:val="28"/>
                <w:szCs w:val="28"/>
              </w:rPr>
              <w:t xml:space="preserve">Учитель: </w:t>
            </w:r>
          </w:p>
          <w:p w:rsidR="00FB1269" w:rsidRPr="00276F96" w:rsidRDefault="00FB1269" w:rsidP="00FB1269">
            <w:pPr>
              <w:spacing w:line="240" w:lineRule="auto"/>
              <w:ind w:firstLine="0"/>
              <w:rPr>
                <w:sz w:val="28"/>
                <w:szCs w:val="28"/>
              </w:rPr>
            </w:pPr>
            <w:r w:rsidRPr="00276F96">
              <w:rPr>
                <w:sz w:val="28"/>
                <w:szCs w:val="28"/>
              </w:rPr>
              <w:t>- Вы узнали предметы, которые помогают человеку сотни и даже тысячи лет. Это игла, ножницы, нитки, пяльцы.</w:t>
            </w:r>
          </w:p>
          <w:p w:rsidR="00FB1269" w:rsidRPr="00276F96" w:rsidRDefault="00FB1269" w:rsidP="00FB1269">
            <w:pPr>
              <w:tabs>
                <w:tab w:val="left" w:pos="2109"/>
              </w:tabs>
              <w:spacing w:line="240" w:lineRule="auto"/>
              <w:ind w:firstLine="0"/>
              <w:rPr>
                <w:sz w:val="28"/>
                <w:szCs w:val="28"/>
              </w:rPr>
            </w:pPr>
            <w:r w:rsidRPr="00276F96">
              <w:rPr>
                <w:sz w:val="28"/>
                <w:szCs w:val="28"/>
              </w:rPr>
              <w:t>- Как вы думаете, что мы будем изучать сегодня на уроке? Сложив правильно слово, вы узнаете тему нашего путешествия (после ответа учащихся буквы складываются в слово).</w:t>
            </w:r>
          </w:p>
          <w:p w:rsidR="00FB1269" w:rsidRPr="00276F96" w:rsidRDefault="00FB1269" w:rsidP="00FB1269">
            <w:pPr>
              <w:tabs>
                <w:tab w:val="left" w:pos="2109"/>
              </w:tabs>
              <w:spacing w:line="240" w:lineRule="auto"/>
              <w:ind w:firstLine="0"/>
              <w:rPr>
                <w:sz w:val="28"/>
                <w:szCs w:val="28"/>
              </w:rPr>
            </w:pPr>
            <w:r w:rsidRPr="00276F96">
              <w:rPr>
                <w:sz w:val="28"/>
                <w:szCs w:val="28"/>
              </w:rPr>
              <w:t>Ответ: вышивка.</w:t>
            </w:r>
          </w:p>
          <w:p w:rsidR="00FB1269" w:rsidRPr="00772AEB" w:rsidRDefault="00FB1269" w:rsidP="00FB1269">
            <w:pPr>
              <w:pStyle w:val="23"/>
              <w:spacing w:line="240" w:lineRule="auto"/>
              <w:jc w:val="left"/>
              <w:rPr>
                <w:sz w:val="24"/>
                <w:szCs w:val="24"/>
              </w:rPr>
            </w:pPr>
          </w:p>
        </w:tc>
      </w:tr>
      <w:tr w:rsidR="00FB1269" w:rsidRPr="00772AEB" w:rsidTr="00FB1269">
        <w:tc>
          <w:tcPr>
            <w:tcW w:w="2972" w:type="dxa"/>
          </w:tcPr>
          <w:p w:rsidR="00FB1269" w:rsidRPr="0005682C" w:rsidRDefault="00FB1269" w:rsidP="00FB1269">
            <w:pPr>
              <w:pStyle w:val="23"/>
              <w:spacing w:line="240" w:lineRule="auto"/>
              <w:rPr>
                <w:sz w:val="16"/>
                <w:szCs w:val="16"/>
              </w:rPr>
            </w:pPr>
            <w:r w:rsidRPr="0005682C">
              <w:rPr>
                <w:b w:val="0"/>
                <w:noProof/>
                <w:sz w:val="16"/>
                <w:szCs w:val="16"/>
              </w:rPr>
              <w:drawing>
                <wp:anchor distT="0" distB="0" distL="114300" distR="114300" simplePos="0" relativeHeight="251664384" behindDoc="0" locked="0" layoutInCell="1" allowOverlap="1" wp14:anchorId="0E30C01D" wp14:editId="7F46CCAF">
                  <wp:simplePos x="0" y="0"/>
                  <wp:positionH relativeFrom="column">
                    <wp:posOffset>-35623</wp:posOffset>
                  </wp:positionH>
                  <wp:positionV relativeFrom="paragraph">
                    <wp:posOffset>102235</wp:posOffset>
                  </wp:positionV>
                  <wp:extent cx="1800000" cy="1346565"/>
                  <wp:effectExtent l="0" t="0" r="0" b="635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800000" cy="134656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b w:val="0"/>
                <w:sz w:val="28"/>
              </w:rPr>
            </w:pPr>
            <w:r w:rsidRPr="00276F96">
              <w:rPr>
                <w:b w:val="0"/>
                <w:sz w:val="28"/>
              </w:rPr>
              <w:t>Учитель:</w:t>
            </w:r>
          </w:p>
          <w:p w:rsidR="00FB1269" w:rsidRPr="00276F96" w:rsidRDefault="00FB1269" w:rsidP="00FB1269">
            <w:pPr>
              <w:pStyle w:val="23"/>
              <w:spacing w:line="240" w:lineRule="auto"/>
              <w:jc w:val="left"/>
              <w:rPr>
                <w:b w:val="0"/>
                <w:sz w:val="28"/>
              </w:rPr>
            </w:pPr>
            <w:r w:rsidRPr="00276F96">
              <w:rPr>
                <w:b w:val="0"/>
                <w:sz w:val="28"/>
              </w:rPr>
              <w:t>- Скажите, представители которой профессии постоянно используют эти предметы?</w:t>
            </w:r>
          </w:p>
          <w:p w:rsidR="00FB1269" w:rsidRPr="00276F96" w:rsidRDefault="00FB1269" w:rsidP="00FB1269">
            <w:pPr>
              <w:pStyle w:val="23"/>
              <w:spacing w:line="240" w:lineRule="auto"/>
              <w:jc w:val="left"/>
              <w:rPr>
                <w:b w:val="0"/>
                <w:sz w:val="28"/>
              </w:rPr>
            </w:pPr>
            <w:r w:rsidRPr="00276F96">
              <w:rPr>
                <w:b w:val="0"/>
                <w:sz w:val="28"/>
              </w:rPr>
              <w:t>Ответ: вышивальщицы.</w:t>
            </w:r>
          </w:p>
          <w:p w:rsidR="00FB1269" w:rsidRPr="00276F96" w:rsidRDefault="00FB1269" w:rsidP="00FB1269">
            <w:pPr>
              <w:pStyle w:val="23"/>
              <w:spacing w:line="240" w:lineRule="auto"/>
              <w:jc w:val="left"/>
              <w:rPr>
                <w:b w:val="0"/>
                <w:sz w:val="28"/>
              </w:rPr>
            </w:pPr>
            <w:r w:rsidRPr="00276F96">
              <w:rPr>
                <w:b w:val="0"/>
                <w:sz w:val="28"/>
              </w:rPr>
              <w:t>- Попробуйте сформулировать цели и задачи урока.</w:t>
            </w:r>
          </w:p>
          <w:p w:rsidR="00FB1269" w:rsidRPr="00772AEB" w:rsidRDefault="00FB1269" w:rsidP="00FB1269">
            <w:pPr>
              <w:pStyle w:val="23"/>
              <w:spacing w:line="240" w:lineRule="auto"/>
              <w:jc w:val="left"/>
              <w:rPr>
                <w:b w:val="0"/>
                <w:sz w:val="24"/>
                <w:szCs w:val="24"/>
              </w:rPr>
            </w:pPr>
            <w:r w:rsidRPr="00276F96">
              <w:rPr>
                <w:b w:val="0"/>
                <w:sz w:val="28"/>
              </w:rPr>
              <w:t>Маршрут путешествия по стране Вышивании</w:t>
            </w:r>
          </w:p>
        </w:tc>
      </w:tr>
      <w:tr w:rsidR="00FB1269" w:rsidRPr="00772AEB" w:rsidTr="00FB1269">
        <w:tc>
          <w:tcPr>
            <w:tcW w:w="2972" w:type="dxa"/>
          </w:tcPr>
          <w:p w:rsidR="00FB1269" w:rsidRPr="00276F96" w:rsidRDefault="00FB1269" w:rsidP="00FB1269">
            <w:pPr>
              <w:pStyle w:val="23"/>
              <w:tabs>
                <w:tab w:val="left" w:pos="1348"/>
                <w:tab w:val="center" w:pos="1378"/>
              </w:tabs>
              <w:spacing w:line="240" w:lineRule="auto"/>
              <w:jc w:val="left"/>
              <w:rPr>
                <w:b w:val="0"/>
                <w:sz w:val="28"/>
              </w:rPr>
            </w:pPr>
            <w:r w:rsidRPr="00276F96">
              <w:rPr>
                <w:b w:val="0"/>
                <w:noProof/>
                <w:sz w:val="28"/>
              </w:rPr>
              <w:drawing>
                <wp:anchor distT="0" distB="0" distL="114300" distR="114300" simplePos="0" relativeHeight="251700224" behindDoc="0" locked="0" layoutInCell="1" allowOverlap="1" wp14:anchorId="5A273F99" wp14:editId="2EBFAB52">
                  <wp:simplePos x="0" y="0"/>
                  <wp:positionH relativeFrom="column">
                    <wp:posOffset>-31544</wp:posOffset>
                  </wp:positionH>
                  <wp:positionV relativeFrom="paragraph">
                    <wp:posOffset>15240</wp:posOffset>
                  </wp:positionV>
                  <wp:extent cx="1799590" cy="1346835"/>
                  <wp:effectExtent l="0" t="0" r="0" b="571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799590" cy="1346835"/>
                          </a:xfrm>
                          <a:prstGeom prst="rect">
                            <a:avLst/>
                          </a:prstGeom>
                        </pic:spPr>
                      </pic:pic>
                    </a:graphicData>
                  </a:graphic>
                  <wp14:sizeRelH relativeFrom="margin">
                    <wp14:pctWidth>0</wp14:pctWidth>
                  </wp14:sizeRelH>
                  <wp14:sizeRelV relativeFrom="margin">
                    <wp14:pctHeight>0</wp14:pctHeight>
                  </wp14:sizeRelV>
                </wp:anchor>
              </w:drawing>
            </w:r>
            <w:r w:rsidRPr="00276F96">
              <w:rPr>
                <w:b w:val="0"/>
                <w:noProof/>
                <w:sz w:val="28"/>
              </w:rPr>
              <w:drawing>
                <wp:anchor distT="0" distB="0" distL="114300" distR="114300" simplePos="0" relativeHeight="251666432" behindDoc="0" locked="0" layoutInCell="1" allowOverlap="1" wp14:anchorId="0A1C415C" wp14:editId="79040E5B">
                  <wp:simplePos x="0" y="0"/>
                  <wp:positionH relativeFrom="column">
                    <wp:posOffset>-26241</wp:posOffset>
                  </wp:positionH>
                  <wp:positionV relativeFrom="paragraph">
                    <wp:posOffset>1473200</wp:posOffset>
                  </wp:positionV>
                  <wp:extent cx="1799590" cy="1344930"/>
                  <wp:effectExtent l="0" t="0" r="0" b="762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799590" cy="1344930"/>
                          </a:xfrm>
                          <a:prstGeom prst="rect">
                            <a:avLst/>
                          </a:prstGeom>
                        </pic:spPr>
                      </pic:pic>
                    </a:graphicData>
                  </a:graphic>
                  <wp14:sizeRelH relativeFrom="page">
                    <wp14:pctWidth>0</wp14:pctWidth>
                  </wp14:sizeRelH>
                  <wp14:sizeRelV relativeFrom="page">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 xml:space="preserve">Станция «Познавай-ка» </w:t>
            </w:r>
          </w:p>
          <w:p w:rsidR="00FB1269" w:rsidRPr="00276F96" w:rsidRDefault="00FB1269" w:rsidP="00FB1269">
            <w:pPr>
              <w:pStyle w:val="23"/>
              <w:spacing w:line="240" w:lineRule="auto"/>
              <w:jc w:val="left"/>
              <w:rPr>
                <w:b w:val="0"/>
                <w:sz w:val="28"/>
              </w:rPr>
            </w:pPr>
            <w:r w:rsidRPr="00276F96">
              <w:rPr>
                <w:b w:val="0"/>
                <w:sz w:val="28"/>
              </w:rPr>
              <w:t>Учитель: (рассказывает, пока сменяются иллюстрации картин великих художников)</w:t>
            </w:r>
          </w:p>
          <w:p w:rsidR="00FB1269" w:rsidRPr="00276F96" w:rsidRDefault="00FB1269" w:rsidP="00FB1269">
            <w:pPr>
              <w:pStyle w:val="23"/>
              <w:spacing w:line="240" w:lineRule="auto"/>
              <w:jc w:val="left"/>
              <w:rPr>
                <w:b w:val="0"/>
                <w:sz w:val="28"/>
              </w:rPr>
            </w:pPr>
            <w:r w:rsidRPr="00276F96">
              <w:rPr>
                <w:b w:val="0"/>
                <w:sz w:val="28"/>
              </w:rPr>
              <w:t>- Вышивка – один из древнейших видов декоративно-прикладного искусства не только в России, но и во всём мире. Она применяется для украшения одежды, предметов быта, для создания декоративных панно.</w:t>
            </w:r>
          </w:p>
          <w:p w:rsidR="00FB1269" w:rsidRPr="00276F96" w:rsidRDefault="00FB1269" w:rsidP="00FB1269">
            <w:pPr>
              <w:pStyle w:val="23"/>
              <w:spacing w:line="240" w:lineRule="auto"/>
              <w:jc w:val="left"/>
              <w:rPr>
                <w:b w:val="0"/>
                <w:sz w:val="28"/>
              </w:rPr>
            </w:pPr>
            <w:r w:rsidRPr="00276F96">
              <w:rPr>
                <w:b w:val="0"/>
                <w:sz w:val="28"/>
              </w:rPr>
              <w:t>Вышивание – увлекательный и захватывающий процесс. Создавая стежок за стежком свое произведение, будто растворяешься в реальности и погружаешься в иной мир. И тогда сама вышивальщица может стать образом произведения высокого искусства – идеальным образом для художника.</w:t>
            </w:r>
          </w:p>
          <w:p w:rsidR="00FB1269" w:rsidRPr="00276F96" w:rsidRDefault="00FB1269" w:rsidP="00FB1269">
            <w:pPr>
              <w:pStyle w:val="23"/>
              <w:spacing w:line="240" w:lineRule="auto"/>
              <w:jc w:val="left"/>
              <w:rPr>
                <w:b w:val="0"/>
                <w:sz w:val="28"/>
              </w:rPr>
            </w:pPr>
            <w:r w:rsidRPr="00276F96">
              <w:rPr>
                <w:b w:val="0"/>
                <w:sz w:val="28"/>
              </w:rPr>
              <w:t>Эта станция познакомила нас с произведениями великих художников, картины которых находятся в самых лучших музеях мира. Эти картины посвящены вышивальщицам разных эпох и сословий.</w:t>
            </w:r>
          </w:p>
        </w:tc>
      </w:tr>
      <w:tr w:rsidR="00FB1269" w:rsidRPr="00772AEB" w:rsidTr="00FB1269">
        <w:tc>
          <w:tcPr>
            <w:tcW w:w="9345" w:type="dxa"/>
            <w:gridSpan w:val="2"/>
          </w:tcPr>
          <w:p w:rsidR="00FB1269" w:rsidRPr="00276F96" w:rsidRDefault="00FB1269" w:rsidP="00FB1269">
            <w:pPr>
              <w:pStyle w:val="23"/>
              <w:spacing w:line="240" w:lineRule="auto"/>
              <w:jc w:val="left"/>
              <w:rPr>
                <w:b w:val="0"/>
                <w:sz w:val="28"/>
              </w:rPr>
            </w:pPr>
            <w:r w:rsidRPr="00276F96">
              <w:rPr>
                <w:b w:val="0"/>
                <w:sz w:val="28"/>
              </w:rPr>
              <w:lastRenderedPageBreak/>
              <w:t>Учитель: (беседа)</w:t>
            </w:r>
          </w:p>
          <w:p w:rsidR="00FB1269" w:rsidRPr="00276F96" w:rsidRDefault="00FB1269" w:rsidP="00FB1269">
            <w:pPr>
              <w:pStyle w:val="23"/>
              <w:spacing w:line="240" w:lineRule="auto"/>
              <w:jc w:val="left"/>
              <w:rPr>
                <w:b w:val="0"/>
                <w:sz w:val="28"/>
              </w:rPr>
            </w:pPr>
            <w:r w:rsidRPr="00276F96">
              <w:rPr>
                <w:b w:val="0"/>
                <w:sz w:val="28"/>
              </w:rPr>
              <w:t xml:space="preserve">- Кто из вас умеет вышивать? </w:t>
            </w:r>
          </w:p>
          <w:p w:rsidR="00FB1269" w:rsidRPr="00276F96" w:rsidRDefault="00FB1269" w:rsidP="00FB1269">
            <w:pPr>
              <w:pStyle w:val="23"/>
              <w:spacing w:line="240" w:lineRule="auto"/>
              <w:jc w:val="left"/>
              <w:rPr>
                <w:b w:val="0"/>
                <w:sz w:val="28"/>
              </w:rPr>
            </w:pPr>
            <w:r w:rsidRPr="00276F96">
              <w:rPr>
                <w:b w:val="0"/>
                <w:sz w:val="28"/>
              </w:rPr>
              <w:t xml:space="preserve">- Знаете ли вы, как возникла народная вышивка? </w:t>
            </w:r>
          </w:p>
          <w:p w:rsidR="00FB1269" w:rsidRPr="00276F96" w:rsidRDefault="00FB1269" w:rsidP="00FB1269">
            <w:pPr>
              <w:pStyle w:val="23"/>
              <w:spacing w:line="240" w:lineRule="auto"/>
              <w:jc w:val="left"/>
              <w:rPr>
                <w:b w:val="0"/>
                <w:sz w:val="28"/>
              </w:rPr>
            </w:pPr>
            <w:r w:rsidRPr="00276F96">
              <w:rPr>
                <w:b w:val="0"/>
                <w:sz w:val="28"/>
              </w:rPr>
              <w:t xml:space="preserve">- Какие современные изделия можно украсить вышивкой? </w:t>
            </w:r>
          </w:p>
          <w:p w:rsidR="00FB1269" w:rsidRPr="00276F96" w:rsidRDefault="00FB1269" w:rsidP="00FB1269">
            <w:pPr>
              <w:pStyle w:val="23"/>
              <w:spacing w:line="240" w:lineRule="auto"/>
              <w:jc w:val="left"/>
              <w:rPr>
                <w:b w:val="0"/>
                <w:sz w:val="28"/>
              </w:rPr>
            </w:pPr>
            <w:r w:rsidRPr="00276F96">
              <w:rPr>
                <w:b w:val="0"/>
                <w:sz w:val="28"/>
              </w:rPr>
              <w:t xml:space="preserve">- Знаете ли вы о профессиях, связанных с вышивкой? </w:t>
            </w:r>
          </w:p>
          <w:p w:rsidR="00FB1269" w:rsidRPr="00276F96" w:rsidRDefault="00FB1269" w:rsidP="00FB1269">
            <w:pPr>
              <w:pStyle w:val="23"/>
              <w:spacing w:line="240" w:lineRule="auto"/>
              <w:jc w:val="left"/>
              <w:rPr>
                <w:b w:val="0"/>
                <w:sz w:val="28"/>
              </w:rPr>
            </w:pPr>
            <w:r w:rsidRPr="00276F96">
              <w:rPr>
                <w:b w:val="0"/>
                <w:sz w:val="28"/>
              </w:rPr>
              <w:t xml:space="preserve">- Какими качествами должен обладать человек с такой профессией? </w:t>
            </w:r>
          </w:p>
          <w:p w:rsidR="00FB1269" w:rsidRPr="00276F96" w:rsidRDefault="00FB1269" w:rsidP="00FB1269">
            <w:pPr>
              <w:pStyle w:val="23"/>
              <w:spacing w:line="240" w:lineRule="auto"/>
              <w:jc w:val="left"/>
              <w:rPr>
                <w:b w:val="0"/>
                <w:sz w:val="28"/>
              </w:rPr>
            </w:pPr>
            <w:r w:rsidRPr="00276F96">
              <w:rPr>
                <w:b w:val="0"/>
                <w:sz w:val="28"/>
              </w:rPr>
              <w:t>- Где можно найти информацию по этим вопросам?</w:t>
            </w:r>
          </w:p>
          <w:p w:rsidR="0005682C" w:rsidRPr="00276F96" w:rsidRDefault="0005682C" w:rsidP="00FB1269">
            <w:pPr>
              <w:pStyle w:val="23"/>
              <w:spacing w:line="240" w:lineRule="auto"/>
              <w:jc w:val="left"/>
              <w:rPr>
                <w:b w:val="0"/>
                <w:sz w:val="28"/>
              </w:rPr>
            </w:pPr>
          </w:p>
        </w:tc>
      </w:tr>
      <w:tr w:rsidR="00FB1269" w:rsidRPr="00772AEB" w:rsidTr="00FB1269">
        <w:tc>
          <w:tcPr>
            <w:tcW w:w="2972" w:type="dxa"/>
          </w:tcPr>
          <w:p w:rsidR="00FB1269" w:rsidRPr="00772AEB" w:rsidRDefault="0005682C" w:rsidP="00FB1269">
            <w:pPr>
              <w:pStyle w:val="23"/>
              <w:spacing w:line="240" w:lineRule="auto"/>
              <w:jc w:val="both"/>
              <w:rPr>
                <w:b w:val="0"/>
                <w:sz w:val="24"/>
                <w:szCs w:val="24"/>
              </w:rPr>
            </w:pPr>
            <w:r w:rsidRPr="0005682C">
              <w:rPr>
                <w:b w:val="0"/>
                <w:noProof/>
                <w:sz w:val="24"/>
                <w:szCs w:val="24"/>
              </w:rPr>
              <w:drawing>
                <wp:anchor distT="0" distB="0" distL="114300" distR="114300" simplePos="0" relativeHeight="251731968" behindDoc="0" locked="0" layoutInCell="1" allowOverlap="1" wp14:anchorId="65125FAE" wp14:editId="0CED8F4C">
                  <wp:simplePos x="0" y="0"/>
                  <wp:positionH relativeFrom="column">
                    <wp:posOffset>874395</wp:posOffset>
                  </wp:positionH>
                  <wp:positionV relativeFrom="paragraph">
                    <wp:posOffset>2898140</wp:posOffset>
                  </wp:positionV>
                  <wp:extent cx="899795" cy="67246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899795" cy="672465"/>
                          </a:xfrm>
                          <a:prstGeom prst="rect">
                            <a:avLst/>
                          </a:prstGeom>
                        </pic:spPr>
                      </pic:pic>
                    </a:graphicData>
                  </a:graphic>
                  <wp14:sizeRelH relativeFrom="margin">
                    <wp14:pctWidth>0</wp14:pctWidth>
                  </wp14:sizeRelH>
                  <wp14:sizeRelV relativeFrom="margin">
                    <wp14:pctHeight>0</wp14:pctHeight>
                  </wp14:sizeRelV>
                </wp:anchor>
              </w:drawing>
            </w:r>
            <w:r w:rsidRPr="0005682C">
              <w:rPr>
                <w:b w:val="0"/>
                <w:noProof/>
                <w:sz w:val="24"/>
                <w:szCs w:val="24"/>
              </w:rPr>
              <w:drawing>
                <wp:anchor distT="0" distB="0" distL="114300" distR="114300" simplePos="0" relativeHeight="251730944" behindDoc="0" locked="0" layoutInCell="1" allowOverlap="1" wp14:anchorId="51F4EB10" wp14:editId="3BEA9F8D">
                  <wp:simplePos x="0" y="0"/>
                  <wp:positionH relativeFrom="column">
                    <wp:posOffset>-27305</wp:posOffset>
                  </wp:positionH>
                  <wp:positionV relativeFrom="paragraph">
                    <wp:posOffset>2896877</wp:posOffset>
                  </wp:positionV>
                  <wp:extent cx="900000" cy="674517"/>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900000" cy="674517"/>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87936" behindDoc="0" locked="0" layoutInCell="1" allowOverlap="1" wp14:anchorId="5BFC9757" wp14:editId="0446D7ED">
                  <wp:simplePos x="0" y="0"/>
                  <wp:positionH relativeFrom="column">
                    <wp:posOffset>878268</wp:posOffset>
                  </wp:positionH>
                  <wp:positionV relativeFrom="paragraph">
                    <wp:posOffset>33020</wp:posOffset>
                  </wp:positionV>
                  <wp:extent cx="899795" cy="675640"/>
                  <wp:effectExtent l="0" t="0" r="0" b="0"/>
                  <wp:wrapSquare wrapText="bothSides"/>
                  <wp:docPr id="55" name="Рисунок 55" descr="C:\Dropbox\Скриншоты\Скриншот 2016-09-09 2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ropbox\Скриншоты\Скриншот 2016-09-09 21.24.11.pn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t="-261"/>
                          <a:stretch/>
                        </pic:blipFill>
                        <pic:spPr bwMode="auto">
                          <a:xfrm>
                            <a:off x="0" y="0"/>
                            <a:ext cx="899795"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89984" behindDoc="0" locked="0" layoutInCell="1" allowOverlap="1" wp14:anchorId="2CD6411E" wp14:editId="328CE135">
                  <wp:simplePos x="0" y="0"/>
                  <wp:positionH relativeFrom="column">
                    <wp:posOffset>877633</wp:posOffset>
                  </wp:positionH>
                  <wp:positionV relativeFrom="paragraph">
                    <wp:posOffset>753110</wp:posOffset>
                  </wp:positionV>
                  <wp:extent cx="899795" cy="67437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899795" cy="674370"/>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92032" behindDoc="0" locked="0" layoutInCell="1" allowOverlap="1" wp14:anchorId="61A888C4" wp14:editId="1993B13B">
                  <wp:simplePos x="0" y="0"/>
                  <wp:positionH relativeFrom="column">
                    <wp:posOffset>885825</wp:posOffset>
                  </wp:positionH>
                  <wp:positionV relativeFrom="paragraph">
                    <wp:posOffset>1471295</wp:posOffset>
                  </wp:positionV>
                  <wp:extent cx="899795" cy="67373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flipV="1">
                            <a:off x="0" y="0"/>
                            <a:ext cx="899795" cy="673735"/>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94080" behindDoc="0" locked="0" layoutInCell="1" allowOverlap="1" wp14:anchorId="5202D8BC" wp14:editId="524175E5">
                  <wp:simplePos x="0" y="0"/>
                  <wp:positionH relativeFrom="column">
                    <wp:posOffset>885253</wp:posOffset>
                  </wp:positionH>
                  <wp:positionV relativeFrom="paragraph">
                    <wp:posOffset>2181225</wp:posOffset>
                  </wp:positionV>
                  <wp:extent cx="899795" cy="674370"/>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899795" cy="674370"/>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93056" behindDoc="0" locked="0" layoutInCell="1" allowOverlap="1" wp14:anchorId="3454A49D" wp14:editId="2E3BED62">
                  <wp:simplePos x="0" y="0"/>
                  <wp:positionH relativeFrom="column">
                    <wp:posOffset>-38100</wp:posOffset>
                  </wp:positionH>
                  <wp:positionV relativeFrom="paragraph">
                    <wp:posOffset>2180018</wp:posOffset>
                  </wp:positionV>
                  <wp:extent cx="900000" cy="676516"/>
                  <wp:effectExtent l="0" t="0" r="0"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900000" cy="676516"/>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91008" behindDoc="0" locked="0" layoutInCell="1" allowOverlap="1" wp14:anchorId="4C0E93FB" wp14:editId="664FD3AE">
                  <wp:simplePos x="0" y="0"/>
                  <wp:positionH relativeFrom="column">
                    <wp:posOffset>-44450</wp:posOffset>
                  </wp:positionH>
                  <wp:positionV relativeFrom="paragraph">
                    <wp:posOffset>1463738</wp:posOffset>
                  </wp:positionV>
                  <wp:extent cx="899795" cy="67183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899795" cy="671830"/>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88960" behindDoc="0" locked="0" layoutInCell="1" allowOverlap="1" wp14:anchorId="1F78AFB3" wp14:editId="73F938AC">
                  <wp:simplePos x="0" y="0"/>
                  <wp:positionH relativeFrom="column">
                    <wp:posOffset>-47625</wp:posOffset>
                  </wp:positionH>
                  <wp:positionV relativeFrom="paragraph">
                    <wp:posOffset>753173</wp:posOffset>
                  </wp:positionV>
                  <wp:extent cx="899795" cy="67500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899795" cy="675005"/>
                          </a:xfrm>
                          <a:prstGeom prst="rect">
                            <a:avLst/>
                          </a:prstGeom>
                        </pic:spPr>
                      </pic:pic>
                    </a:graphicData>
                  </a:graphic>
                  <wp14:sizeRelH relativeFrom="margin">
                    <wp14:pctWidth>0</wp14:pctWidth>
                  </wp14:sizeRelH>
                  <wp14:sizeRelV relativeFrom="margin">
                    <wp14:pctHeight>0</wp14:pctHeight>
                  </wp14:sizeRelV>
                </wp:anchor>
              </w:drawing>
            </w:r>
            <w:r w:rsidR="00FB1269" w:rsidRPr="00772AEB">
              <w:rPr>
                <w:b w:val="0"/>
                <w:noProof/>
                <w:sz w:val="24"/>
                <w:szCs w:val="24"/>
              </w:rPr>
              <w:drawing>
                <wp:anchor distT="0" distB="0" distL="114300" distR="114300" simplePos="0" relativeHeight="251686912" behindDoc="0" locked="0" layoutInCell="1" allowOverlap="1" wp14:anchorId="3B0005BC" wp14:editId="0AE8E2D4">
                  <wp:simplePos x="0" y="0"/>
                  <wp:positionH relativeFrom="column">
                    <wp:posOffset>-47625</wp:posOffset>
                  </wp:positionH>
                  <wp:positionV relativeFrom="paragraph">
                    <wp:posOffset>35623</wp:posOffset>
                  </wp:positionV>
                  <wp:extent cx="899795" cy="676910"/>
                  <wp:effectExtent l="0" t="0" r="0" b="889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899795" cy="67691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 xml:space="preserve">Станция «Изучай-ка» </w:t>
            </w:r>
          </w:p>
          <w:p w:rsidR="00FB1269" w:rsidRPr="00276F96" w:rsidRDefault="00FB1269" w:rsidP="00FB1269">
            <w:pPr>
              <w:pStyle w:val="23"/>
              <w:spacing w:line="240" w:lineRule="auto"/>
              <w:jc w:val="left"/>
              <w:rPr>
                <w:b w:val="0"/>
                <w:sz w:val="28"/>
              </w:rPr>
            </w:pPr>
            <w:r w:rsidRPr="00276F96">
              <w:rPr>
                <w:b w:val="0"/>
                <w:sz w:val="28"/>
              </w:rPr>
              <w:t>С помощью «Словарика вышивальных терминов» узнаем:</w:t>
            </w:r>
          </w:p>
          <w:p w:rsidR="00FB1269" w:rsidRPr="00276F96" w:rsidRDefault="00FB1269" w:rsidP="00FB1269">
            <w:pPr>
              <w:pStyle w:val="23"/>
              <w:spacing w:line="240" w:lineRule="auto"/>
              <w:jc w:val="left"/>
              <w:rPr>
                <w:b w:val="0"/>
                <w:sz w:val="28"/>
              </w:rPr>
            </w:pPr>
            <w:r w:rsidRPr="00276F96">
              <w:rPr>
                <w:b w:val="0"/>
                <w:sz w:val="28"/>
              </w:rPr>
              <w:t>- что называют стежком и швом, в чем их отличие;</w:t>
            </w:r>
          </w:p>
          <w:p w:rsidR="00FB1269" w:rsidRPr="00276F96" w:rsidRDefault="00FB1269" w:rsidP="00FB1269">
            <w:pPr>
              <w:pStyle w:val="23"/>
              <w:spacing w:line="240" w:lineRule="auto"/>
              <w:jc w:val="left"/>
              <w:rPr>
                <w:b w:val="0"/>
                <w:sz w:val="28"/>
              </w:rPr>
            </w:pPr>
            <w:r w:rsidRPr="00276F96">
              <w:rPr>
                <w:b w:val="0"/>
                <w:sz w:val="28"/>
              </w:rPr>
              <w:t>- какие материалы (ткань, нитки) используют для вышивания;</w:t>
            </w:r>
          </w:p>
          <w:p w:rsidR="00FB1269" w:rsidRPr="00772AEB" w:rsidRDefault="00FB1269" w:rsidP="00FB1269">
            <w:pPr>
              <w:pStyle w:val="23"/>
              <w:spacing w:line="240" w:lineRule="auto"/>
              <w:jc w:val="left"/>
              <w:rPr>
                <w:b w:val="0"/>
                <w:sz w:val="24"/>
                <w:szCs w:val="24"/>
              </w:rPr>
            </w:pPr>
            <w:r w:rsidRPr="00276F96">
              <w:rPr>
                <w:b w:val="0"/>
                <w:sz w:val="28"/>
              </w:rPr>
              <w:t>- какими инструментами пользуются во время вышивки</w:t>
            </w:r>
          </w:p>
        </w:tc>
      </w:tr>
      <w:tr w:rsidR="00FB1269" w:rsidRPr="00772AEB" w:rsidTr="00FB1269">
        <w:tc>
          <w:tcPr>
            <w:tcW w:w="2972" w:type="dxa"/>
          </w:tcPr>
          <w:p w:rsidR="00FB1269" w:rsidRPr="00772AEB" w:rsidRDefault="00FB1269" w:rsidP="00FB1269">
            <w:pPr>
              <w:pStyle w:val="23"/>
              <w:spacing w:line="240" w:lineRule="auto"/>
              <w:rPr>
                <w:b w:val="0"/>
                <w:sz w:val="24"/>
                <w:szCs w:val="24"/>
              </w:rPr>
            </w:pPr>
            <w:r w:rsidRPr="00772AEB">
              <w:rPr>
                <w:b w:val="0"/>
                <w:noProof/>
                <w:sz w:val="24"/>
                <w:szCs w:val="24"/>
              </w:rPr>
              <w:drawing>
                <wp:anchor distT="0" distB="0" distL="114300" distR="114300" simplePos="0" relativeHeight="251667456" behindDoc="0" locked="0" layoutInCell="1" allowOverlap="1" wp14:anchorId="23529737" wp14:editId="327FD54D">
                  <wp:simplePos x="0" y="0"/>
                  <wp:positionH relativeFrom="column">
                    <wp:posOffset>-14605</wp:posOffset>
                  </wp:positionH>
                  <wp:positionV relativeFrom="paragraph">
                    <wp:posOffset>36195</wp:posOffset>
                  </wp:positionV>
                  <wp:extent cx="1799590" cy="1350010"/>
                  <wp:effectExtent l="0" t="0" r="0" b="254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799590" cy="135001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Станция «Изучай-ка»</w:t>
            </w:r>
          </w:p>
          <w:p w:rsidR="00FB1269" w:rsidRPr="00276F96" w:rsidRDefault="00FB1269" w:rsidP="00FB1269">
            <w:pPr>
              <w:pStyle w:val="23"/>
              <w:spacing w:line="240" w:lineRule="auto"/>
              <w:jc w:val="left"/>
              <w:rPr>
                <w:b w:val="0"/>
                <w:sz w:val="28"/>
              </w:rPr>
            </w:pPr>
            <w:r w:rsidRPr="00276F96">
              <w:rPr>
                <w:b w:val="0"/>
                <w:sz w:val="28"/>
              </w:rPr>
              <w:t>Выясняем с учащимися, какие бывают простейшие стежки в ручной вышивке и какие можно выполнить швы на основе этих стежков.</w:t>
            </w:r>
          </w:p>
          <w:p w:rsidR="00FB1269" w:rsidRPr="00276F96" w:rsidRDefault="00FB1269" w:rsidP="00FB1269">
            <w:pPr>
              <w:pStyle w:val="23"/>
              <w:spacing w:line="240" w:lineRule="auto"/>
              <w:jc w:val="left"/>
              <w:rPr>
                <w:b w:val="0"/>
                <w:sz w:val="28"/>
              </w:rPr>
            </w:pPr>
            <w:r w:rsidRPr="00276F96">
              <w:rPr>
                <w:b w:val="0"/>
                <w:sz w:val="28"/>
              </w:rPr>
              <w:t xml:space="preserve">Учитель: </w:t>
            </w:r>
          </w:p>
          <w:p w:rsidR="00FB1269" w:rsidRPr="00276F96" w:rsidRDefault="00FB1269" w:rsidP="00FB1269">
            <w:pPr>
              <w:pStyle w:val="23"/>
              <w:spacing w:line="240" w:lineRule="auto"/>
              <w:jc w:val="left"/>
              <w:rPr>
                <w:b w:val="0"/>
                <w:sz w:val="28"/>
              </w:rPr>
            </w:pPr>
            <w:r w:rsidRPr="00276F96">
              <w:rPr>
                <w:b w:val="0"/>
                <w:sz w:val="28"/>
              </w:rPr>
              <w:t>- Любая вышивка основывается на пяти видах ручных стежков: прямые, петлеобразные, петельные, косые и крестообразные.</w:t>
            </w:r>
          </w:p>
          <w:p w:rsidR="00FB1269" w:rsidRPr="00276F96" w:rsidRDefault="00FB1269" w:rsidP="00FB1269">
            <w:pPr>
              <w:pStyle w:val="23"/>
              <w:spacing w:line="240" w:lineRule="auto"/>
              <w:jc w:val="left"/>
              <w:rPr>
                <w:b w:val="0"/>
                <w:sz w:val="28"/>
              </w:rPr>
            </w:pPr>
            <w:r w:rsidRPr="00276F96">
              <w:rPr>
                <w:b w:val="0"/>
                <w:sz w:val="28"/>
              </w:rPr>
              <w:t>Прямыми стежками выполняют шов «вперёд иголку», петлеобразными – «назад иголку», «стебельчатый», «шнурок», петельными – «петельный», «тамбурный», «петля с прикрепом», косыми – «крест» и полукрест», крестообразными – «козлик».</w:t>
            </w:r>
          </w:p>
          <w:p w:rsidR="00FB1269" w:rsidRPr="00276F96" w:rsidRDefault="00FB1269" w:rsidP="00FB1269">
            <w:pPr>
              <w:pStyle w:val="23"/>
              <w:spacing w:line="240" w:lineRule="auto"/>
              <w:jc w:val="left"/>
              <w:rPr>
                <w:b w:val="0"/>
                <w:sz w:val="28"/>
              </w:rPr>
            </w:pPr>
            <w:r w:rsidRPr="00276F96">
              <w:rPr>
                <w:b w:val="0"/>
                <w:sz w:val="28"/>
              </w:rPr>
              <w:lastRenderedPageBreak/>
              <w:t>Рассмотрите внимательно эту схему и постарайтесь запомнить.</w:t>
            </w:r>
          </w:p>
          <w:p w:rsidR="00FB1269" w:rsidRPr="00276F96" w:rsidRDefault="00FB1269" w:rsidP="00FB1269">
            <w:pPr>
              <w:pStyle w:val="23"/>
              <w:spacing w:line="240" w:lineRule="auto"/>
              <w:jc w:val="left"/>
              <w:rPr>
                <w:b w:val="0"/>
                <w:sz w:val="28"/>
              </w:rPr>
            </w:pPr>
            <w:r w:rsidRPr="00276F96">
              <w:rPr>
                <w:b w:val="0"/>
                <w:sz w:val="28"/>
              </w:rPr>
              <w:t>Чтобы познакомиться с необходимой информацией, давайте поработаем в парах (раздает информационные листы «Виды ручных стежков» для самостоятельного ознакомления).</w:t>
            </w:r>
          </w:p>
        </w:tc>
      </w:tr>
      <w:tr w:rsidR="00FB1269" w:rsidRPr="00772AEB" w:rsidTr="00FB1269">
        <w:tc>
          <w:tcPr>
            <w:tcW w:w="2972" w:type="dxa"/>
          </w:tcPr>
          <w:p w:rsidR="00FB1269" w:rsidRPr="0005682C" w:rsidRDefault="00FB1269" w:rsidP="00FB1269">
            <w:pPr>
              <w:pStyle w:val="23"/>
              <w:tabs>
                <w:tab w:val="center" w:pos="1378"/>
              </w:tabs>
              <w:spacing w:line="240" w:lineRule="auto"/>
              <w:jc w:val="left"/>
              <w:rPr>
                <w:b w:val="0"/>
                <w:sz w:val="16"/>
                <w:szCs w:val="16"/>
              </w:rPr>
            </w:pPr>
            <w:r w:rsidRPr="0005682C">
              <w:rPr>
                <w:b w:val="0"/>
                <w:noProof/>
                <w:sz w:val="16"/>
                <w:szCs w:val="16"/>
              </w:rPr>
              <w:lastRenderedPageBreak/>
              <w:drawing>
                <wp:anchor distT="0" distB="0" distL="114300" distR="114300" simplePos="0" relativeHeight="251698176" behindDoc="0" locked="0" layoutInCell="1" allowOverlap="1" wp14:anchorId="6D26A6EA" wp14:editId="7EDE44D5">
                  <wp:simplePos x="0" y="0"/>
                  <wp:positionH relativeFrom="column">
                    <wp:posOffset>-24702</wp:posOffset>
                  </wp:positionH>
                  <wp:positionV relativeFrom="paragraph">
                    <wp:posOffset>1392555</wp:posOffset>
                  </wp:positionV>
                  <wp:extent cx="1799590" cy="1347470"/>
                  <wp:effectExtent l="0" t="0" r="0" b="508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1799590" cy="1347470"/>
                          </a:xfrm>
                          <a:prstGeom prst="rect">
                            <a:avLst/>
                          </a:prstGeom>
                        </pic:spPr>
                      </pic:pic>
                    </a:graphicData>
                  </a:graphic>
                </wp:anchor>
              </w:drawing>
            </w:r>
            <w:r w:rsidRPr="0005682C">
              <w:rPr>
                <w:b w:val="0"/>
                <w:noProof/>
                <w:sz w:val="16"/>
                <w:szCs w:val="16"/>
              </w:rPr>
              <w:drawing>
                <wp:anchor distT="0" distB="0" distL="114300" distR="114300" simplePos="0" relativeHeight="251697152" behindDoc="0" locked="0" layoutInCell="1" allowOverlap="1" wp14:anchorId="300399E3" wp14:editId="153372B5">
                  <wp:simplePos x="0" y="0"/>
                  <wp:positionH relativeFrom="column">
                    <wp:posOffset>-31687</wp:posOffset>
                  </wp:positionH>
                  <wp:positionV relativeFrom="paragraph">
                    <wp:posOffset>3175</wp:posOffset>
                  </wp:positionV>
                  <wp:extent cx="1800000" cy="1348729"/>
                  <wp:effectExtent l="0" t="0" r="0" b="444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800000" cy="1348729"/>
                          </a:xfrm>
                          <a:prstGeom prst="rect">
                            <a:avLst/>
                          </a:prstGeom>
                        </pic:spPr>
                      </pic:pic>
                    </a:graphicData>
                  </a:graphic>
                </wp:anchor>
              </w:drawing>
            </w:r>
          </w:p>
        </w:tc>
        <w:tc>
          <w:tcPr>
            <w:tcW w:w="6373" w:type="dxa"/>
          </w:tcPr>
          <w:p w:rsidR="00FB1269" w:rsidRPr="00276F96" w:rsidRDefault="00FB1269" w:rsidP="00FB1269">
            <w:pPr>
              <w:pStyle w:val="23"/>
              <w:spacing w:line="240" w:lineRule="auto"/>
              <w:jc w:val="left"/>
              <w:rPr>
                <w:b w:val="0"/>
                <w:sz w:val="28"/>
              </w:rPr>
            </w:pPr>
            <w:r w:rsidRPr="00276F96">
              <w:rPr>
                <w:b w:val="0"/>
                <w:sz w:val="28"/>
              </w:rPr>
              <w:t>Изучаем с учащимися, как выглядят на рисунках представленные в блок-схеме предыдущего слайда швы.</w:t>
            </w:r>
          </w:p>
          <w:p w:rsidR="00FB1269" w:rsidRPr="00276F96" w:rsidRDefault="00FB1269" w:rsidP="00FB1269">
            <w:pPr>
              <w:pStyle w:val="23"/>
              <w:spacing w:line="240" w:lineRule="auto"/>
              <w:jc w:val="left"/>
              <w:rPr>
                <w:b w:val="0"/>
                <w:sz w:val="28"/>
              </w:rPr>
            </w:pPr>
            <w:r w:rsidRPr="00276F96">
              <w:rPr>
                <w:b w:val="0"/>
                <w:sz w:val="28"/>
              </w:rPr>
              <w:t>Учащиеся с помощью раздаточного материала самостоятельно изучают информацию по каждому виду шва.</w:t>
            </w:r>
          </w:p>
        </w:tc>
      </w:tr>
      <w:tr w:rsidR="00FB1269" w:rsidRPr="00772AEB" w:rsidTr="00FB1269">
        <w:tc>
          <w:tcPr>
            <w:tcW w:w="2972" w:type="dxa"/>
          </w:tcPr>
          <w:p w:rsidR="00FB1269" w:rsidRPr="0005682C" w:rsidRDefault="00FB1269" w:rsidP="00FB1269">
            <w:pPr>
              <w:pStyle w:val="23"/>
              <w:spacing w:line="240" w:lineRule="auto"/>
              <w:rPr>
                <w:b w:val="0"/>
                <w:sz w:val="16"/>
                <w:szCs w:val="16"/>
              </w:rPr>
            </w:pPr>
            <w:r w:rsidRPr="0005682C">
              <w:rPr>
                <w:b w:val="0"/>
                <w:noProof/>
                <w:sz w:val="16"/>
                <w:szCs w:val="16"/>
              </w:rPr>
              <w:drawing>
                <wp:anchor distT="0" distB="0" distL="114300" distR="114300" simplePos="0" relativeHeight="251668480" behindDoc="0" locked="0" layoutInCell="1" allowOverlap="1" wp14:anchorId="71C44A0A" wp14:editId="12595BFE">
                  <wp:simplePos x="0" y="0"/>
                  <wp:positionH relativeFrom="column">
                    <wp:posOffset>-68580</wp:posOffset>
                  </wp:positionH>
                  <wp:positionV relativeFrom="paragraph">
                    <wp:posOffset>69352</wp:posOffset>
                  </wp:positionV>
                  <wp:extent cx="1800000" cy="1348275"/>
                  <wp:effectExtent l="0" t="0" r="0" b="444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800000" cy="134827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Станция «Называй-ка»</w:t>
            </w:r>
          </w:p>
          <w:p w:rsidR="00FB1269" w:rsidRPr="00276F96" w:rsidRDefault="00FB1269" w:rsidP="00FB1269">
            <w:pPr>
              <w:pStyle w:val="23"/>
              <w:spacing w:line="240" w:lineRule="auto"/>
              <w:jc w:val="left"/>
              <w:rPr>
                <w:b w:val="0"/>
                <w:sz w:val="28"/>
              </w:rPr>
            </w:pPr>
            <w:r w:rsidRPr="00276F96">
              <w:rPr>
                <w:b w:val="0"/>
                <w:sz w:val="28"/>
              </w:rPr>
              <w:t xml:space="preserve">На слайде книга с изображением рисунков с вышивкой, которую можно пролистывать в обе стороны. </w:t>
            </w:r>
          </w:p>
          <w:p w:rsidR="00FB1269" w:rsidRPr="00276F96" w:rsidRDefault="00FB1269" w:rsidP="00FB1269">
            <w:pPr>
              <w:pStyle w:val="23"/>
              <w:spacing w:line="240" w:lineRule="auto"/>
              <w:jc w:val="left"/>
              <w:rPr>
                <w:b w:val="0"/>
                <w:sz w:val="28"/>
              </w:rPr>
            </w:pPr>
            <w:r w:rsidRPr="00276F96">
              <w:rPr>
                <w:b w:val="0"/>
                <w:sz w:val="28"/>
              </w:rPr>
              <w:t>Для закрепления изученного материала смотрим с учащимися страницы книги и называем швы, применяемые в каждом из рисунков.</w:t>
            </w:r>
          </w:p>
        </w:tc>
      </w:tr>
      <w:tr w:rsidR="00FB1269" w:rsidRPr="00772AEB" w:rsidTr="00FB1269">
        <w:tc>
          <w:tcPr>
            <w:tcW w:w="2972" w:type="dxa"/>
          </w:tcPr>
          <w:p w:rsidR="00FB1269" w:rsidRPr="0005682C" w:rsidRDefault="00FB1269" w:rsidP="00FB1269">
            <w:pPr>
              <w:pStyle w:val="23"/>
              <w:spacing w:line="240" w:lineRule="auto"/>
              <w:rPr>
                <w:b w:val="0"/>
                <w:sz w:val="16"/>
                <w:szCs w:val="16"/>
              </w:rPr>
            </w:pPr>
            <w:r w:rsidRPr="0005682C">
              <w:rPr>
                <w:b w:val="0"/>
                <w:noProof/>
                <w:sz w:val="16"/>
                <w:szCs w:val="16"/>
              </w:rPr>
              <w:drawing>
                <wp:anchor distT="0" distB="0" distL="114300" distR="114300" simplePos="0" relativeHeight="251669504" behindDoc="0" locked="0" layoutInCell="1" allowOverlap="1" wp14:anchorId="092AEA94" wp14:editId="4E75F84C">
                  <wp:simplePos x="0" y="0"/>
                  <wp:positionH relativeFrom="column">
                    <wp:posOffset>-34925</wp:posOffset>
                  </wp:positionH>
                  <wp:positionV relativeFrom="paragraph">
                    <wp:posOffset>30543</wp:posOffset>
                  </wp:positionV>
                  <wp:extent cx="1800000" cy="1347320"/>
                  <wp:effectExtent l="0" t="0" r="0" b="571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800000" cy="134732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b w:val="0"/>
                <w:sz w:val="28"/>
              </w:rPr>
            </w:pPr>
            <w:r w:rsidRPr="00276F96">
              <w:rPr>
                <w:sz w:val="28"/>
              </w:rPr>
              <w:t>Станция «Поиграй-ка»</w:t>
            </w:r>
            <w:r w:rsidRPr="00276F96">
              <w:rPr>
                <w:b w:val="0"/>
                <w:sz w:val="28"/>
              </w:rPr>
              <w:t xml:space="preserve"> </w:t>
            </w:r>
          </w:p>
          <w:p w:rsidR="00FB1269" w:rsidRPr="00276F96" w:rsidRDefault="00FB1269" w:rsidP="00FB1269">
            <w:pPr>
              <w:pStyle w:val="23"/>
              <w:spacing w:line="240" w:lineRule="auto"/>
              <w:jc w:val="left"/>
              <w:rPr>
                <w:b w:val="0"/>
                <w:sz w:val="28"/>
              </w:rPr>
            </w:pPr>
            <w:r w:rsidRPr="00276F96">
              <w:rPr>
                <w:b w:val="0"/>
                <w:sz w:val="28"/>
              </w:rPr>
              <w:t>(распределительный слайд с выбором игровых заданий)</w:t>
            </w:r>
          </w:p>
        </w:tc>
      </w:tr>
      <w:tr w:rsidR="00FB1269" w:rsidRPr="00772AEB" w:rsidTr="00FB1269">
        <w:tc>
          <w:tcPr>
            <w:tcW w:w="2972" w:type="dxa"/>
          </w:tcPr>
          <w:p w:rsidR="00FB1269" w:rsidRPr="00772AEB" w:rsidRDefault="00FB1269" w:rsidP="00772AEB">
            <w:pPr>
              <w:pStyle w:val="23"/>
              <w:spacing w:line="240" w:lineRule="auto"/>
              <w:jc w:val="both"/>
              <w:rPr>
                <w:b w:val="0"/>
                <w:sz w:val="16"/>
                <w:szCs w:val="16"/>
              </w:rPr>
            </w:pPr>
            <w:r w:rsidRPr="00772AEB">
              <w:rPr>
                <w:b w:val="0"/>
                <w:noProof/>
                <w:sz w:val="24"/>
                <w:szCs w:val="24"/>
              </w:rPr>
              <w:lastRenderedPageBreak/>
              <w:drawing>
                <wp:anchor distT="0" distB="0" distL="114300" distR="114300" simplePos="0" relativeHeight="251672576" behindDoc="0" locked="0" layoutInCell="1" allowOverlap="1" wp14:anchorId="1EC34EDB" wp14:editId="45B4F9D4">
                  <wp:simplePos x="0" y="0"/>
                  <wp:positionH relativeFrom="column">
                    <wp:posOffset>-24130</wp:posOffset>
                  </wp:positionH>
                  <wp:positionV relativeFrom="paragraph">
                    <wp:posOffset>1410970</wp:posOffset>
                  </wp:positionV>
                  <wp:extent cx="1799590" cy="1348740"/>
                  <wp:effectExtent l="0" t="0" r="0" b="381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799590" cy="1348740"/>
                          </a:xfrm>
                          <a:prstGeom prst="rect">
                            <a:avLst/>
                          </a:prstGeom>
                        </pic:spPr>
                      </pic:pic>
                    </a:graphicData>
                  </a:graphic>
                  <wp14:sizeRelH relativeFrom="margin">
                    <wp14:pctWidth>0</wp14:pctWidth>
                  </wp14:sizeRelH>
                  <wp14:sizeRelV relativeFrom="margin">
                    <wp14:pctHeight>0</wp14:pctHeight>
                  </wp14:sizeRelV>
                </wp:anchor>
              </w:drawing>
            </w:r>
            <w:r w:rsidRPr="00772AEB">
              <w:rPr>
                <w:b w:val="0"/>
                <w:noProof/>
                <w:sz w:val="16"/>
                <w:szCs w:val="16"/>
              </w:rPr>
              <w:drawing>
                <wp:anchor distT="0" distB="0" distL="114300" distR="114300" simplePos="0" relativeHeight="251671552" behindDoc="0" locked="0" layoutInCell="1" allowOverlap="1" wp14:anchorId="4AE124CA" wp14:editId="3A4D2D01">
                  <wp:simplePos x="0" y="0"/>
                  <wp:positionH relativeFrom="column">
                    <wp:posOffset>-27305</wp:posOffset>
                  </wp:positionH>
                  <wp:positionV relativeFrom="paragraph">
                    <wp:posOffset>36258</wp:posOffset>
                  </wp:positionV>
                  <wp:extent cx="1799590" cy="1345565"/>
                  <wp:effectExtent l="0" t="0" r="0" b="698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799590" cy="134556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Вышивальные ребусы</w:t>
            </w:r>
          </w:p>
          <w:p w:rsidR="00FB1269" w:rsidRPr="00276F96" w:rsidRDefault="00FB1269" w:rsidP="00FB1269">
            <w:pPr>
              <w:pStyle w:val="23"/>
              <w:spacing w:line="240" w:lineRule="auto"/>
              <w:jc w:val="left"/>
              <w:rPr>
                <w:b w:val="0"/>
                <w:sz w:val="28"/>
              </w:rPr>
            </w:pPr>
            <w:r w:rsidRPr="00276F96">
              <w:rPr>
                <w:b w:val="0"/>
                <w:sz w:val="28"/>
              </w:rPr>
              <w:t xml:space="preserve">Учитель: </w:t>
            </w:r>
          </w:p>
          <w:p w:rsidR="00FB1269" w:rsidRPr="00276F96" w:rsidRDefault="00FB1269" w:rsidP="00FB1269">
            <w:pPr>
              <w:pStyle w:val="23"/>
              <w:spacing w:line="240" w:lineRule="auto"/>
              <w:jc w:val="left"/>
              <w:rPr>
                <w:b w:val="0"/>
                <w:sz w:val="28"/>
              </w:rPr>
            </w:pPr>
            <w:r w:rsidRPr="00276F96">
              <w:rPr>
                <w:b w:val="0"/>
                <w:sz w:val="28"/>
              </w:rPr>
              <w:t>- Послушайте правила игры.</w:t>
            </w:r>
          </w:p>
          <w:p w:rsidR="00E70750" w:rsidRPr="00276F96" w:rsidRDefault="00FB1269" w:rsidP="00FB1269">
            <w:pPr>
              <w:pStyle w:val="23"/>
              <w:spacing w:line="240" w:lineRule="auto"/>
              <w:jc w:val="left"/>
              <w:rPr>
                <w:b w:val="0"/>
                <w:sz w:val="28"/>
              </w:rPr>
            </w:pPr>
            <w:r w:rsidRPr="00276F96">
              <w:rPr>
                <w:b w:val="0"/>
                <w:sz w:val="28"/>
              </w:rPr>
              <w:t xml:space="preserve">В игре принимают участие две команды: </w:t>
            </w:r>
          </w:p>
          <w:p w:rsidR="00FB1269" w:rsidRPr="00276F96" w:rsidRDefault="00FB1269" w:rsidP="00FB1269">
            <w:pPr>
              <w:pStyle w:val="23"/>
              <w:spacing w:line="240" w:lineRule="auto"/>
              <w:jc w:val="left"/>
              <w:rPr>
                <w:b w:val="0"/>
                <w:sz w:val="28"/>
              </w:rPr>
            </w:pPr>
            <w:r w:rsidRPr="00276F96">
              <w:rPr>
                <w:b w:val="0"/>
                <w:sz w:val="28"/>
              </w:rPr>
              <w:t>I - «Жёлтые» и II - «Синие».</w:t>
            </w:r>
          </w:p>
          <w:p w:rsidR="00FB1269" w:rsidRPr="00276F96" w:rsidRDefault="00FB1269" w:rsidP="00FB1269">
            <w:pPr>
              <w:pStyle w:val="23"/>
              <w:spacing w:line="240" w:lineRule="auto"/>
              <w:jc w:val="left"/>
              <w:rPr>
                <w:b w:val="0"/>
                <w:sz w:val="28"/>
              </w:rPr>
            </w:pPr>
            <w:r w:rsidRPr="00276F96">
              <w:rPr>
                <w:b w:val="0"/>
                <w:sz w:val="28"/>
              </w:rPr>
              <w:t xml:space="preserve">Одновременно для каждой команды будут появляться по 1 ребусу. За каждый правильный ответ начисляется 1 балл. </w:t>
            </w:r>
          </w:p>
          <w:p w:rsidR="00FB1269" w:rsidRPr="00276F96" w:rsidRDefault="00FB1269" w:rsidP="00FB1269">
            <w:pPr>
              <w:pStyle w:val="23"/>
              <w:spacing w:line="240" w:lineRule="auto"/>
              <w:jc w:val="left"/>
              <w:rPr>
                <w:b w:val="0"/>
                <w:sz w:val="28"/>
              </w:rPr>
            </w:pPr>
            <w:r w:rsidRPr="00276F96">
              <w:rPr>
                <w:b w:val="0"/>
                <w:sz w:val="28"/>
              </w:rPr>
              <w:t>Выигрывает команда, набравшая больше баллов.</w:t>
            </w:r>
          </w:p>
          <w:p w:rsidR="00FB1269" w:rsidRPr="00276F96" w:rsidRDefault="00FB1269" w:rsidP="00FB1269">
            <w:pPr>
              <w:pStyle w:val="23"/>
              <w:spacing w:line="240" w:lineRule="auto"/>
              <w:jc w:val="left"/>
              <w:rPr>
                <w:b w:val="0"/>
                <w:sz w:val="28"/>
              </w:rPr>
            </w:pPr>
            <w:r w:rsidRPr="00276F96">
              <w:rPr>
                <w:b w:val="0"/>
                <w:sz w:val="28"/>
              </w:rPr>
              <w:t>Ответы:</w:t>
            </w:r>
          </w:p>
          <w:p w:rsidR="00FB1269" w:rsidRPr="00276F96" w:rsidRDefault="00FB1269" w:rsidP="00FB1269">
            <w:pPr>
              <w:pStyle w:val="23"/>
              <w:tabs>
                <w:tab w:val="left" w:pos="149"/>
                <w:tab w:val="left" w:pos="433"/>
              </w:tabs>
              <w:spacing w:line="240" w:lineRule="auto"/>
              <w:jc w:val="left"/>
              <w:rPr>
                <w:b w:val="0"/>
                <w:sz w:val="28"/>
              </w:rPr>
            </w:pPr>
            <w:r w:rsidRPr="00276F96">
              <w:rPr>
                <w:b w:val="0"/>
                <w:sz w:val="28"/>
              </w:rPr>
              <w:t>1.</w:t>
            </w:r>
            <w:r w:rsidRPr="00276F96">
              <w:rPr>
                <w:b w:val="0"/>
                <w:sz w:val="28"/>
              </w:rPr>
              <w:tab/>
              <w:t>пяльцы;</w:t>
            </w:r>
          </w:p>
          <w:p w:rsidR="00FB1269" w:rsidRPr="00276F96" w:rsidRDefault="00FB1269" w:rsidP="00FB1269">
            <w:pPr>
              <w:pStyle w:val="23"/>
              <w:tabs>
                <w:tab w:val="left" w:pos="149"/>
                <w:tab w:val="left" w:pos="433"/>
              </w:tabs>
              <w:spacing w:line="240" w:lineRule="auto"/>
              <w:jc w:val="left"/>
              <w:rPr>
                <w:b w:val="0"/>
                <w:sz w:val="28"/>
              </w:rPr>
            </w:pPr>
            <w:r w:rsidRPr="00276F96">
              <w:rPr>
                <w:b w:val="0"/>
                <w:sz w:val="28"/>
              </w:rPr>
              <w:t>2.</w:t>
            </w:r>
            <w:r w:rsidRPr="00276F96">
              <w:rPr>
                <w:b w:val="0"/>
                <w:sz w:val="28"/>
              </w:rPr>
              <w:tab/>
              <w:t>пасма;</w:t>
            </w:r>
          </w:p>
          <w:p w:rsidR="00FB1269" w:rsidRPr="00276F96" w:rsidRDefault="00FB1269" w:rsidP="00772AEB">
            <w:pPr>
              <w:pStyle w:val="23"/>
              <w:keepNext/>
              <w:tabs>
                <w:tab w:val="left" w:pos="149"/>
                <w:tab w:val="left" w:pos="433"/>
              </w:tabs>
              <w:spacing w:line="240" w:lineRule="auto"/>
              <w:jc w:val="left"/>
              <w:rPr>
                <w:sz w:val="28"/>
              </w:rPr>
            </w:pPr>
            <w:r w:rsidRPr="00276F96">
              <w:rPr>
                <w:b w:val="0"/>
                <w:sz w:val="28"/>
              </w:rPr>
              <w:t>3.</w:t>
            </w:r>
            <w:r w:rsidRPr="00276F96">
              <w:rPr>
                <w:b w:val="0"/>
                <w:sz w:val="28"/>
              </w:rPr>
              <w:tab/>
              <w:t>мулине.</w:t>
            </w:r>
          </w:p>
        </w:tc>
      </w:tr>
      <w:tr w:rsidR="00FB1269" w:rsidRPr="00772AEB" w:rsidTr="00772AEB">
        <w:trPr>
          <w:trHeight w:val="5385"/>
        </w:trPr>
        <w:tc>
          <w:tcPr>
            <w:tcW w:w="2972" w:type="dxa"/>
          </w:tcPr>
          <w:p w:rsidR="00FB1269" w:rsidRPr="00772AEB" w:rsidRDefault="00FB1269" w:rsidP="00E70750">
            <w:pPr>
              <w:pStyle w:val="23"/>
              <w:spacing w:line="240" w:lineRule="auto"/>
              <w:rPr>
                <w:b w:val="0"/>
                <w:sz w:val="24"/>
                <w:szCs w:val="24"/>
              </w:rPr>
            </w:pPr>
            <w:r w:rsidRPr="00772AEB">
              <w:rPr>
                <w:b w:val="0"/>
                <w:noProof/>
                <w:sz w:val="24"/>
                <w:szCs w:val="24"/>
              </w:rPr>
              <w:drawing>
                <wp:anchor distT="0" distB="0" distL="114300" distR="114300" simplePos="0" relativeHeight="251673600" behindDoc="0" locked="0" layoutInCell="1" allowOverlap="1" wp14:anchorId="3DC44E1D" wp14:editId="2EF584B4">
                  <wp:simplePos x="0" y="0"/>
                  <wp:positionH relativeFrom="column">
                    <wp:posOffset>-27305</wp:posOffset>
                  </wp:positionH>
                  <wp:positionV relativeFrom="paragraph">
                    <wp:posOffset>1471358</wp:posOffset>
                  </wp:positionV>
                  <wp:extent cx="1799590" cy="1339215"/>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799590" cy="1339215"/>
                          </a:xfrm>
                          <a:prstGeom prst="rect">
                            <a:avLst/>
                          </a:prstGeom>
                        </pic:spPr>
                      </pic:pic>
                    </a:graphicData>
                  </a:graphic>
                  <wp14:sizeRelH relativeFrom="margin">
                    <wp14:pctWidth>0</wp14:pctWidth>
                  </wp14:sizeRelH>
                  <wp14:sizeRelV relativeFrom="margin">
                    <wp14:pctHeight>0</wp14:pctHeight>
                  </wp14:sizeRelV>
                </wp:anchor>
              </w:drawing>
            </w:r>
            <w:r w:rsidRPr="00772AEB">
              <w:rPr>
                <w:b w:val="0"/>
                <w:noProof/>
                <w:sz w:val="24"/>
                <w:szCs w:val="24"/>
              </w:rPr>
              <w:drawing>
                <wp:anchor distT="0" distB="0" distL="114300" distR="114300" simplePos="0" relativeHeight="251670528" behindDoc="0" locked="0" layoutInCell="1" allowOverlap="1" wp14:anchorId="1BF0C2E3" wp14:editId="7E713B9A">
                  <wp:simplePos x="0" y="0"/>
                  <wp:positionH relativeFrom="column">
                    <wp:posOffset>-27877</wp:posOffset>
                  </wp:positionH>
                  <wp:positionV relativeFrom="paragraph">
                    <wp:posOffset>60960</wp:posOffset>
                  </wp:positionV>
                  <wp:extent cx="1799590" cy="1348105"/>
                  <wp:effectExtent l="0" t="0" r="0" b="4445"/>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799590" cy="134810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b w:val="0"/>
                <w:sz w:val="28"/>
              </w:rPr>
            </w:pPr>
            <w:r w:rsidRPr="00276F96">
              <w:rPr>
                <w:b w:val="0"/>
                <w:sz w:val="28"/>
              </w:rPr>
              <w:t xml:space="preserve">Вышивальная викторина </w:t>
            </w:r>
          </w:p>
          <w:p w:rsidR="00FB1269" w:rsidRPr="00276F96" w:rsidRDefault="00FB1269" w:rsidP="00FB1269">
            <w:pPr>
              <w:pStyle w:val="23"/>
              <w:spacing w:line="240" w:lineRule="auto"/>
              <w:jc w:val="left"/>
              <w:rPr>
                <w:b w:val="0"/>
                <w:sz w:val="28"/>
              </w:rPr>
            </w:pPr>
            <w:r w:rsidRPr="00276F96">
              <w:rPr>
                <w:b w:val="0"/>
                <w:sz w:val="28"/>
              </w:rPr>
              <w:t xml:space="preserve">Учитель: </w:t>
            </w:r>
          </w:p>
          <w:p w:rsidR="00FB1269" w:rsidRPr="00276F96" w:rsidRDefault="00FB1269" w:rsidP="00FB1269">
            <w:pPr>
              <w:pStyle w:val="23"/>
              <w:spacing w:line="240" w:lineRule="auto"/>
              <w:jc w:val="left"/>
              <w:rPr>
                <w:b w:val="0"/>
                <w:sz w:val="28"/>
              </w:rPr>
            </w:pPr>
            <w:r w:rsidRPr="00276F96">
              <w:rPr>
                <w:b w:val="0"/>
                <w:sz w:val="28"/>
              </w:rPr>
              <w:t>- Послушайте правила игры.</w:t>
            </w:r>
          </w:p>
          <w:p w:rsidR="00FB1269" w:rsidRPr="00276F96" w:rsidRDefault="00FB1269" w:rsidP="00FB1269">
            <w:pPr>
              <w:pStyle w:val="23"/>
              <w:spacing w:line="240" w:lineRule="auto"/>
              <w:jc w:val="left"/>
              <w:rPr>
                <w:b w:val="0"/>
                <w:sz w:val="28"/>
              </w:rPr>
            </w:pPr>
            <w:r w:rsidRPr="00276F96">
              <w:rPr>
                <w:b w:val="0"/>
                <w:sz w:val="28"/>
              </w:rPr>
              <w:t>Команда, правильно ответившая на вопрос, получает балл. Выигрывает команда, набравшая больше баллов.</w:t>
            </w:r>
          </w:p>
          <w:p w:rsidR="00FB1269" w:rsidRPr="00276F96" w:rsidRDefault="00FB1269" w:rsidP="00FB1269">
            <w:pPr>
              <w:pStyle w:val="23"/>
              <w:spacing w:line="240" w:lineRule="auto"/>
              <w:jc w:val="left"/>
              <w:rPr>
                <w:b w:val="0"/>
                <w:sz w:val="28"/>
              </w:rPr>
            </w:pPr>
            <w:r w:rsidRPr="00276F96">
              <w:rPr>
                <w:b w:val="0"/>
                <w:sz w:val="28"/>
              </w:rPr>
              <w:t>Вопросы и ответы:</w:t>
            </w:r>
          </w:p>
          <w:p w:rsidR="00FB1269" w:rsidRPr="00276F96" w:rsidRDefault="00FB1269" w:rsidP="00FB1269">
            <w:pPr>
              <w:pStyle w:val="23"/>
              <w:numPr>
                <w:ilvl w:val="0"/>
                <w:numId w:val="39"/>
              </w:numPr>
              <w:spacing w:line="240" w:lineRule="auto"/>
              <w:ind w:left="291" w:hanging="284"/>
              <w:jc w:val="left"/>
              <w:rPr>
                <w:b w:val="0"/>
                <w:sz w:val="28"/>
              </w:rPr>
            </w:pPr>
            <w:r w:rsidRPr="00276F96">
              <w:rPr>
                <w:b w:val="0"/>
                <w:sz w:val="28"/>
              </w:rPr>
              <w:t>Лист бумаги, используемый для перевода изображения – калька.</w:t>
            </w:r>
          </w:p>
          <w:p w:rsidR="00FB1269" w:rsidRPr="00276F96" w:rsidRDefault="00FB1269" w:rsidP="00FB1269">
            <w:pPr>
              <w:pStyle w:val="23"/>
              <w:numPr>
                <w:ilvl w:val="0"/>
                <w:numId w:val="39"/>
              </w:numPr>
              <w:spacing w:line="240" w:lineRule="auto"/>
              <w:ind w:left="291" w:hanging="284"/>
              <w:jc w:val="left"/>
              <w:rPr>
                <w:b w:val="0"/>
                <w:sz w:val="28"/>
              </w:rPr>
            </w:pPr>
            <w:r w:rsidRPr="00276F96">
              <w:rPr>
                <w:b w:val="0"/>
                <w:sz w:val="28"/>
              </w:rPr>
              <w:t>Нитки со стойкой окраской и блеском – мулине.</w:t>
            </w:r>
          </w:p>
          <w:p w:rsidR="00FB1269" w:rsidRPr="00276F96" w:rsidRDefault="00FB1269" w:rsidP="00FB1269">
            <w:pPr>
              <w:pStyle w:val="23"/>
              <w:numPr>
                <w:ilvl w:val="0"/>
                <w:numId w:val="39"/>
              </w:numPr>
              <w:spacing w:line="240" w:lineRule="auto"/>
              <w:ind w:left="291" w:hanging="284"/>
              <w:jc w:val="left"/>
              <w:rPr>
                <w:b w:val="0"/>
                <w:sz w:val="28"/>
              </w:rPr>
            </w:pPr>
            <w:r w:rsidRPr="00276F96">
              <w:rPr>
                <w:b w:val="0"/>
                <w:sz w:val="28"/>
              </w:rPr>
              <w:t>Перевод изображения на бумагу или ткань – копирование.</w:t>
            </w:r>
          </w:p>
          <w:p w:rsidR="00FB1269" w:rsidRPr="00276F96" w:rsidRDefault="00FB1269" w:rsidP="00FB1269">
            <w:pPr>
              <w:pStyle w:val="23"/>
              <w:numPr>
                <w:ilvl w:val="0"/>
                <w:numId w:val="39"/>
              </w:numPr>
              <w:spacing w:line="240" w:lineRule="auto"/>
              <w:ind w:left="291" w:hanging="284"/>
              <w:jc w:val="left"/>
              <w:rPr>
                <w:b w:val="0"/>
                <w:sz w:val="28"/>
              </w:rPr>
            </w:pPr>
            <w:r w:rsidRPr="00276F96">
              <w:rPr>
                <w:b w:val="0"/>
                <w:sz w:val="28"/>
              </w:rPr>
              <w:t>Пучок нитей, состоящий из 6 тонких ниточек – пасма.</w:t>
            </w:r>
          </w:p>
          <w:p w:rsidR="00FB1269" w:rsidRPr="00276F96" w:rsidRDefault="00FB1269" w:rsidP="00FB1269">
            <w:pPr>
              <w:pStyle w:val="23"/>
              <w:numPr>
                <w:ilvl w:val="0"/>
                <w:numId w:val="39"/>
              </w:numPr>
              <w:spacing w:line="240" w:lineRule="auto"/>
              <w:ind w:left="291" w:hanging="284"/>
              <w:jc w:val="left"/>
              <w:rPr>
                <w:b w:val="0"/>
                <w:sz w:val="28"/>
              </w:rPr>
            </w:pPr>
            <w:r w:rsidRPr="00276F96">
              <w:rPr>
                <w:b w:val="0"/>
                <w:sz w:val="28"/>
              </w:rPr>
              <w:t>Приспособление, предохраняющее палец от укола иглы – напёрсток.</w:t>
            </w:r>
          </w:p>
          <w:p w:rsidR="00FB1269" w:rsidRPr="00276F96" w:rsidRDefault="00FB1269" w:rsidP="00FB1269">
            <w:pPr>
              <w:pStyle w:val="23"/>
              <w:numPr>
                <w:ilvl w:val="0"/>
                <w:numId w:val="39"/>
              </w:numPr>
              <w:spacing w:line="240" w:lineRule="auto"/>
              <w:ind w:left="291" w:hanging="284"/>
              <w:jc w:val="left"/>
              <w:rPr>
                <w:b w:val="0"/>
                <w:sz w:val="28"/>
              </w:rPr>
            </w:pPr>
            <w:r w:rsidRPr="00276F96">
              <w:rPr>
                <w:b w:val="0"/>
                <w:sz w:val="28"/>
              </w:rPr>
              <w:t>Приспособление для поддержания ткани в натянутом виде – пяльцы.</w:t>
            </w:r>
          </w:p>
          <w:p w:rsidR="00FB1269" w:rsidRPr="00276F96" w:rsidRDefault="00FB1269" w:rsidP="00FB1269">
            <w:pPr>
              <w:pStyle w:val="23"/>
              <w:numPr>
                <w:ilvl w:val="0"/>
                <w:numId w:val="39"/>
              </w:numPr>
              <w:spacing w:line="240" w:lineRule="auto"/>
              <w:ind w:left="291" w:hanging="284"/>
              <w:jc w:val="left"/>
              <w:rPr>
                <w:b w:val="0"/>
                <w:sz w:val="28"/>
              </w:rPr>
            </w:pPr>
            <w:r w:rsidRPr="00276F96">
              <w:rPr>
                <w:b w:val="0"/>
                <w:sz w:val="28"/>
              </w:rPr>
              <w:t>Маленькая, острая, с хвостиком – игла.</w:t>
            </w:r>
          </w:p>
          <w:p w:rsidR="0005682C" w:rsidRPr="00276F96" w:rsidRDefault="00FB1269" w:rsidP="00772AEB">
            <w:pPr>
              <w:pStyle w:val="23"/>
              <w:widowControl w:val="0"/>
              <w:numPr>
                <w:ilvl w:val="0"/>
                <w:numId w:val="39"/>
              </w:numPr>
              <w:spacing w:line="240" w:lineRule="auto"/>
              <w:ind w:left="290" w:hanging="284"/>
              <w:jc w:val="left"/>
              <w:rPr>
                <w:b w:val="0"/>
                <w:sz w:val="28"/>
              </w:rPr>
            </w:pPr>
            <w:r w:rsidRPr="00276F96">
              <w:rPr>
                <w:b w:val="0"/>
                <w:sz w:val="28"/>
              </w:rPr>
              <w:t>Расстояние межд</w:t>
            </w:r>
            <w:r w:rsidR="00772AEB" w:rsidRPr="00276F96">
              <w:rPr>
                <w:b w:val="0"/>
                <w:sz w:val="28"/>
              </w:rPr>
              <w:t>у двумя проколами иглы – стежок.</w:t>
            </w:r>
          </w:p>
          <w:p w:rsidR="00FB1269" w:rsidRPr="00276F96" w:rsidRDefault="00FB1269" w:rsidP="0005682C">
            <w:pPr>
              <w:rPr>
                <w:sz w:val="28"/>
                <w:szCs w:val="28"/>
              </w:rPr>
            </w:pPr>
          </w:p>
        </w:tc>
      </w:tr>
      <w:tr w:rsidR="00FB1269" w:rsidRPr="00772AEB" w:rsidTr="00FB1269">
        <w:tc>
          <w:tcPr>
            <w:tcW w:w="2972" w:type="dxa"/>
          </w:tcPr>
          <w:p w:rsidR="00FB1269" w:rsidRPr="00772AEB" w:rsidRDefault="00FB1269" w:rsidP="00FB1269">
            <w:pPr>
              <w:pStyle w:val="23"/>
              <w:spacing w:line="240" w:lineRule="auto"/>
              <w:jc w:val="both"/>
              <w:rPr>
                <w:b w:val="0"/>
                <w:sz w:val="24"/>
                <w:szCs w:val="24"/>
              </w:rPr>
            </w:pPr>
            <w:r w:rsidRPr="00772AEB">
              <w:rPr>
                <w:b w:val="0"/>
                <w:noProof/>
                <w:sz w:val="24"/>
                <w:szCs w:val="24"/>
              </w:rPr>
              <w:lastRenderedPageBreak/>
              <w:drawing>
                <wp:anchor distT="0" distB="0" distL="114300" distR="114300" simplePos="0" relativeHeight="251675648" behindDoc="0" locked="0" layoutInCell="1" allowOverlap="1" wp14:anchorId="59088B8A" wp14:editId="37DE0C11">
                  <wp:simplePos x="0" y="0"/>
                  <wp:positionH relativeFrom="column">
                    <wp:posOffset>-25400</wp:posOffset>
                  </wp:positionH>
                  <wp:positionV relativeFrom="paragraph">
                    <wp:posOffset>158750</wp:posOffset>
                  </wp:positionV>
                  <wp:extent cx="1799590" cy="1346835"/>
                  <wp:effectExtent l="0" t="0" r="0" b="571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799590" cy="134683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 xml:space="preserve">Лесенка - </w:t>
            </w:r>
            <w:proofErr w:type="spellStart"/>
            <w:r w:rsidRPr="00276F96">
              <w:rPr>
                <w:sz w:val="28"/>
              </w:rPr>
              <w:t>чудесенка</w:t>
            </w:r>
            <w:proofErr w:type="spellEnd"/>
          </w:p>
          <w:p w:rsidR="00FB1269" w:rsidRPr="00276F96" w:rsidRDefault="00FB1269" w:rsidP="00FB1269">
            <w:pPr>
              <w:pStyle w:val="23"/>
              <w:spacing w:line="240" w:lineRule="auto"/>
              <w:jc w:val="left"/>
              <w:rPr>
                <w:b w:val="0"/>
                <w:sz w:val="28"/>
              </w:rPr>
            </w:pPr>
            <w:r w:rsidRPr="00276F96">
              <w:rPr>
                <w:b w:val="0"/>
                <w:sz w:val="28"/>
              </w:rPr>
              <w:t xml:space="preserve">Учитель: </w:t>
            </w:r>
          </w:p>
          <w:p w:rsidR="00FB1269" w:rsidRPr="00276F96" w:rsidRDefault="00FB1269" w:rsidP="00FB1269">
            <w:pPr>
              <w:pStyle w:val="23"/>
              <w:spacing w:line="240" w:lineRule="auto"/>
              <w:jc w:val="left"/>
              <w:rPr>
                <w:b w:val="0"/>
                <w:sz w:val="28"/>
              </w:rPr>
            </w:pPr>
            <w:r w:rsidRPr="00276F96">
              <w:rPr>
                <w:b w:val="0"/>
                <w:sz w:val="28"/>
              </w:rPr>
              <w:t>- Послушайте правила игры. Вам надо отгадать слова, спрятанные в ступеньках лестницы за каждой первой буквой слова.</w:t>
            </w:r>
          </w:p>
          <w:p w:rsidR="00FB1269" w:rsidRPr="00276F96" w:rsidRDefault="00FB1269" w:rsidP="00FB1269">
            <w:pPr>
              <w:pStyle w:val="23"/>
              <w:spacing w:line="240" w:lineRule="auto"/>
              <w:jc w:val="left"/>
              <w:rPr>
                <w:b w:val="0"/>
                <w:sz w:val="28"/>
              </w:rPr>
            </w:pPr>
            <w:r w:rsidRPr="00276F96">
              <w:rPr>
                <w:b w:val="0"/>
                <w:sz w:val="28"/>
              </w:rPr>
              <w:t>Продвигаться по лесенке необходимо последовательно, не перескакивая через ступени. За каждый правильный ответ начисляется 1 балл. Выигрывает команда, набравшая больше баллов.</w:t>
            </w:r>
          </w:p>
          <w:p w:rsidR="00FB1269" w:rsidRPr="00276F96" w:rsidRDefault="00FB1269" w:rsidP="00FB1269">
            <w:pPr>
              <w:pStyle w:val="23"/>
              <w:spacing w:line="240" w:lineRule="auto"/>
              <w:jc w:val="left"/>
              <w:rPr>
                <w:b w:val="0"/>
                <w:sz w:val="28"/>
              </w:rPr>
            </w:pPr>
            <w:r w:rsidRPr="00276F96">
              <w:rPr>
                <w:b w:val="0"/>
                <w:sz w:val="28"/>
              </w:rPr>
              <w:t>Ответы: наперсток, ножницы, пяльцы, мулине, пасма, гарус, ирис.</w:t>
            </w:r>
          </w:p>
        </w:tc>
      </w:tr>
      <w:tr w:rsidR="00FB1269" w:rsidRPr="00772AEB" w:rsidTr="00FB1269">
        <w:tc>
          <w:tcPr>
            <w:tcW w:w="2972" w:type="dxa"/>
          </w:tcPr>
          <w:p w:rsidR="00FB1269" w:rsidRPr="00772AEB" w:rsidRDefault="00FB1269" w:rsidP="00FB1269">
            <w:pPr>
              <w:pStyle w:val="23"/>
              <w:spacing w:line="240" w:lineRule="auto"/>
              <w:rPr>
                <w:b w:val="0"/>
                <w:sz w:val="24"/>
                <w:szCs w:val="24"/>
              </w:rPr>
            </w:pPr>
            <w:r w:rsidRPr="00772AEB">
              <w:rPr>
                <w:b w:val="0"/>
                <w:noProof/>
                <w:sz w:val="24"/>
                <w:szCs w:val="24"/>
              </w:rPr>
              <w:drawing>
                <wp:anchor distT="0" distB="0" distL="114300" distR="114300" simplePos="0" relativeHeight="251676672" behindDoc="0" locked="0" layoutInCell="1" allowOverlap="1" wp14:anchorId="2E763441" wp14:editId="07BF6414">
                  <wp:simplePos x="0" y="0"/>
                  <wp:positionH relativeFrom="column">
                    <wp:posOffset>-34988</wp:posOffset>
                  </wp:positionH>
                  <wp:positionV relativeFrom="paragraph">
                    <wp:posOffset>49530</wp:posOffset>
                  </wp:positionV>
                  <wp:extent cx="1800000" cy="1347713"/>
                  <wp:effectExtent l="0" t="0" r="0" b="508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800000" cy="1347713"/>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Колесо обозрения</w:t>
            </w:r>
          </w:p>
          <w:p w:rsidR="00FB1269" w:rsidRPr="00276F96" w:rsidRDefault="00FB1269" w:rsidP="00FB1269">
            <w:pPr>
              <w:pStyle w:val="23"/>
              <w:spacing w:line="240" w:lineRule="auto"/>
              <w:jc w:val="left"/>
              <w:rPr>
                <w:b w:val="0"/>
                <w:sz w:val="28"/>
              </w:rPr>
            </w:pPr>
            <w:r w:rsidRPr="00276F96">
              <w:rPr>
                <w:b w:val="0"/>
                <w:sz w:val="28"/>
              </w:rPr>
              <w:t>Учитель: в открытом секторе колеса будут появляться рисунки с изображением вышивального шва. Команда, назвавшая правильно вид шва, зарабатывает для команды 1 балл. Выигрывает команда, набравшая больше баллов.</w:t>
            </w:r>
          </w:p>
          <w:p w:rsidR="00FB1269" w:rsidRPr="00276F96" w:rsidRDefault="00FB1269" w:rsidP="00FB1269">
            <w:pPr>
              <w:pStyle w:val="23"/>
              <w:spacing w:line="240" w:lineRule="auto"/>
              <w:jc w:val="left"/>
              <w:rPr>
                <w:b w:val="0"/>
                <w:sz w:val="28"/>
              </w:rPr>
            </w:pPr>
            <w:r w:rsidRPr="00276F96">
              <w:rPr>
                <w:b w:val="0"/>
                <w:sz w:val="28"/>
              </w:rPr>
              <w:t>Ответы: (по порядку) вперед иголку, стебельчатый, назад иголку, козлик, шнурок, полукрест, петельный, тамбурный, крестик, петля с прикрепом, шнурок, тамбурный.</w:t>
            </w:r>
          </w:p>
        </w:tc>
      </w:tr>
      <w:tr w:rsidR="00FB1269" w:rsidRPr="00772AEB" w:rsidTr="00FB1269">
        <w:tc>
          <w:tcPr>
            <w:tcW w:w="2972" w:type="dxa"/>
          </w:tcPr>
          <w:p w:rsidR="00FB1269" w:rsidRPr="00772AEB" w:rsidRDefault="00FB1269" w:rsidP="00FB1269">
            <w:pPr>
              <w:pStyle w:val="23"/>
              <w:spacing w:line="240" w:lineRule="auto"/>
              <w:jc w:val="both"/>
              <w:rPr>
                <w:b w:val="0"/>
                <w:sz w:val="24"/>
                <w:szCs w:val="24"/>
              </w:rPr>
            </w:pPr>
            <w:r w:rsidRPr="00772AEB">
              <w:rPr>
                <w:b w:val="0"/>
                <w:noProof/>
                <w:sz w:val="24"/>
                <w:szCs w:val="24"/>
              </w:rPr>
              <w:drawing>
                <wp:anchor distT="0" distB="0" distL="114300" distR="114300" simplePos="0" relativeHeight="251678720" behindDoc="0" locked="0" layoutInCell="1" allowOverlap="1" wp14:anchorId="546F0B29" wp14:editId="430C1111">
                  <wp:simplePos x="0" y="0"/>
                  <wp:positionH relativeFrom="column">
                    <wp:posOffset>-27877</wp:posOffset>
                  </wp:positionH>
                  <wp:positionV relativeFrom="paragraph">
                    <wp:posOffset>1511300</wp:posOffset>
                  </wp:positionV>
                  <wp:extent cx="1799590" cy="1348105"/>
                  <wp:effectExtent l="0" t="0" r="0" b="444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799590" cy="1348105"/>
                          </a:xfrm>
                          <a:prstGeom prst="rect">
                            <a:avLst/>
                          </a:prstGeom>
                        </pic:spPr>
                      </pic:pic>
                    </a:graphicData>
                  </a:graphic>
                  <wp14:sizeRelH relativeFrom="margin">
                    <wp14:pctWidth>0</wp14:pctWidth>
                  </wp14:sizeRelH>
                  <wp14:sizeRelV relativeFrom="margin">
                    <wp14:pctHeight>0</wp14:pctHeight>
                  </wp14:sizeRelV>
                </wp:anchor>
              </w:drawing>
            </w:r>
            <w:r w:rsidRPr="00772AEB">
              <w:rPr>
                <w:b w:val="0"/>
                <w:noProof/>
                <w:sz w:val="24"/>
                <w:szCs w:val="24"/>
              </w:rPr>
              <w:drawing>
                <wp:anchor distT="0" distB="0" distL="114300" distR="114300" simplePos="0" relativeHeight="251677696" behindDoc="0" locked="0" layoutInCell="1" allowOverlap="1" wp14:anchorId="40F7859A" wp14:editId="72CD4946">
                  <wp:simplePos x="0" y="0"/>
                  <wp:positionH relativeFrom="column">
                    <wp:posOffset>-27877</wp:posOffset>
                  </wp:positionH>
                  <wp:positionV relativeFrom="paragraph">
                    <wp:posOffset>43815</wp:posOffset>
                  </wp:positionV>
                  <wp:extent cx="1800000" cy="1350000"/>
                  <wp:effectExtent l="0" t="0" r="0" b="317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800000" cy="1350000"/>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Вышивальный лабиринт</w:t>
            </w:r>
          </w:p>
          <w:p w:rsidR="00FB1269" w:rsidRPr="00276F96" w:rsidRDefault="00FB1269" w:rsidP="00FB1269">
            <w:pPr>
              <w:pStyle w:val="23"/>
              <w:spacing w:line="240" w:lineRule="auto"/>
              <w:jc w:val="left"/>
              <w:rPr>
                <w:b w:val="0"/>
                <w:sz w:val="28"/>
              </w:rPr>
            </w:pPr>
            <w:r w:rsidRPr="00276F96">
              <w:rPr>
                <w:b w:val="0"/>
                <w:sz w:val="28"/>
              </w:rPr>
              <w:t>Учитель: Послушайте внимательно правила игры.</w:t>
            </w:r>
          </w:p>
          <w:p w:rsidR="00FB1269" w:rsidRPr="00276F96" w:rsidRDefault="00FB1269" w:rsidP="00FB1269">
            <w:pPr>
              <w:pStyle w:val="23"/>
              <w:spacing w:line="240" w:lineRule="auto"/>
              <w:jc w:val="left"/>
              <w:rPr>
                <w:b w:val="0"/>
                <w:sz w:val="28"/>
              </w:rPr>
            </w:pPr>
            <w:r w:rsidRPr="00276F96">
              <w:rPr>
                <w:b w:val="0"/>
                <w:sz w:val="28"/>
              </w:rPr>
              <w:t>В игре принимают участие две команды: I - «Жёлтых» (начинает игру) и II «Синих» (очередность выбирается по жребию).</w:t>
            </w:r>
          </w:p>
          <w:p w:rsidR="00FB1269" w:rsidRPr="00276F96" w:rsidRDefault="00FB1269" w:rsidP="00FB1269">
            <w:pPr>
              <w:pStyle w:val="23"/>
              <w:spacing w:line="240" w:lineRule="auto"/>
              <w:jc w:val="left"/>
              <w:rPr>
                <w:b w:val="0"/>
                <w:sz w:val="28"/>
              </w:rPr>
            </w:pPr>
            <w:r w:rsidRPr="00276F96">
              <w:rPr>
                <w:b w:val="0"/>
                <w:sz w:val="28"/>
              </w:rPr>
              <w:t xml:space="preserve">Прочитав утверждение в открывшемся окошке, нужно выразить своё согласие (несогласие) с ним, нажав кнопку «Да» или «Нет». При правильном ответе открывается новое окошко, при неправильном - очередной ход делает команда соперников. </w:t>
            </w:r>
          </w:p>
          <w:p w:rsidR="00FB1269" w:rsidRPr="00276F96" w:rsidRDefault="00FB1269" w:rsidP="00FB1269">
            <w:pPr>
              <w:pStyle w:val="23"/>
              <w:spacing w:line="240" w:lineRule="auto"/>
              <w:jc w:val="left"/>
              <w:rPr>
                <w:b w:val="0"/>
                <w:sz w:val="28"/>
              </w:rPr>
            </w:pPr>
            <w:r w:rsidRPr="00276F96">
              <w:rPr>
                <w:b w:val="0"/>
                <w:sz w:val="28"/>
              </w:rPr>
              <w:t>Выигрывает команда, дошедшая до финиша первой и получившая меньше красных карточек, свидетельствующих о допущенных ошибках.</w:t>
            </w:r>
          </w:p>
          <w:p w:rsidR="00FB1269" w:rsidRPr="00276F96" w:rsidRDefault="00FB1269" w:rsidP="00FB1269">
            <w:pPr>
              <w:pStyle w:val="23"/>
              <w:spacing w:line="240" w:lineRule="auto"/>
              <w:jc w:val="left"/>
              <w:rPr>
                <w:b w:val="0"/>
                <w:sz w:val="28"/>
              </w:rPr>
            </w:pPr>
            <w:r w:rsidRPr="00276F96">
              <w:rPr>
                <w:b w:val="0"/>
                <w:sz w:val="28"/>
              </w:rPr>
              <w:t>Получить дополнительный балл можно за подробный правильный ответ для исправления ошибки.</w:t>
            </w:r>
          </w:p>
        </w:tc>
      </w:tr>
      <w:tr w:rsidR="00FB1269" w:rsidRPr="00772AEB" w:rsidTr="00FB1269">
        <w:tc>
          <w:tcPr>
            <w:tcW w:w="2972" w:type="dxa"/>
          </w:tcPr>
          <w:p w:rsidR="00FB1269" w:rsidRPr="00772AEB" w:rsidRDefault="00FB1269" w:rsidP="00FB1269">
            <w:pPr>
              <w:pStyle w:val="23"/>
              <w:spacing w:line="240" w:lineRule="auto"/>
              <w:rPr>
                <w:b w:val="0"/>
                <w:sz w:val="24"/>
                <w:szCs w:val="24"/>
              </w:rPr>
            </w:pPr>
            <w:r w:rsidRPr="00772AEB">
              <w:rPr>
                <w:b w:val="0"/>
                <w:noProof/>
                <w:sz w:val="24"/>
                <w:szCs w:val="24"/>
              </w:rPr>
              <w:lastRenderedPageBreak/>
              <w:drawing>
                <wp:anchor distT="0" distB="0" distL="114300" distR="114300" simplePos="0" relativeHeight="251679744" behindDoc="0" locked="0" layoutInCell="1" allowOverlap="1" wp14:anchorId="4880E496" wp14:editId="13CE2689">
                  <wp:simplePos x="0" y="0"/>
                  <wp:positionH relativeFrom="column">
                    <wp:posOffset>-27877</wp:posOffset>
                  </wp:positionH>
                  <wp:positionV relativeFrom="paragraph">
                    <wp:posOffset>66675</wp:posOffset>
                  </wp:positionV>
                  <wp:extent cx="1800000" cy="1346982"/>
                  <wp:effectExtent l="0" t="0" r="0" b="571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800000" cy="1346982"/>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Станция «Разминай-ка»</w:t>
            </w:r>
          </w:p>
          <w:p w:rsidR="00FB1269" w:rsidRPr="00276F96" w:rsidRDefault="00FB1269" w:rsidP="00FB1269">
            <w:pPr>
              <w:pStyle w:val="23"/>
              <w:tabs>
                <w:tab w:val="left" w:pos="291"/>
              </w:tabs>
              <w:spacing w:line="240" w:lineRule="auto"/>
              <w:jc w:val="left"/>
              <w:rPr>
                <w:sz w:val="28"/>
              </w:rPr>
            </w:pPr>
            <w:r w:rsidRPr="00276F96">
              <w:rPr>
                <w:sz w:val="28"/>
              </w:rPr>
              <w:t>1.</w:t>
            </w:r>
            <w:r w:rsidRPr="00276F96">
              <w:rPr>
                <w:sz w:val="28"/>
              </w:rPr>
              <w:tab/>
              <w:t>Физкультминутка</w:t>
            </w:r>
          </w:p>
          <w:p w:rsidR="00FB1269" w:rsidRPr="00276F96" w:rsidRDefault="00FB1269" w:rsidP="00FB1269">
            <w:pPr>
              <w:pStyle w:val="23"/>
              <w:spacing w:line="240" w:lineRule="auto"/>
              <w:jc w:val="left"/>
              <w:rPr>
                <w:b w:val="0"/>
                <w:sz w:val="28"/>
              </w:rPr>
            </w:pPr>
            <w:r w:rsidRPr="00276F96">
              <w:rPr>
                <w:b w:val="0"/>
                <w:sz w:val="28"/>
              </w:rPr>
              <w:t xml:space="preserve">Учитель: </w:t>
            </w:r>
          </w:p>
          <w:p w:rsidR="00FB1269" w:rsidRPr="00276F96" w:rsidRDefault="00FB1269" w:rsidP="00FB1269">
            <w:pPr>
              <w:pStyle w:val="23"/>
              <w:spacing w:line="240" w:lineRule="auto"/>
              <w:jc w:val="left"/>
              <w:rPr>
                <w:b w:val="0"/>
                <w:sz w:val="28"/>
              </w:rPr>
            </w:pPr>
            <w:r w:rsidRPr="00276F96">
              <w:rPr>
                <w:b w:val="0"/>
                <w:sz w:val="28"/>
              </w:rPr>
              <w:t>А теперь давайте немного разомнемся. Повторяйте движения за мной.</w:t>
            </w:r>
          </w:p>
          <w:p w:rsidR="00FB1269" w:rsidRPr="00276F96" w:rsidRDefault="00FB1269" w:rsidP="00FB1269">
            <w:pPr>
              <w:pStyle w:val="23"/>
              <w:spacing w:line="240" w:lineRule="auto"/>
              <w:jc w:val="left"/>
              <w:rPr>
                <w:b w:val="0"/>
                <w:sz w:val="28"/>
              </w:rPr>
            </w:pPr>
            <w:r w:rsidRPr="00276F96">
              <w:rPr>
                <w:b w:val="0"/>
                <w:sz w:val="28"/>
              </w:rPr>
              <w:t xml:space="preserve">Мы зарядку начинаем </w:t>
            </w:r>
          </w:p>
          <w:p w:rsidR="00FB1269" w:rsidRPr="00276F96" w:rsidRDefault="00FB1269" w:rsidP="00FB1269">
            <w:pPr>
              <w:pStyle w:val="23"/>
              <w:spacing w:line="240" w:lineRule="auto"/>
              <w:jc w:val="left"/>
              <w:rPr>
                <w:b w:val="0"/>
                <w:sz w:val="28"/>
              </w:rPr>
            </w:pPr>
            <w:r w:rsidRPr="00276F96">
              <w:rPr>
                <w:b w:val="0"/>
                <w:sz w:val="28"/>
              </w:rPr>
              <w:t xml:space="preserve">Наши руки разминаем </w:t>
            </w:r>
          </w:p>
          <w:p w:rsidR="00FB1269" w:rsidRPr="00276F96" w:rsidRDefault="00FB1269" w:rsidP="00FB1269">
            <w:pPr>
              <w:pStyle w:val="23"/>
              <w:spacing w:line="240" w:lineRule="auto"/>
              <w:jc w:val="left"/>
              <w:rPr>
                <w:b w:val="0"/>
                <w:sz w:val="28"/>
              </w:rPr>
            </w:pPr>
            <w:r w:rsidRPr="00276F96">
              <w:rPr>
                <w:b w:val="0"/>
                <w:sz w:val="28"/>
              </w:rPr>
              <w:t xml:space="preserve">Разминаем спину плечи, </w:t>
            </w:r>
          </w:p>
          <w:p w:rsidR="00FB1269" w:rsidRPr="00276F96" w:rsidRDefault="00FB1269" w:rsidP="00FB1269">
            <w:pPr>
              <w:pStyle w:val="23"/>
              <w:spacing w:line="240" w:lineRule="auto"/>
              <w:jc w:val="left"/>
              <w:rPr>
                <w:b w:val="0"/>
                <w:sz w:val="28"/>
              </w:rPr>
            </w:pPr>
            <w:r w:rsidRPr="00276F96">
              <w:rPr>
                <w:b w:val="0"/>
                <w:sz w:val="28"/>
              </w:rPr>
              <w:t xml:space="preserve">Чтоб сидеть нам было легче (руки перед грудью, рывки руками). </w:t>
            </w:r>
          </w:p>
          <w:p w:rsidR="00FB1269" w:rsidRPr="00276F96" w:rsidRDefault="00FB1269" w:rsidP="00FB1269">
            <w:pPr>
              <w:pStyle w:val="23"/>
              <w:spacing w:line="240" w:lineRule="auto"/>
              <w:jc w:val="left"/>
              <w:rPr>
                <w:b w:val="0"/>
                <w:sz w:val="28"/>
              </w:rPr>
            </w:pPr>
            <w:r w:rsidRPr="00276F96">
              <w:rPr>
                <w:b w:val="0"/>
                <w:sz w:val="28"/>
              </w:rPr>
              <w:t xml:space="preserve">Разминая поясницу, </w:t>
            </w:r>
          </w:p>
          <w:p w:rsidR="00FB1269" w:rsidRPr="00276F96" w:rsidRDefault="00FB1269" w:rsidP="00FB1269">
            <w:pPr>
              <w:pStyle w:val="23"/>
              <w:spacing w:line="240" w:lineRule="auto"/>
              <w:jc w:val="left"/>
              <w:rPr>
                <w:b w:val="0"/>
                <w:sz w:val="28"/>
              </w:rPr>
            </w:pPr>
            <w:r w:rsidRPr="00276F96">
              <w:rPr>
                <w:b w:val="0"/>
                <w:sz w:val="28"/>
              </w:rPr>
              <w:t xml:space="preserve">Мы не будем торопиться. </w:t>
            </w:r>
          </w:p>
          <w:p w:rsidR="00FB1269" w:rsidRPr="00276F96" w:rsidRDefault="00FB1269" w:rsidP="00FB1269">
            <w:pPr>
              <w:pStyle w:val="23"/>
              <w:spacing w:line="240" w:lineRule="auto"/>
              <w:jc w:val="left"/>
              <w:rPr>
                <w:b w:val="0"/>
                <w:sz w:val="28"/>
              </w:rPr>
            </w:pPr>
            <w:r w:rsidRPr="00276F96">
              <w:rPr>
                <w:b w:val="0"/>
                <w:sz w:val="28"/>
              </w:rPr>
              <w:t xml:space="preserve">Вправо, влево, повернись, </w:t>
            </w:r>
          </w:p>
          <w:p w:rsidR="00FB1269" w:rsidRPr="00276F96" w:rsidRDefault="00FB1269" w:rsidP="00FB1269">
            <w:pPr>
              <w:pStyle w:val="23"/>
              <w:spacing w:line="240" w:lineRule="auto"/>
              <w:jc w:val="left"/>
              <w:rPr>
                <w:b w:val="0"/>
                <w:sz w:val="28"/>
              </w:rPr>
            </w:pPr>
            <w:r w:rsidRPr="00276F96">
              <w:rPr>
                <w:b w:val="0"/>
                <w:sz w:val="28"/>
              </w:rPr>
              <w:t xml:space="preserve">На соседа оглянись (поворот туловища в стороны). </w:t>
            </w:r>
          </w:p>
          <w:p w:rsidR="00FB1269" w:rsidRPr="00276F96" w:rsidRDefault="00FB1269" w:rsidP="00FB1269">
            <w:pPr>
              <w:pStyle w:val="23"/>
              <w:spacing w:line="240" w:lineRule="auto"/>
              <w:jc w:val="left"/>
              <w:rPr>
                <w:b w:val="0"/>
                <w:sz w:val="28"/>
              </w:rPr>
            </w:pPr>
            <w:r w:rsidRPr="00276F96">
              <w:rPr>
                <w:b w:val="0"/>
                <w:sz w:val="28"/>
              </w:rPr>
              <w:t xml:space="preserve">Голову тяну к плечу, </w:t>
            </w:r>
          </w:p>
          <w:p w:rsidR="00FB1269" w:rsidRPr="00276F96" w:rsidRDefault="00FB1269" w:rsidP="00FB1269">
            <w:pPr>
              <w:pStyle w:val="23"/>
              <w:spacing w:line="240" w:lineRule="auto"/>
              <w:jc w:val="left"/>
              <w:rPr>
                <w:b w:val="0"/>
                <w:sz w:val="28"/>
              </w:rPr>
            </w:pPr>
            <w:r w:rsidRPr="00276F96">
              <w:rPr>
                <w:b w:val="0"/>
                <w:sz w:val="28"/>
              </w:rPr>
              <w:t xml:space="preserve">Шею я размять хочу. </w:t>
            </w:r>
          </w:p>
          <w:p w:rsidR="00FB1269" w:rsidRPr="00276F96" w:rsidRDefault="00FB1269" w:rsidP="00FB1269">
            <w:pPr>
              <w:pStyle w:val="23"/>
              <w:spacing w:line="240" w:lineRule="auto"/>
              <w:jc w:val="left"/>
              <w:rPr>
                <w:b w:val="0"/>
                <w:sz w:val="28"/>
              </w:rPr>
            </w:pPr>
            <w:r w:rsidRPr="00276F96">
              <w:rPr>
                <w:b w:val="0"/>
                <w:sz w:val="28"/>
              </w:rPr>
              <w:t xml:space="preserve">В стороны разок-другой </w:t>
            </w:r>
          </w:p>
          <w:p w:rsidR="00FB1269" w:rsidRPr="00276F96" w:rsidRDefault="00FB1269" w:rsidP="00FB1269">
            <w:pPr>
              <w:pStyle w:val="23"/>
              <w:spacing w:line="240" w:lineRule="auto"/>
              <w:jc w:val="left"/>
              <w:rPr>
                <w:b w:val="0"/>
                <w:sz w:val="28"/>
              </w:rPr>
            </w:pPr>
            <w:r w:rsidRPr="00276F96">
              <w:rPr>
                <w:b w:val="0"/>
                <w:sz w:val="28"/>
              </w:rPr>
              <w:t xml:space="preserve">Покачаю головой (наклоны головы вправо и влево). </w:t>
            </w:r>
          </w:p>
          <w:p w:rsidR="00FB1269" w:rsidRPr="00276F96" w:rsidRDefault="00FB1269" w:rsidP="00FB1269">
            <w:pPr>
              <w:pStyle w:val="23"/>
              <w:spacing w:line="240" w:lineRule="auto"/>
              <w:jc w:val="left"/>
              <w:rPr>
                <w:b w:val="0"/>
                <w:sz w:val="28"/>
              </w:rPr>
            </w:pPr>
            <w:r w:rsidRPr="00276F96">
              <w:rPr>
                <w:b w:val="0"/>
                <w:sz w:val="28"/>
              </w:rPr>
              <w:t xml:space="preserve">Хорошо чуть - чуть размяться. </w:t>
            </w:r>
          </w:p>
          <w:p w:rsidR="00FB1269" w:rsidRPr="00276F96" w:rsidRDefault="00FB1269" w:rsidP="00FB1269">
            <w:pPr>
              <w:pStyle w:val="23"/>
              <w:spacing w:line="240" w:lineRule="auto"/>
              <w:jc w:val="left"/>
              <w:rPr>
                <w:b w:val="0"/>
                <w:sz w:val="28"/>
              </w:rPr>
            </w:pPr>
            <w:r w:rsidRPr="00276F96">
              <w:rPr>
                <w:b w:val="0"/>
                <w:sz w:val="28"/>
              </w:rPr>
              <w:t xml:space="preserve">Снова сядем заниматься. </w:t>
            </w:r>
          </w:p>
          <w:p w:rsidR="00FB1269" w:rsidRPr="00276F96" w:rsidRDefault="00FB1269" w:rsidP="00FB1269">
            <w:pPr>
              <w:pStyle w:val="23"/>
              <w:tabs>
                <w:tab w:val="left" w:pos="291"/>
              </w:tabs>
              <w:spacing w:line="240" w:lineRule="auto"/>
              <w:jc w:val="left"/>
              <w:rPr>
                <w:sz w:val="28"/>
              </w:rPr>
            </w:pPr>
            <w:r w:rsidRPr="00276F96">
              <w:rPr>
                <w:sz w:val="28"/>
              </w:rPr>
              <w:t>2.</w:t>
            </w:r>
            <w:r w:rsidRPr="00276F96">
              <w:rPr>
                <w:sz w:val="28"/>
              </w:rPr>
              <w:tab/>
              <w:t>Правила безопасной работы</w:t>
            </w:r>
          </w:p>
          <w:p w:rsidR="00FB1269" w:rsidRPr="00276F96" w:rsidRDefault="00FB1269" w:rsidP="00FB1269">
            <w:pPr>
              <w:pStyle w:val="23"/>
              <w:spacing w:line="240" w:lineRule="auto"/>
              <w:jc w:val="left"/>
              <w:rPr>
                <w:b w:val="0"/>
                <w:sz w:val="28"/>
              </w:rPr>
            </w:pPr>
            <w:r w:rsidRPr="00276F96">
              <w:rPr>
                <w:b w:val="0"/>
                <w:sz w:val="28"/>
              </w:rPr>
              <w:t xml:space="preserve">Учитель: </w:t>
            </w:r>
          </w:p>
          <w:p w:rsidR="00FB1269" w:rsidRPr="00276F96" w:rsidRDefault="00FB1269" w:rsidP="00FB1269">
            <w:pPr>
              <w:pStyle w:val="23"/>
              <w:spacing w:line="240" w:lineRule="auto"/>
              <w:jc w:val="left"/>
              <w:rPr>
                <w:b w:val="0"/>
                <w:sz w:val="28"/>
              </w:rPr>
            </w:pPr>
            <w:r w:rsidRPr="00276F96">
              <w:rPr>
                <w:b w:val="0"/>
                <w:sz w:val="28"/>
              </w:rPr>
              <w:t>- Послушайте правила безопасной работы (звучат правила безопасной работы в стихотворной форме, озвученные автором разработки).</w:t>
            </w:r>
          </w:p>
          <w:p w:rsidR="00FB1269" w:rsidRPr="00276F96" w:rsidRDefault="00FB1269" w:rsidP="00FB1269">
            <w:pPr>
              <w:pStyle w:val="23"/>
              <w:spacing w:line="240" w:lineRule="auto"/>
              <w:jc w:val="left"/>
              <w:rPr>
                <w:b w:val="0"/>
                <w:sz w:val="28"/>
              </w:rPr>
            </w:pPr>
            <w:r w:rsidRPr="00276F96">
              <w:rPr>
                <w:b w:val="0"/>
                <w:sz w:val="28"/>
              </w:rPr>
              <w:t>Работать ножницами можно,</w:t>
            </w:r>
          </w:p>
          <w:p w:rsidR="00FB1269" w:rsidRPr="00276F96" w:rsidRDefault="00FB1269" w:rsidP="00FB1269">
            <w:pPr>
              <w:pStyle w:val="23"/>
              <w:spacing w:line="240" w:lineRule="auto"/>
              <w:jc w:val="left"/>
              <w:rPr>
                <w:b w:val="0"/>
                <w:sz w:val="28"/>
              </w:rPr>
            </w:pPr>
            <w:r w:rsidRPr="00276F96">
              <w:rPr>
                <w:b w:val="0"/>
                <w:sz w:val="28"/>
              </w:rPr>
              <w:t>Но только очень осторожно.</w:t>
            </w:r>
          </w:p>
          <w:p w:rsidR="00FB1269" w:rsidRPr="00276F96" w:rsidRDefault="00FB1269" w:rsidP="00FB1269">
            <w:pPr>
              <w:pStyle w:val="23"/>
              <w:spacing w:line="240" w:lineRule="auto"/>
              <w:jc w:val="left"/>
              <w:rPr>
                <w:b w:val="0"/>
                <w:sz w:val="28"/>
              </w:rPr>
            </w:pPr>
            <w:r w:rsidRPr="00276F96">
              <w:rPr>
                <w:b w:val="0"/>
                <w:sz w:val="28"/>
              </w:rPr>
              <w:t>Не бегай с ними по квартире -</w:t>
            </w:r>
          </w:p>
          <w:p w:rsidR="00FB1269" w:rsidRPr="00276F96" w:rsidRDefault="00FB1269" w:rsidP="00FB1269">
            <w:pPr>
              <w:pStyle w:val="23"/>
              <w:spacing w:line="240" w:lineRule="auto"/>
              <w:jc w:val="left"/>
              <w:rPr>
                <w:b w:val="0"/>
                <w:sz w:val="28"/>
              </w:rPr>
            </w:pPr>
            <w:r w:rsidRPr="00276F96">
              <w:rPr>
                <w:b w:val="0"/>
                <w:sz w:val="28"/>
              </w:rPr>
              <w:t>Так можно сделать харакири.</w:t>
            </w:r>
          </w:p>
          <w:p w:rsidR="00FB1269" w:rsidRPr="00276F96" w:rsidRDefault="00FB1269" w:rsidP="00FB1269">
            <w:pPr>
              <w:pStyle w:val="23"/>
              <w:spacing w:line="240" w:lineRule="auto"/>
              <w:jc w:val="left"/>
              <w:rPr>
                <w:b w:val="0"/>
                <w:sz w:val="28"/>
              </w:rPr>
            </w:pPr>
            <w:r w:rsidRPr="00276F96">
              <w:rPr>
                <w:b w:val="0"/>
                <w:sz w:val="28"/>
              </w:rPr>
              <w:t>Коль просит кто-то, не зевай,</w:t>
            </w:r>
          </w:p>
          <w:p w:rsidR="00FB1269" w:rsidRPr="00276F96" w:rsidRDefault="00FB1269" w:rsidP="00FB1269">
            <w:pPr>
              <w:pStyle w:val="23"/>
              <w:spacing w:line="240" w:lineRule="auto"/>
              <w:jc w:val="left"/>
              <w:rPr>
                <w:b w:val="0"/>
                <w:sz w:val="28"/>
              </w:rPr>
            </w:pPr>
            <w:r w:rsidRPr="00276F96">
              <w:rPr>
                <w:b w:val="0"/>
                <w:sz w:val="28"/>
              </w:rPr>
              <w:t>Вперед колечками подай.</w:t>
            </w:r>
          </w:p>
          <w:p w:rsidR="00FB1269" w:rsidRPr="00276F96" w:rsidRDefault="00FB1269" w:rsidP="00FB1269">
            <w:pPr>
              <w:pStyle w:val="23"/>
              <w:spacing w:line="240" w:lineRule="auto"/>
              <w:jc w:val="left"/>
              <w:rPr>
                <w:b w:val="0"/>
                <w:sz w:val="28"/>
              </w:rPr>
            </w:pPr>
            <w:r w:rsidRPr="00276F96">
              <w:rPr>
                <w:b w:val="0"/>
                <w:sz w:val="28"/>
              </w:rPr>
              <w:t>Храните ножницы на месте</w:t>
            </w:r>
          </w:p>
          <w:p w:rsidR="00FB1269" w:rsidRPr="00276F96" w:rsidRDefault="00FB1269" w:rsidP="00FB1269">
            <w:pPr>
              <w:pStyle w:val="23"/>
              <w:spacing w:line="240" w:lineRule="auto"/>
              <w:jc w:val="left"/>
              <w:rPr>
                <w:b w:val="0"/>
                <w:sz w:val="28"/>
              </w:rPr>
            </w:pPr>
            <w:r w:rsidRPr="00276F96">
              <w:rPr>
                <w:b w:val="0"/>
                <w:sz w:val="28"/>
              </w:rPr>
              <w:t>С концами, согнутыми вместе.</w:t>
            </w:r>
          </w:p>
          <w:p w:rsidR="00FB1269" w:rsidRPr="00276F96" w:rsidRDefault="00FB1269" w:rsidP="00FB1269">
            <w:pPr>
              <w:pStyle w:val="23"/>
              <w:spacing w:line="240" w:lineRule="auto"/>
              <w:jc w:val="left"/>
              <w:rPr>
                <w:b w:val="0"/>
                <w:sz w:val="28"/>
              </w:rPr>
            </w:pPr>
            <w:r w:rsidRPr="00276F96">
              <w:rPr>
                <w:b w:val="0"/>
                <w:sz w:val="28"/>
              </w:rPr>
              <w:t>Ты не бери иголку в рот:</w:t>
            </w:r>
          </w:p>
          <w:p w:rsidR="00FB1269" w:rsidRPr="00276F96" w:rsidRDefault="00FB1269" w:rsidP="00FB1269">
            <w:pPr>
              <w:pStyle w:val="23"/>
              <w:spacing w:line="240" w:lineRule="auto"/>
              <w:jc w:val="left"/>
              <w:rPr>
                <w:b w:val="0"/>
                <w:sz w:val="28"/>
              </w:rPr>
            </w:pPr>
            <w:r w:rsidRPr="00276F96">
              <w:rPr>
                <w:b w:val="0"/>
                <w:sz w:val="28"/>
              </w:rPr>
              <w:t>Иголка острая - не плод.</w:t>
            </w:r>
          </w:p>
          <w:p w:rsidR="00FB1269" w:rsidRPr="00276F96" w:rsidRDefault="00FB1269" w:rsidP="00FB1269">
            <w:pPr>
              <w:pStyle w:val="23"/>
              <w:spacing w:line="240" w:lineRule="auto"/>
              <w:jc w:val="left"/>
              <w:rPr>
                <w:b w:val="0"/>
                <w:sz w:val="28"/>
              </w:rPr>
            </w:pPr>
            <w:r w:rsidRPr="00276F96">
              <w:rPr>
                <w:b w:val="0"/>
                <w:sz w:val="28"/>
              </w:rPr>
              <w:t>Игла в работе весела,</w:t>
            </w:r>
          </w:p>
          <w:p w:rsidR="00FB1269" w:rsidRPr="00276F96" w:rsidRDefault="00FB1269" w:rsidP="00FB1269">
            <w:pPr>
              <w:pStyle w:val="23"/>
              <w:spacing w:line="240" w:lineRule="auto"/>
              <w:jc w:val="left"/>
              <w:rPr>
                <w:b w:val="0"/>
                <w:sz w:val="28"/>
              </w:rPr>
            </w:pPr>
            <w:r w:rsidRPr="00276F96">
              <w:rPr>
                <w:b w:val="0"/>
                <w:sz w:val="28"/>
              </w:rPr>
              <w:t>Она тонка и так мала:</w:t>
            </w:r>
          </w:p>
          <w:p w:rsidR="00FB1269" w:rsidRPr="00276F96" w:rsidRDefault="00FB1269" w:rsidP="00FB1269">
            <w:pPr>
              <w:pStyle w:val="23"/>
              <w:spacing w:line="240" w:lineRule="auto"/>
              <w:jc w:val="left"/>
              <w:rPr>
                <w:b w:val="0"/>
                <w:sz w:val="28"/>
              </w:rPr>
            </w:pPr>
            <w:r w:rsidRPr="00276F96">
              <w:rPr>
                <w:b w:val="0"/>
                <w:sz w:val="28"/>
              </w:rPr>
              <w:t>Не будешь класть ее на место,</w:t>
            </w:r>
          </w:p>
          <w:p w:rsidR="00FB1269" w:rsidRPr="00276F96" w:rsidRDefault="00FB1269" w:rsidP="00FB1269">
            <w:pPr>
              <w:pStyle w:val="23"/>
              <w:spacing w:line="240" w:lineRule="auto"/>
              <w:jc w:val="left"/>
              <w:rPr>
                <w:b w:val="0"/>
                <w:sz w:val="28"/>
              </w:rPr>
            </w:pPr>
            <w:r w:rsidRPr="00276F96">
              <w:rPr>
                <w:b w:val="0"/>
                <w:sz w:val="28"/>
              </w:rPr>
              <w:t>Вдруг потеряется в отместку.</w:t>
            </w:r>
          </w:p>
          <w:p w:rsidR="00FB1269" w:rsidRPr="00276F96" w:rsidRDefault="00FB1269" w:rsidP="00FB1269">
            <w:pPr>
              <w:pStyle w:val="23"/>
              <w:spacing w:line="240" w:lineRule="auto"/>
              <w:jc w:val="left"/>
              <w:rPr>
                <w:b w:val="0"/>
                <w:sz w:val="28"/>
              </w:rPr>
            </w:pPr>
            <w:r w:rsidRPr="00276F96">
              <w:rPr>
                <w:b w:val="0"/>
                <w:sz w:val="28"/>
              </w:rPr>
              <w:t>И затаится в беспорядке…</w:t>
            </w:r>
          </w:p>
          <w:p w:rsidR="00FB1269" w:rsidRPr="00276F96" w:rsidRDefault="00FB1269" w:rsidP="00FB1269">
            <w:pPr>
              <w:pStyle w:val="23"/>
              <w:spacing w:line="240" w:lineRule="auto"/>
              <w:jc w:val="left"/>
              <w:rPr>
                <w:b w:val="0"/>
                <w:sz w:val="28"/>
              </w:rPr>
            </w:pPr>
            <w:r w:rsidRPr="00276F96">
              <w:rPr>
                <w:b w:val="0"/>
                <w:sz w:val="28"/>
              </w:rPr>
              <w:t>Тебе ж потом воткнется в пятку.</w:t>
            </w:r>
          </w:p>
          <w:p w:rsidR="00FB1269" w:rsidRPr="00276F96" w:rsidRDefault="00FB1269" w:rsidP="00FB1269">
            <w:pPr>
              <w:pStyle w:val="23"/>
              <w:spacing w:line="240" w:lineRule="auto"/>
              <w:jc w:val="left"/>
              <w:rPr>
                <w:b w:val="0"/>
                <w:sz w:val="28"/>
              </w:rPr>
            </w:pPr>
            <w:r w:rsidRPr="00276F96">
              <w:rPr>
                <w:b w:val="0"/>
                <w:sz w:val="28"/>
              </w:rPr>
              <w:lastRenderedPageBreak/>
              <w:t>Иголки надо сосчитать,</w:t>
            </w:r>
          </w:p>
          <w:p w:rsidR="00FB1269" w:rsidRPr="00276F96" w:rsidRDefault="00FB1269" w:rsidP="00FB1269">
            <w:pPr>
              <w:pStyle w:val="23"/>
              <w:spacing w:line="240" w:lineRule="auto"/>
              <w:jc w:val="left"/>
              <w:rPr>
                <w:b w:val="0"/>
                <w:sz w:val="28"/>
              </w:rPr>
            </w:pPr>
            <w:r w:rsidRPr="00276F96">
              <w:rPr>
                <w:b w:val="0"/>
                <w:sz w:val="28"/>
              </w:rPr>
              <w:t>Потом садиться вышивать.</w:t>
            </w:r>
          </w:p>
          <w:p w:rsidR="00FB1269" w:rsidRPr="00276F96" w:rsidRDefault="00FB1269" w:rsidP="00FB1269">
            <w:pPr>
              <w:pStyle w:val="23"/>
              <w:spacing w:line="240" w:lineRule="auto"/>
              <w:jc w:val="left"/>
              <w:rPr>
                <w:b w:val="0"/>
                <w:sz w:val="28"/>
              </w:rPr>
            </w:pPr>
            <w:r w:rsidRPr="00276F96">
              <w:rPr>
                <w:b w:val="0"/>
                <w:sz w:val="28"/>
              </w:rPr>
              <w:t>С напёрстком, право, лучше жить,</w:t>
            </w:r>
          </w:p>
          <w:p w:rsidR="00FB1269" w:rsidRPr="00276F96" w:rsidRDefault="00FB1269" w:rsidP="00FB1269">
            <w:pPr>
              <w:pStyle w:val="23"/>
              <w:spacing w:line="240" w:lineRule="auto"/>
              <w:jc w:val="left"/>
              <w:rPr>
                <w:b w:val="0"/>
                <w:sz w:val="28"/>
              </w:rPr>
            </w:pPr>
            <w:r w:rsidRPr="00276F96">
              <w:rPr>
                <w:b w:val="0"/>
                <w:sz w:val="28"/>
              </w:rPr>
              <w:t>Как щит, он может защитить,</w:t>
            </w:r>
          </w:p>
          <w:p w:rsidR="00FB1269" w:rsidRPr="00276F96" w:rsidRDefault="00FB1269" w:rsidP="00FB1269">
            <w:pPr>
              <w:pStyle w:val="23"/>
              <w:spacing w:line="240" w:lineRule="auto"/>
              <w:jc w:val="left"/>
              <w:rPr>
                <w:b w:val="0"/>
                <w:sz w:val="28"/>
              </w:rPr>
            </w:pPr>
            <w:r w:rsidRPr="00276F96">
              <w:rPr>
                <w:b w:val="0"/>
                <w:sz w:val="28"/>
              </w:rPr>
              <w:t>Иголки нрав колючий</w:t>
            </w:r>
          </w:p>
          <w:p w:rsidR="00FB1269" w:rsidRPr="00276F96" w:rsidRDefault="00FB1269" w:rsidP="00FB1269">
            <w:pPr>
              <w:pStyle w:val="23"/>
              <w:spacing w:line="240" w:lineRule="auto"/>
              <w:jc w:val="left"/>
              <w:rPr>
                <w:b w:val="0"/>
                <w:sz w:val="28"/>
              </w:rPr>
            </w:pPr>
            <w:r w:rsidRPr="00276F96">
              <w:rPr>
                <w:b w:val="0"/>
                <w:sz w:val="28"/>
              </w:rPr>
              <w:t>Он непременно укротит.</w:t>
            </w:r>
          </w:p>
        </w:tc>
      </w:tr>
      <w:tr w:rsidR="00FB1269" w:rsidRPr="00772AEB" w:rsidTr="00FB1269">
        <w:tc>
          <w:tcPr>
            <w:tcW w:w="2972" w:type="dxa"/>
          </w:tcPr>
          <w:p w:rsidR="00FB1269" w:rsidRPr="00772AEB" w:rsidRDefault="00FB1269" w:rsidP="00FB1269">
            <w:pPr>
              <w:pStyle w:val="23"/>
              <w:spacing w:line="240" w:lineRule="auto"/>
              <w:rPr>
                <w:b w:val="0"/>
                <w:sz w:val="24"/>
                <w:szCs w:val="24"/>
              </w:rPr>
            </w:pPr>
            <w:r w:rsidRPr="00772AEB">
              <w:rPr>
                <w:b w:val="0"/>
                <w:noProof/>
                <w:sz w:val="24"/>
                <w:szCs w:val="24"/>
              </w:rPr>
              <w:lastRenderedPageBreak/>
              <w:drawing>
                <wp:anchor distT="0" distB="0" distL="114300" distR="114300" simplePos="0" relativeHeight="251681792" behindDoc="0" locked="0" layoutInCell="1" allowOverlap="1" wp14:anchorId="66A919A7" wp14:editId="004A0B3E">
                  <wp:simplePos x="0" y="0"/>
                  <wp:positionH relativeFrom="column">
                    <wp:posOffset>-20892</wp:posOffset>
                  </wp:positionH>
                  <wp:positionV relativeFrom="paragraph">
                    <wp:posOffset>1524635</wp:posOffset>
                  </wp:positionV>
                  <wp:extent cx="1799590" cy="1349375"/>
                  <wp:effectExtent l="0" t="0" r="0" b="317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799590" cy="1349375"/>
                          </a:xfrm>
                          <a:prstGeom prst="rect">
                            <a:avLst/>
                          </a:prstGeom>
                        </pic:spPr>
                      </pic:pic>
                    </a:graphicData>
                  </a:graphic>
                  <wp14:sizeRelH relativeFrom="margin">
                    <wp14:pctWidth>0</wp14:pctWidth>
                  </wp14:sizeRelH>
                  <wp14:sizeRelV relativeFrom="margin">
                    <wp14:pctHeight>0</wp14:pctHeight>
                  </wp14:sizeRelV>
                </wp:anchor>
              </w:drawing>
            </w:r>
            <w:r w:rsidRPr="00772AEB">
              <w:rPr>
                <w:b w:val="0"/>
                <w:noProof/>
                <w:sz w:val="24"/>
                <w:szCs w:val="24"/>
              </w:rPr>
              <w:drawing>
                <wp:anchor distT="0" distB="0" distL="114300" distR="114300" simplePos="0" relativeHeight="251680768" behindDoc="0" locked="0" layoutInCell="1" allowOverlap="1" wp14:anchorId="339DE865" wp14:editId="4BE93E3D">
                  <wp:simplePos x="0" y="0"/>
                  <wp:positionH relativeFrom="column">
                    <wp:posOffset>-13907</wp:posOffset>
                  </wp:positionH>
                  <wp:positionV relativeFrom="paragraph">
                    <wp:posOffset>60325</wp:posOffset>
                  </wp:positionV>
                  <wp:extent cx="1799590" cy="1346835"/>
                  <wp:effectExtent l="0" t="0" r="0" b="571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799590" cy="1346835"/>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276F96" w:rsidRDefault="00FB1269" w:rsidP="00FB1269">
            <w:pPr>
              <w:pStyle w:val="23"/>
              <w:spacing w:line="240" w:lineRule="auto"/>
              <w:jc w:val="left"/>
              <w:rPr>
                <w:sz w:val="28"/>
              </w:rPr>
            </w:pPr>
            <w:r w:rsidRPr="00276F96">
              <w:rPr>
                <w:sz w:val="28"/>
              </w:rPr>
              <w:t>Станция «Вышивай-ка»</w:t>
            </w:r>
          </w:p>
          <w:p w:rsidR="00FB1269" w:rsidRPr="00276F96" w:rsidRDefault="00FB1269" w:rsidP="00FB1269">
            <w:pPr>
              <w:pStyle w:val="23"/>
              <w:spacing w:line="240" w:lineRule="auto"/>
              <w:jc w:val="left"/>
              <w:rPr>
                <w:b w:val="0"/>
                <w:sz w:val="28"/>
              </w:rPr>
            </w:pPr>
            <w:r w:rsidRPr="00276F96">
              <w:rPr>
                <w:b w:val="0"/>
                <w:sz w:val="28"/>
              </w:rPr>
              <w:t xml:space="preserve">Учитель: </w:t>
            </w:r>
          </w:p>
          <w:p w:rsidR="00FB1269" w:rsidRPr="00276F96" w:rsidRDefault="00FB1269" w:rsidP="00FB1269">
            <w:pPr>
              <w:pStyle w:val="23"/>
              <w:spacing w:line="240" w:lineRule="auto"/>
              <w:jc w:val="left"/>
              <w:rPr>
                <w:b w:val="0"/>
                <w:sz w:val="28"/>
              </w:rPr>
            </w:pPr>
            <w:r w:rsidRPr="00276F96">
              <w:rPr>
                <w:b w:val="0"/>
                <w:sz w:val="28"/>
              </w:rPr>
              <w:t>Вышивайте крестиком, гладью, стебельком…</w:t>
            </w:r>
          </w:p>
          <w:p w:rsidR="00FB1269" w:rsidRPr="00276F96" w:rsidRDefault="00FB1269" w:rsidP="00FB1269">
            <w:pPr>
              <w:pStyle w:val="23"/>
              <w:spacing w:line="240" w:lineRule="auto"/>
              <w:jc w:val="left"/>
              <w:rPr>
                <w:b w:val="0"/>
                <w:sz w:val="28"/>
              </w:rPr>
            </w:pPr>
            <w:r w:rsidRPr="00276F96">
              <w:rPr>
                <w:b w:val="0"/>
                <w:sz w:val="28"/>
              </w:rPr>
              <w:t>Девушки- красавицы, украшайте дом.</w:t>
            </w:r>
          </w:p>
          <w:p w:rsidR="00FB1269" w:rsidRPr="00276F96" w:rsidRDefault="00FB1269" w:rsidP="00FB1269">
            <w:pPr>
              <w:pStyle w:val="23"/>
              <w:spacing w:line="240" w:lineRule="auto"/>
              <w:jc w:val="left"/>
              <w:rPr>
                <w:b w:val="0"/>
                <w:sz w:val="28"/>
              </w:rPr>
            </w:pPr>
            <w:r w:rsidRPr="00276F96">
              <w:rPr>
                <w:b w:val="0"/>
                <w:sz w:val="28"/>
              </w:rPr>
              <w:t>Ваших украшений все платочки ждут.</w:t>
            </w:r>
          </w:p>
          <w:p w:rsidR="00FB1269" w:rsidRPr="00276F96" w:rsidRDefault="00FB1269" w:rsidP="00FB1269">
            <w:pPr>
              <w:pStyle w:val="23"/>
              <w:spacing w:line="240" w:lineRule="auto"/>
              <w:jc w:val="left"/>
              <w:rPr>
                <w:b w:val="0"/>
                <w:sz w:val="28"/>
              </w:rPr>
            </w:pPr>
            <w:r w:rsidRPr="00276F96">
              <w:rPr>
                <w:b w:val="0"/>
                <w:sz w:val="28"/>
              </w:rPr>
              <w:t>Девочки- красавицы, делайте уют.</w:t>
            </w:r>
          </w:p>
          <w:p w:rsidR="00FB1269" w:rsidRPr="00276F96" w:rsidRDefault="00FB1269" w:rsidP="00FB1269">
            <w:pPr>
              <w:pStyle w:val="23"/>
              <w:spacing w:line="240" w:lineRule="auto"/>
              <w:jc w:val="left"/>
              <w:rPr>
                <w:b w:val="0"/>
                <w:sz w:val="28"/>
              </w:rPr>
            </w:pPr>
            <w:r w:rsidRPr="00276F96">
              <w:rPr>
                <w:b w:val="0"/>
                <w:sz w:val="28"/>
              </w:rPr>
              <w:t>А на этой станции мы научимся вышивать шов «шнурок».</w:t>
            </w:r>
          </w:p>
          <w:p w:rsidR="00FB1269" w:rsidRPr="00772AEB" w:rsidRDefault="00FB1269" w:rsidP="00FB1269">
            <w:pPr>
              <w:pStyle w:val="23"/>
              <w:spacing w:line="240" w:lineRule="auto"/>
              <w:jc w:val="left"/>
              <w:rPr>
                <w:b w:val="0"/>
                <w:sz w:val="24"/>
                <w:szCs w:val="24"/>
              </w:rPr>
            </w:pPr>
            <w:r w:rsidRPr="00276F96">
              <w:rPr>
                <w:b w:val="0"/>
                <w:sz w:val="28"/>
              </w:rPr>
              <w:t>Пользуясь инструкцией, вам надо самостоятельно выполнить узор (при щелчке на рисунки маленького размера внизу слайда в центре слайда появляется более крупная копия с поэтапным выполнением шва).</w:t>
            </w:r>
          </w:p>
        </w:tc>
      </w:tr>
      <w:tr w:rsidR="00FB1269" w:rsidRPr="00772AEB" w:rsidTr="00FB1269">
        <w:tc>
          <w:tcPr>
            <w:tcW w:w="2972" w:type="dxa"/>
          </w:tcPr>
          <w:p w:rsidR="00FB1269" w:rsidRPr="00772AEB" w:rsidRDefault="00FB1269" w:rsidP="00FB1269">
            <w:pPr>
              <w:pStyle w:val="23"/>
              <w:spacing w:line="240" w:lineRule="auto"/>
              <w:jc w:val="both"/>
              <w:rPr>
                <w:b w:val="0"/>
                <w:sz w:val="24"/>
                <w:szCs w:val="24"/>
              </w:rPr>
            </w:pPr>
            <w:r w:rsidRPr="00772AEB">
              <w:rPr>
                <w:b w:val="0"/>
                <w:noProof/>
                <w:sz w:val="24"/>
                <w:szCs w:val="24"/>
              </w:rPr>
              <w:drawing>
                <wp:anchor distT="0" distB="0" distL="114300" distR="114300" simplePos="0" relativeHeight="251682816" behindDoc="0" locked="0" layoutInCell="1" allowOverlap="1" wp14:anchorId="4E058054" wp14:editId="4418EC02">
                  <wp:simplePos x="0" y="0"/>
                  <wp:positionH relativeFrom="column">
                    <wp:posOffset>-25400</wp:posOffset>
                  </wp:positionH>
                  <wp:positionV relativeFrom="paragraph">
                    <wp:posOffset>85153</wp:posOffset>
                  </wp:positionV>
                  <wp:extent cx="1800000" cy="1344177"/>
                  <wp:effectExtent l="0" t="0" r="0" b="889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800000" cy="1344177"/>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34225D" w:rsidRDefault="00FB1269" w:rsidP="00FB1269">
            <w:pPr>
              <w:pStyle w:val="23"/>
              <w:spacing w:line="240" w:lineRule="auto"/>
              <w:jc w:val="left"/>
              <w:rPr>
                <w:sz w:val="28"/>
              </w:rPr>
            </w:pPr>
            <w:r w:rsidRPr="0034225D">
              <w:rPr>
                <w:sz w:val="28"/>
              </w:rPr>
              <w:t>Станция «Отдыхай-ка»</w:t>
            </w:r>
          </w:p>
          <w:p w:rsidR="00FB1269" w:rsidRPr="0034225D" w:rsidRDefault="00FB1269" w:rsidP="00FB1269">
            <w:pPr>
              <w:pStyle w:val="23"/>
              <w:spacing w:line="240" w:lineRule="auto"/>
              <w:jc w:val="left"/>
              <w:rPr>
                <w:b w:val="0"/>
                <w:sz w:val="28"/>
              </w:rPr>
            </w:pPr>
            <w:r w:rsidRPr="0034225D">
              <w:rPr>
                <w:b w:val="0"/>
                <w:sz w:val="28"/>
              </w:rPr>
              <w:t xml:space="preserve">Учитель: </w:t>
            </w:r>
          </w:p>
          <w:p w:rsidR="00FB1269" w:rsidRPr="0034225D" w:rsidRDefault="00FB1269" w:rsidP="00FB1269">
            <w:pPr>
              <w:pStyle w:val="23"/>
              <w:spacing w:line="240" w:lineRule="auto"/>
              <w:jc w:val="left"/>
              <w:rPr>
                <w:b w:val="0"/>
                <w:sz w:val="28"/>
              </w:rPr>
            </w:pPr>
            <w:r w:rsidRPr="0034225D">
              <w:rPr>
                <w:b w:val="0"/>
                <w:sz w:val="28"/>
              </w:rPr>
              <w:t>- Мы хорошо поработали сегодня и в награду за это посмотрим видеоролик с работами учениц нашего лицея (слайд с видеороликом, созданным автором разработки).</w:t>
            </w:r>
          </w:p>
        </w:tc>
      </w:tr>
      <w:tr w:rsidR="00FB1269" w:rsidRPr="00772AEB" w:rsidTr="00FB1269">
        <w:tc>
          <w:tcPr>
            <w:tcW w:w="2972" w:type="dxa"/>
          </w:tcPr>
          <w:p w:rsidR="00FB1269" w:rsidRPr="00772AEB" w:rsidRDefault="00FB1269" w:rsidP="00FB1269">
            <w:pPr>
              <w:pStyle w:val="23"/>
              <w:spacing w:line="240" w:lineRule="auto"/>
              <w:rPr>
                <w:b w:val="0"/>
                <w:sz w:val="24"/>
                <w:szCs w:val="24"/>
              </w:rPr>
            </w:pPr>
            <w:r w:rsidRPr="00772AEB">
              <w:rPr>
                <w:b w:val="0"/>
                <w:noProof/>
                <w:sz w:val="24"/>
                <w:szCs w:val="24"/>
              </w:rPr>
              <w:drawing>
                <wp:anchor distT="0" distB="0" distL="114300" distR="114300" simplePos="0" relativeHeight="251683840" behindDoc="0" locked="0" layoutInCell="1" allowOverlap="1" wp14:anchorId="0B22EC3C" wp14:editId="55CD75AA">
                  <wp:simplePos x="0" y="0"/>
                  <wp:positionH relativeFrom="column">
                    <wp:posOffset>-35560</wp:posOffset>
                  </wp:positionH>
                  <wp:positionV relativeFrom="paragraph">
                    <wp:posOffset>58483</wp:posOffset>
                  </wp:positionV>
                  <wp:extent cx="1800000" cy="1348452"/>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1800000" cy="1348452"/>
                          </a:xfrm>
                          <a:prstGeom prst="rect">
                            <a:avLst/>
                          </a:prstGeom>
                        </pic:spPr>
                      </pic:pic>
                    </a:graphicData>
                  </a:graphic>
                  <wp14:sizeRelH relativeFrom="margin">
                    <wp14:pctWidth>0</wp14:pctWidth>
                  </wp14:sizeRelH>
                  <wp14:sizeRelV relativeFrom="margin">
                    <wp14:pctHeight>0</wp14:pctHeight>
                  </wp14:sizeRelV>
                </wp:anchor>
              </w:drawing>
            </w:r>
          </w:p>
        </w:tc>
        <w:tc>
          <w:tcPr>
            <w:tcW w:w="6373" w:type="dxa"/>
          </w:tcPr>
          <w:p w:rsidR="00FB1269" w:rsidRPr="0034225D" w:rsidRDefault="00FB1269" w:rsidP="00FB1269">
            <w:pPr>
              <w:pStyle w:val="23"/>
              <w:spacing w:line="240" w:lineRule="auto"/>
              <w:jc w:val="left"/>
              <w:rPr>
                <w:sz w:val="28"/>
              </w:rPr>
            </w:pPr>
            <w:r w:rsidRPr="0034225D">
              <w:rPr>
                <w:sz w:val="28"/>
              </w:rPr>
              <w:t>Рефлексия</w:t>
            </w:r>
          </w:p>
          <w:p w:rsidR="00FB1269" w:rsidRPr="0034225D" w:rsidRDefault="00FB1269" w:rsidP="00FB1269">
            <w:pPr>
              <w:pStyle w:val="23"/>
              <w:spacing w:line="240" w:lineRule="auto"/>
              <w:jc w:val="left"/>
              <w:rPr>
                <w:b w:val="0"/>
                <w:sz w:val="28"/>
              </w:rPr>
            </w:pPr>
            <w:r w:rsidRPr="0034225D">
              <w:rPr>
                <w:b w:val="0"/>
                <w:sz w:val="28"/>
              </w:rPr>
              <w:t xml:space="preserve">Учитель: </w:t>
            </w:r>
          </w:p>
          <w:p w:rsidR="00FB1269" w:rsidRPr="0034225D" w:rsidRDefault="00FB1269" w:rsidP="00FB1269">
            <w:pPr>
              <w:pStyle w:val="23"/>
              <w:spacing w:line="240" w:lineRule="auto"/>
              <w:jc w:val="left"/>
              <w:rPr>
                <w:b w:val="0"/>
                <w:sz w:val="28"/>
              </w:rPr>
            </w:pPr>
            <w:r w:rsidRPr="0034225D">
              <w:rPr>
                <w:b w:val="0"/>
                <w:sz w:val="28"/>
              </w:rPr>
              <w:t>- Оцените свою работу на уроке, подняв вверх цветной картонный кружочек зеленого, жёлтого или красного цвета:</w:t>
            </w:r>
          </w:p>
          <w:p w:rsidR="00FB1269" w:rsidRPr="0034225D" w:rsidRDefault="00FB1269" w:rsidP="00FB1269">
            <w:pPr>
              <w:pStyle w:val="23"/>
              <w:spacing w:line="240" w:lineRule="auto"/>
              <w:jc w:val="left"/>
              <w:rPr>
                <w:b w:val="0"/>
                <w:sz w:val="28"/>
              </w:rPr>
            </w:pPr>
            <w:r w:rsidRPr="0034225D">
              <w:rPr>
                <w:b w:val="0"/>
                <w:sz w:val="28"/>
              </w:rPr>
              <w:t xml:space="preserve">– старалась и всё получилось; </w:t>
            </w:r>
          </w:p>
          <w:p w:rsidR="00FB1269" w:rsidRPr="0034225D" w:rsidRDefault="00FB1269" w:rsidP="00FB1269">
            <w:pPr>
              <w:pStyle w:val="23"/>
              <w:spacing w:line="240" w:lineRule="auto"/>
              <w:jc w:val="left"/>
              <w:rPr>
                <w:b w:val="0"/>
                <w:sz w:val="28"/>
              </w:rPr>
            </w:pPr>
            <w:r w:rsidRPr="0034225D">
              <w:rPr>
                <w:b w:val="0"/>
                <w:sz w:val="28"/>
              </w:rPr>
              <w:t xml:space="preserve">– старалась, но не всё получилось; </w:t>
            </w:r>
          </w:p>
          <w:p w:rsidR="00FB1269" w:rsidRPr="0034225D" w:rsidRDefault="00FB1269" w:rsidP="00FB1269">
            <w:pPr>
              <w:pStyle w:val="23"/>
              <w:spacing w:line="240" w:lineRule="auto"/>
              <w:jc w:val="left"/>
              <w:rPr>
                <w:b w:val="0"/>
                <w:sz w:val="28"/>
              </w:rPr>
            </w:pPr>
            <w:r w:rsidRPr="0034225D">
              <w:rPr>
                <w:b w:val="0"/>
                <w:sz w:val="28"/>
              </w:rPr>
              <w:t>– старалась и не получилось.</w:t>
            </w:r>
          </w:p>
        </w:tc>
      </w:tr>
    </w:tbl>
    <w:p w:rsidR="0034225D" w:rsidRDefault="0034225D" w:rsidP="005B4CA2">
      <w:pPr>
        <w:spacing w:line="360" w:lineRule="auto"/>
        <w:ind w:firstLine="0"/>
        <w:jc w:val="right"/>
        <w:rPr>
          <w:sz w:val="32"/>
          <w:szCs w:val="32"/>
        </w:rPr>
      </w:pPr>
    </w:p>
    <w:p w:rsidR="0034225D" w:rsidRDefault="0034225D" w:rsidP="005B4CA2">
      <w:pPr>
        <w:spacing w:line="360" w:lineRule="auto"/>
        <w:ind w:firstLine="0"/>
        <w:jc w:val="right"/>
        <w:rPr>
          <w:sz w:val="32"/>
          <w:szCs w:val="32"/>
        </w:rPr>
      </w:pPr>
    </w:p>
    <w:p w:rsidR="0034225D" w:rsidRDefault="0034225D" w:rsidP="005B4CA2">
      <w:pPr>
        <w:spacing w:line="360" w:lineRule="auto"/>
        <w:ind w:firstLine="0"/>
        <w:jc w:val="right"/>
        <w:rPr>
          <w:sz w:val="32"/>
          <w:szCs w:val="32"/>
        </w:rPr>
      </w:pPr>
    </w:p>
    <w:p w:rsidR="00FB1269" w:rsidRPr="005B4CA2" w:rsidRDefault="005B4CA2" w:rsidP="005B4CA2">
      <w:pPr>
        <w:spacing w:line="360" w:lineRule="auto"/>
        <w:ind w:firstLine="0"/>
        <w:jc w:val="right"/>
        <w:rPr>
          <w:sz w:val="32"/>
          <w:szCs w:val="32"/>
        </w:rPr>
      </w:pPr>
      <w:r w:rsidRPr="005B4CA2">
        <w:rPr>
          <w:sz w:val="32"/>
          <w:szCs w:val="32"/>
        </w:rPr>
        <w:lastRenderedPageBreak/>
        <w:t>Приложение 3</w:t>
      </w:r>
    </w:p>
    <w:p w:rsidR="000E7E44" w:rsidRPr="00575DF9" w:rsidRDefault="000E7E44" w:rsidP="000E7E44">
      <w:pPr>
        <w:pStyle w:val="23"/>
        <w:spacing w:line="480" w:lineRule="auto"/>
        <w:rPr>
          <w:b w:val="0"/>
          <w:szCs w:val="32"/>
        </w:rPr>
      </w:pPr>
      <w:r w:rsidRPr="00575DF9">
        <w:rPr>
          <w:b w:val="0"/>
          <w:szCs w:val="32"/>
        </w:rPr>
        <w:t>Дидактическая игра «Сервировка стола»</w:t>
      </w:r>
    </w:p>
    <w:p w:rsidR="000E7E44" w:rsidRDefault="000E7E44" w:rsidP="000E7E44">
      <w:pPr>
        <w:pStyle w:val="23"/>
        <w:jc w:val="both"/>
        <w:rPr>
          <w:b w:val="0"/>
          <w:sz w:val="28"/>
        </w:rPr>
      </w:pPr>
      <w:r w:rsidRPr="00EE47C0">
        <w:rPr>
          <w:b w:val="0"/>
          <w:noProof/>
          <w:sz w:val="28"/>
        </w:rPr>
        <w:drawing>
          <wp:anchor distT="0" distB="0" distL="114300" distR="114300" simplePos="0" relativeHeight="251726848" behindDoc="1" locked="0" layoutInCell="1" allowOverlap="1" wp14:anchorId="4DACEC56" wp14:editId="7DF37E06">
            <wp:simplePos x="0" y="0"/>
            <wp:positionH relativeFrom="column">
              <wp:posOffset>36830</wp:posOffset>
            </wp:positionH>
            <wp:positionV relativeFrom="paragraph">
              <wp:posOffset>1232535</wp:posOffset>
            </wp:positionV>
            <wp:extent cx="1430655" cy="1073150"/>
            <wp:effectExtent l="0" t="0" r="0" b="0"/>
            <wp:wrapTight wrapText="bothSides">
              <wp:wrapPolygon edited="0">
                <wp:start x="0" y="0"/>
                <wp:lineTo x="0" y="21089"/>
                <wp:lineTo x="21284" y="21089"/>
                <wp:lineTo x="21284" y="0"/>
                <wp:lineTo x="0" y="0"/>
              </wp:wrapPolygon>
            </wp:wrapTight>
            <wp:docPr id="33" name="Рисунок 33" descr="D:\ГалиЛар\0_МОИ РАЗРАБОТКИ\7_Сервировка стола_Педсовет_26.04\слай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алиЛар\0_МОИ РАЗРАБОТКИ\7_Сервировка стола_Педсовет_26.04\слайд 2.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43065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7C0">
        <w:rPr>
          <w:b w:val="0"/>
          <w:noProof/>
          <w:sz w:val="28"/>
        </w:rPr>
        <w:drawing>
          <wp:inline distT="0" distB="0" distL="0" distR="0" wp14:anchorId="0136A3C5" wp14:editId="28356C26">
            <wp:extent cx="5940425" cy="1151409"/>
            <wp:effectExtent l="0" t="0" r="3175" b="0"/>
            <wp:docPr id="32" name="Рисунок 32" descr="C:\Users\Галина\YandexDisk\Скриншоты\2017-01-12_03-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YandexDisk\Скриншоты\2017-01-12_03-24-26.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0425" cy="1151409"/>
                    </a:xfrm>
                    <a:prstGeom prst="rect">
                      <a:avLst/>
                    </a:prstGeom>
                    <a:noFill/>
                    <a:ln>
                      <a:noFill/>
                    </a:ln>
                  </pic:spPr>
                </pic:pic>
              </a:graphicData>
            </a:graphic>
          </wp:inline>
        </w:drawing>
      </w:r>
    </w:p>
    <w:p w:rsidR="000E7E44" w:rsidRDefault="000E7E44" w:rsidP="000E7E44">
      <w:pPr>
        <w:pStyle w:val="23"/>
        <w:jc w:val="both"/>
        <w:rPr>
          <w:b w:val="0"/>
          <w:sz w:val="28"/>
        </w:rPr>
      </w:pPr>
      <w:r>
        <w:rPr>
          <w:b w:val="0"/>
          <w:sz w:val="28"/>
        </w:rPr>
        <w:t>Данные презентации могут</w:t>
      </w:r>
      <w:r w:rsidRPr="00A642CD">
        <w:rPr>
          <w:b w:val="0"/>
          <w:sz w:val="28"/>
        </w:rPr>
        <w:t xml:space="preserve"> использоваться на этапе закрепления и для проверки знаний на уроке технологии в 5-8 классах или во внеклассной работе.</w:t>
      </w:r>
    </w:p>
    <w:p w:rsidR="000E7E44" w:rsidRDefault="00575DF9" w:rsidP="00575DF9">
      <w:pPr>
        <w:pStyle w:val="23"/>
        <w:jc w:val="right"/>
        <w:rPr>
          <w:b w:val="0"/>
          <w:sz w:val="28"/>
        </w:rPr>
      </w:pPr>
      <w:r w:rsidRPr="005B4CA2">
        <w:rPr>
          <w:b w:val="0"/>
          <w:szCs w:val="32"/>
        </w:rPr>
        <w:t>Приложение</w:t>
      </w:r>
      <w:r>
        <w:rPr>
          <w:b w:val="0"/>
          <w:szCs w:val="32"/>
        </w:rPr>
        <w:t xml:space="preserve"> 4</w:t>
      </w:r>
    </w:p>
    <w:p w:rsidR="00FB1269" w:rsidRPr="005B4CA2" w:rsidRDefault="00FB1269" w:rsidP="00FB1269">
      <w:pPr>
        <w:pStyle w:val="23"/>
        <w:spacing w:line="480" w:lineRule="auto"/>
        <w:rPr>
          <w:b w:val="0"/>
          <w:szCs w:val="32"/>
        </w:rPr>
      </w:pPr>
      <w:r w:rsidRPr="005B4CA2">
        <w:rPr>
          <w:b w:val="0"/>
          <w:szCs w:val="32"/>
        </w:rPr>
        <w:t>Дидактическая игра «Этикет за столом»</w:t>
      </w:r>
    </w:p>
    <w:p w:rsidR="00FB1269" w:rsidRPr="002E148F" w:rsidRDefault="00FB1269" w:rsidP="00FB1269">
      <w:pPr>
        <w:spacing w:line="360" w:lineRule="auto"/>
        <w:rPr>
          <w:sz w:val="28"/>
          <w:szCs w:val="28"/>
        </w:rPr>
      </w:pPr>
      <w:r w:rsidRPr="002E148F">
        <w:rPr>
          <w:sz w:val="28"/>
          <w:szCs w:val="28"/>
        </w:rPr>
        <w:t xml:space="preserve">Цель: организация деятельности учащихся по обобщению, систематизации и расширению знаний по </w:t>
      </w:r>
      <w:r w:rsidRPr="00813954">
        <w:rPr>
          <w:sz w:val="28"/>
          <w:szCs w:val="28"/>
        </w:rPr>
        <w:t>правил</w:t>
      </w:r>
      <w:r>
        <w:rPr>
          <w:sz w:val="28"/>
          <w:szCs w:val="28"/>
        </w:rPr>
        <w:t>ам</w:t>
      </w:r>
      <w:r w:rsidRPr="00813954">
        <w:rPr>
          <w:sz w:val="28"/>
          <w:szCs w:val="28"/>
        </w:rPr>
        <w:t xml:space="preserve"> культурного поведения за столом</w:t>
      </w:r>
      <w:r w:rsidRPr="002E148F">
        <w:rPr>
          <w:sz w:val="28"/>
          <w:szCs w:val="28"/>
        </w:rPr>
        <w:t>.</w:t>
      </w:r>
    </w:p>
    <w:p w:rsidR="00FB1269" w:rsidRPr="00A642CD" w:rsidRDefault="00FB1269" w:rsidP="009B4FB9">
      <w:pPr>
        <w:spacing w:line="360" w:lineRule="auto"/>
        <w:rPr>
          <w:sz w:val="28"/>
          <w:szCs w:val="28"/>
        </w:rPr>
      </w:pPr>
      <w:r w:rsidRPr="002E148F">
        <w:rPr>
          <w:sz w:val="28"/>
          <w:szCs w:val="28"/>
        </w:rPr>
        <w:t>Задачи:</w:t>
      </w:r>
      <w:r w:rsidR="009B4FB9">
        <w:rPr>
          <w:sz w:val="28"/>
          <w:szCs w:val="28"/>
        </w:rPr>
        <w:t xml:space="preserve"> </w:t>
      </w:r>
      <w:r w:rsidRPr="00A642CD">
        <w:rPr>
          <w:sz w:val="28"/>
          <w:szCs w:val="28"/>
        </w:rPr>
        <w:t>создать условия для усвоения осно</w:t>
      </w:r>
      <w:r w:rsidR="009B4FB9">
        <w:rPr>
          <w:sz w:val="28"/>
          <w:szCs w:val="28"/>
        </w:rPr>
        <w:t>вных правил столового этикета.</w:t>
      </w:r>
    </w:p>
    <w:p w:rsidR="00FB1269" w:rsidRDefault="00FB1269" w:rsidP="00312FB3">
      <w:pPr>
        <w:pStyle w:val="23"/>
        <w:rPr>
          <w:b w:val="0"/>
          <w:sz w:val="28"/>
        </w:rPr>
      </w:pPr>
      <w:r w:rsidRPr="00611649">
        <w:rPr>
          <w:b w:val="0"/>
          <w:noProof/>
          <w:sz w:val="28"/>
        </w:rPr>
        <w:drawing>
          <wp:inline distT="0" distB="0" distL="0" distR="0" wp14:anchorId="611AE355" wp14:editId="5F901DAD">
            <wp:extent cx="5940425" cy="2486025"/>
            <wp:effectExtent l="0" t="0" r="3175" b="9525"/>
            <wp:docPr id="30" name="Рисунок 30" descr="D:\ГалиЛар\0_МОИ РАЗРАБОТКИ\8_Этикет за столом_Педсовет_26.04\2017-01-12_03-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алиЛар\0_МОИ РАЗРАБОТКИ\8_Этикет за столом_Педсовет_26.04\2017-01-12_03-13-28.pn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0425" cy="2486025"/>
                    </a:xfrm>
                    <a:prstGeom prst="rect">
                      <a:avLst/>
                    </a:prstGeom>
                    <a:noFill/>
                    <a:ln>
                      <a:noFill/>
                    </a:ln>
                  </pic:spPr>
                </pic:pic>
              </a:graphicData>
            </a:graphic>
          </wp:inline>
        </w:drawing>
      </w:r>
    </w:p>
    <w:p w:rsidR="00FB1269" w:rsidRDefault="00FB1269" w:rsidP="00312FB3">
      <w:pPr>
        <w:pStyle w:val="23"/>
        <w:rPr>
          <w:b w:val="0"/>
          <w:sz w:val="28"/>
        </w:rPr>
      </w:pPr>
      <w:r w:rsidRPr="00611649">
        <w:rPr>
          <w:b w:val="0"/>
          <w:noProof/>
          <w:sz w:val="28"/>
        </w:rPr>
        <w:drawing>
          <wp:inline distT="0" distB="0" distL="0" distR="0" wp14:anchorId="36CF61F8" wp14:editId="4CEE450E">
            <wp:extent cx="5940425" cy="1182690"/>
            <wp:effectExtent l="0" t="0" r="3175" b="0"/>
            <wp:docPr id="31" name="Рисунок 31" descr="D:\ГалиЛар\0_МОИ РАЗРАБОТКИ\8_Этикет за столом_Педсовет_26.04\2017-01-12_03-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алиЛар\0_МОИ РАЗРАБОТКИ\8_Этикет за столом_Педсовет_26.04\2017-01-12_03-14-45.p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940425" cy="1182690"/>
                    </a:xfrm>
                    <a:prstGeom prst="rect">
                      <a:avLst/>
                    </a:prstGeom>
                    <a:noFill/>
                    <a:ln>
                      <a:noFill/>
                    </a:ln>
                  </pic:spPr>
                </pic:pic>
              </a:graphicData>
            </a:graphic>
          </wp:inline>
        </w:drawing>
      </w:r>
    </w:p>
    <w:p w:rsidR="00FB1269" w:rsidRPr="005B4CA2" w:rsidRDefault="005B4CA2" w:rsidP="005B4CA2">
      <w:pPr>
        <w:pStyle w:val="a7"/>
        <w:ind w:firstLine="0"/>
        <w:jc w:val="right"/>
        <w:rPr>
          <w:sz w:val="32"/>
          <w:szCs w:val="32"/>
        </w:rPr>
      </w:pPr>
      <w:r>
        <w:rPr>
          <w:sz w:val="32"/>
          <w:szCs w:val="32"/>
        </w:rPr>
        <w:lastRenderedPageBreak/>
        <w:t xml:space="preserve">Приложение </w:t>
      </w:r>
      <w:r w:rsidR="00575DF9">
        <w:rPr>
          <w:sz w:val="32"/>
          <w:szCs w:val="32"/>
        </w:rPr>
        <w:t>5</w:t>
      </w:r>
    </w:p>
    <w:p w:rsidR="00FB1269" w:rsidRPr="005B4CA2" w:rsidRDefault="00FB1269" w:rsidP="00FB1269">
      <w:pPr>
        <w:pStyle w:val="23"/>
        <w:rPr>
          <w:b w:val="0"/>
          <w:szCs w:val="32"/>
        </w:rPr>
      </w:pPr>
      <w:r w:rsidRPr="005B4CA2">
        <w:rPr>
          <w:b w:val="0"/>
          <w:szCs w:val="32"/>
        </w:rPr>
        <w:t>Интерактивная игра по кулинарии «Пиратский лабиринт»</w:t>
      </w:r>
    </w:p>
    <w:p w:rsidR="00312FB3" w:rsidRPr="00460F65" w:rsidRDefault="00312FB3" w:rsidP="00FB1269">
      <w:pPr>
        <w:pStyle w:val="23"/>
        <w:rPr>
          <w:szCs w:val="32"/>
        </w:rPr>
      </w:pPr>
      <w:r w:rsidRPr="008F2C5D">
        <w:rPr>
          <w:noProof/>
          <w:sz w:val="28"/>
        </w:rPr>
        <w:drawing>
          <wp:anchor distT="0" distB="0" distL="114300" distR="114300" simplePos="0" relativeHeight="251727872" behindDoc="1" locked="0" layoutInCell="1" allowOverlap="1">
            <wp:simplePos x="0" y="0"/>
            <wp:positionH relativeFrom="column">
              <wp:posOffset>932815</wp:posOffset>
            </wp:positionH>
            <wp:positionV relativeFrom="paragraph">
              <wp:posOffset>40005</wp:posOffset>
            </wp:positionV>
            <wp:extent cx="4091305" cy="2571750"/>
            <wp:effectExtent l="0" t="0" r="4445" b="0"/>
            <wp:wrapTight wrapText="bothSides">
              <wp:wrapPolygon edited="0">
                <wp:start x="0" y="0"/>
                <wp:lineTo x="0" y="21440"/>
                <wp:lineTo x="21523" y="21440"/>
                <wp:lineTo x="21523" y="0"/>
                <wp:lineTo x="0" y="0"/>
              </wp:wrapPolygon>
            </wp:wrapTight>
            <wp:docPr id="29" name="Рисунок 29" descr="D:\ГалиЛар\0_МОИ РАЗРАБОТКИ\11_Пиратский лабиринт_20.10.16\вс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алиЛар\0_МОИ РАЗРАБОТКИ\11_Пиратский лабиринт_20.10.16\все.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09130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269" w:rsidRDefault="00FB1269" w:rsidP="00FB1269">
      <w:pPr>
        <w:pStyle w:val="23"/>
        <w:spacing w:line="480" w:lineRule="auto"/>
        <w:rPr>
          <w:sz w:val="28"/>
        </w:rPr>
      </w:pPr>
    </w:p>
    <w:p w:rsidR="00312FB3" w:rsidRDefault="00312FB3" w:rsidP="00FB1269">
      <w:pPr>
        <w:pStyle w:val="23"/>
        <w:spacing w:line="480" w:lineRule="auto"/>
        <w:rPr>
          <w:sz w:val="28"/>
        </w:rPr>
      </w:pPr>
    </w:p>
    <w:p w:rsidR="00312FB3" w:rsidRDefault="00312FB3" w:rsidP="00FB1269">
      <w:pPr>
        <w:pStyle w:val="23"/>
        <w:spacing w:line="480" w:lineRule="auto"/>
        <w:rPr>
          <w:sz w:val="28"/>
        </w:rPr>
      </w:pPr>
    </w:p>
    <w:p w:rsidR="00312FB3" w:rsidRDefault="00312FB3" w:rsidP="00FB1269">
      <w:pPr>
        <w:pStyle w:val="23"/>
        <w:spacing w:line="480" w:lineRule="auto"/>
        <w:rPr>
          <w:sz w:val="28"/>
        </w:rPr>
      </w:pPr>
    </w:p>
    <w:p w:rsidR="00312FB3" w:rsidRDefault="00312FB3" w:rsidP="00FB1269">
      <w:pPr>
        <w:pStyle w:val="23"/>
        <w:spacing w:line="480" w:lineRule="auto"/>
        <w:rPr>
          <w:sz w:val="28"/>
        </w:rPr>
      </w:pPr>
    </w:p>
    <w:p w:rsidR="00772AEB" w:rsidRDefault="00772AEB" w:rsidP="00FB1269">
      <w:pPr>
        <w:pStyle w:val="23"/>
        <w:spacing w:line="480" w:lineRule="auto"/>
        <w:rPr>
          <w:sz w:val="28"/>
        </w:rPr>
      </w:pPr>
    </w:p>
    <w:p w:rsidR="00FB1269" w:rsidRDefault="00FB1269" w:rsidP="00FB1269">
      <w:pPr>
        <w:pStyle w:val="23"/>
        <w:ind w:firstLine="709"/>
        <w:jc w:val="both"/>
        <w:rPr>
          <w:b w:val="0"/>
          <w:sz w:val="28"/>
        </w:rPr>
      </w:pPr>
      <w:r>
        <w:rPr>
          <w:b w:val="0"/>
          <w:sz w:val="28"/>
        </w:rPr>
        <w:t>При щелчке по фигурке девушки она передвигается по лабиринту, останавливаясь у пиратских атрибутов. Открывается один из 12 вопросов теста, на который надо дать правильный ответ. Игра заканчивается, когда девушка соберет все предметы.</w:t>
      </w:r>
    </w:p>
    <w:p w:rsidR="00FB1269" w:rsidRPr="005B4CA2" w:rsidRDefault="00575DF9" w:rsidP="005B4CA2">
      <w:pPr>
        <w:pStyle w:val="a7"/>
        <w:ind w:firstLine="0"/>
        <w:jc w:val="right"/>
        <w:rPr>
          <w:sz w:val="32"/>
          <w:szCs w:val="32"/>
        </w:rPr>
      </w:pPr>
      <w:r>
        <w:rPr>
          <w:sz w:val="32"/>
          <w:szCs w:val="32"/>
        </w:rPr>
        <w:t>Приложение 6</w:t>
      </w:r>
    </w:p>
    <w:p w:rsidR="00FB1269" w:rsidRPr="005B4CA2" w:rsidRDefault="00FB1269" w:rsidP="00FB1269">
      <w:pPr>
        <w:pStyle w:val="23"/>
        <w:spacing w:line="480" w:lineRule="auto"/>
        <w:rPr>
          <w:b w:val="0"/>
          <w:szCs w:val="32"/>
        </w:rPr>
      </w:pPr>
      <w:r w:rsidRPr="005B4CA2">
        <w:rPr>
          <w:b w:val="0"/>
          <w:szCs w:val="32"/>
        </w:rPr>
        <w:t>Интерактивное пособие «Выпечка»</w:t>
      </w:r>
    </w:p>
    <w:p w:rsidR="00FB1269" w:rsidRDefault="00FB1269" w:rsidP="00FB1269">
      <w:pPr>
        <w:pStyle w:val="23"/>
        <w:spacing w:line="480" w:lineRule="auto"/>
        <w:rPr>
          <w:sz w:val="28"/>
        </w:rPr>
      </w:pPr>
      <w:r w:rsidRPr="009E1F5E">
        <w:rPr>
          <w:noProof/>
          <w:sz w:val="28"/>
        </w:rPr>
        <w:drawing>
          <wp:inline distT="0" distB="0" distL="0" distR="0" wp14:anchorId="11AFB910" wp14:editId="1D5B58DB">
            <wp:extent cx="4650401" cy="1397000"/>
            <wp:effectExtent l="0" t="0" r="0" b="0"/>
            <wp:docPr id="25" name="Рисунок 25" descr="D:\ГалиЛар\0_МОИ РАЗРАБОТКИ\23_Интерактивное пособие\Выпечка (пособие)\выпечка глав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алиЛар\0_МОИ РАЗРАБОТКИ\23_Интерактивное пособие\Выпечка (пособие)\выпечка главная.p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675871" cy="1404651"/>
                    </a:xfrm>
                    <a:prstGeom prst="rect">
                      <a:avLst/>
                    </a:prstGeom>
                    <a:noFill/>
                    <a:ln>
                      <a:noFill/>
                    </a:ln>
                  </pic:spPr>
                </pic:pic>
              </a:graphicData>
            </a:graphic>
          </wp:inline>
        </w:drawing>
      </w:r>
    </w:p>
    <w:p w:rsidR="00FB1269" w:rsidRPr="00D63A30" w:rsidRDefault="00FB1269" w:rsidP="00FB1269">
      <w:pPr>
        <w:pStyle w:val="23"/>
        <w:ind w:firstLine="709"/>
        <w:jc w:val="both"/>
        <w:rPr>
          <w:b w:val="0"/>
          <w:sz w:val="28"/>
        </w:rPr>
      </w:pPr>
      <w:r w:rsidRPr="00D63A30">
        <w:rPr>
          <w:b w:val="0"/>
          <w:sz w:val="28"/>
        </w:rPr>
        <w:t>В пособие включены 2 кроссворда и викторина.</w:t>
      </w:r>
    </w:p>
    <w:p w:rsidR="00FB1269" w:rsidRPr="00D63A30" w:rsidRDefault="00FB1269" w:rsidP="00FB1269">
      <w:pPr>
        <w:pStyle w:val="23"/>
        <w:ind w:firstLine="709"/>
        <w:jc w:val="both"/>
        <w:rPr>
          <w:b w:val="0"/>
          <w:sz w:val="28"/>
        </w:rPr>
      </w:pPr>
      <w:r w:rsidRPr="00D63A30">
        <w:rPr>
          <w:b w:val="0"/>
          <w:sz w:val="28"/>
        </w:rPr>
        <w:t>Данная презентация может использоваться на этапе закрепления и для проверки знаний на уроке технологии в 7 классе в разделе «Кулинария» по теме «Изделия из теста», а также во внеурочной деятельности при проведении конкурсов.</w:t>
      </w:r>
    </w:p>
    <w:p w:rsidR="00FB1269" w:rsidRDefault="00FB1269" w:rsidP="00FB1269">
      <w:pPr>
        <w:pStyle w:val="23"/>
        <w:spacing w:line="480" w:lineRule="auto"/>
        <w:rPr>
          <w:sz w:val="28"/>
        </w:rPr>
      </w:pPr>
      <w:r w:rsidRPr="009E1F5E">
        <w:rPr>
          <w:noProof/>
          <w:sz w:val="28"/>
        </w:rPr>
        <w:lastRenderedPageBreak/>
        <w:drawing>
          <wp:inline distT="0" distB="0" distL="0" distR="0" wp14:anchorId="546C8C52" wp14:editId="634FF98F">
            <wp:extent cx="6088875" cy="1210701"/>
            <wp:effectExtent l="0" t="0" r="7620" b="8890"/>
            <wp:docPr id="27" name="Рисунок 27" descr="D:\ГалиЛар\0_МОИ РАЗРАБОТКИ\23_Интерактивное пособие\Выпечка (пособие)\слварь вс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алиЛар\0_МОИ РАЗРАБОТКИ\23_Интерактивное пособие\Выпечка (пособие)\слварь все.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6114975" cy="1215891"/>
                    </a:xfrm>
                    <a:prstGeom prst="rect">
                      <a:avLst/>
                    </a:prstGeom>
                    <a:noFill/>
                    <a:ln>
                      <a:noFill/>
                    </a:ln>
                  </pic:spPr>
                </pic:pic>
              </a:graphicData>
            </a:graphic>
          </wp:inline>
        </w:drawing>
      </w:r>
    </w:p>
    <w:p w:rsidR="00312FB3" w:rsidRDefault="00312FB3" w:rsidP="00FB1269">
      <w:pPr>
        <w:pStyle w:val="23"/>
        <w:spacing w:line="480" w:lineRule="auto"/>
        <w:rPr>
          <w:sz w:val="28"/>
        </w:rPr>
      </w:pPr>
      <w:r w:rsidRPr="00CD7E8F">
        <w:rPr>
          <w:noProof/>
          <w:sz w:val="28"/>
        </w:rPr>
        <w:drawing>
          <wp:inline distT="0" distB="0" distL="0" distR="0" wp14:anchorId="27AB2FE0" wp14:editId="6D58712D">
            <wp:extent cx="6056228" cy="2032000"/>
            <wp:effectExtent l="0" t="0" r="1905" b="6350"/>
            <wp:docPr id="9" name="Рисунок 9" descr="D:\ГалиЛар\0_МОИ РАЗРАБОТКИ\23_Интерактивное пособие\Выпечка (пособие)\все кроссв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лиЛар\0_МОИ РАЗРАБОТКИ\23_Интерактивное пособие\Выпечка (пособие)\все кроссворд.pn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6064222" cy="2034682"/>
                    </a:xfrm>
                    <a:prstGeom prst="rect">
                      <a:avLst/>
                    </a:prstGeom>
                    <a:noFill/>
                    <a:ln>
                      <a:noFill/>
                    </a:ln>
                  </pic:spPr>
                </pic:pic>
              </a:graphicData>
            </a:graphic>
          </wp:inline>
        </w:drawing>
      </w:r>
    </w:p>
    <w:p w:rsidR="00312FB3" w:rsidRDefault="00312FB3" w:rsidP="00FB1269">
      <w:pPr>
        <w:pStyle w:val="23"/>
        <w:spacing w:line="480" w:lineRule="auto"/>
        <w:rPr>
          <w:sz w:val="28"/>
        </w:rPr>
      </w:pPr>
      <w:r w:rsidRPr="00CD7E8F">
        <w:rPr>
          <w:noProof/>
          <w:sz w:val="28"/>
        </w:rPr>
        <w:drawing>
          <wp:inline distT="0" distB="0" distL="0" distR="0" wp14:anchorId="1A78CC03" wp14:editId="27375347">
            <wp:extent cx="5940425" cy="1709015"/>
            <wp:effectExtent l="0" t="0" r="3175" b="5715"/>
            <wp:docPr id="24" name="Рисунок 24" descr="D:\ГалиЛар\0_МОИ РАЗРАБОТКИ\23_Интерактивное пособие\Выпечка (пособие)\блин.викторина вс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алиЛар\0_МОИ РАЗРАБОТКИ\23_Интерактивное пособие\Выпечка (пособие)\блин.викторина все.p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940425" cy="1709015"/>
                    </a:xfrm>
                    <a:prstGeom prst="rect">
                      <a:avLst/>
                    </a:prstGeom>
                    <a:noFill/>
                    <a:ln>
                      <a:noFill/>
                    </a:ln>
                  </pic:spPr>
                </pic:pic>
              </a:graphicData>
            </a:graphic>
          </wp:inline>
        </w:drawing>
      </w:r>
    </w:p>
    <w:p w:rsidR="00FB1269" w:rsidRPr="005B4CA2" w:rsidRDefault="00575DF9" w:rsidP="005B4CA2">
      <w:pPr>
        <w:spacing w:line="360" w:lineRule="auto"/>
        <w:ind w:firstLine="0"/>
        <w:jc w:val="right"/>
        <w:rPr>
          <w:sz w:val="32"/>
          <w:szCs w:val="32"/>
        </w:rPr>
      </w:pPr>
      <w:r>
        <w:rPr>
          <w:sz w:val="32"/>
          <w:szCs w:val="32"/>
        </w:rPr>
        <w:t>Приложение 7</w:t>
      </w:r>
    </w:p>
    <w:p w:rsidR="00FB1269" w:rsidRPr="005B4CA2" w:rsidRDefault="00FB1269" w:rsidP="00FB1269">
      <w:pPr>
        <w:spacing w:after="160" w:line="259" w:lineRule="auto"/>
        <w:ind w:firstLine="0"/>
        <w:jc w:val="center"/>
        <w:rPr>
          <w:rFonts w:eastAsiaTheme="minorHAnsi"/>
          <w:sz w:val="32"/>
          <w:szCs w:val="32"/>
          <w:lang w:eastAsia="en-US"/>
        </w:rPr>
      </w:pPr>
      <w:r w:rsidRPr="005B4CA2">
        <w:rPr>
          <w:rFonts w:eastAsiaTheme="minorHAnsi"/>
          <w:sz w:val="32"/>
          <w:szCs w:val="32"/>
          <w:lang w:eastAsia="en-US"/>
        </w:rPr>
        <w:t>Ребус</w:t>
      </w:r>
    </w:p>
    <w:p w:rsidR="00FB1269" w:rsidRDefault="00FB1269" w:rsidP="00FB1269">
      <w:pPr>
        <w:spacing w:after="160" w:line="259" w:lineRule="auto"/>
        <w:ind w:firstLine="0"/>
        <w:jc w:val="center"/>
        <w:rPr>
          <w:rFonts w:eastAsiaTheme="minorHAnsi"/>
          <w:sz w:val="28"/>
          <w:szCs w:val="22"/>
          <w:lang w:eastAsia="en-US"/>
        </w:rPr>
      </w:pPr>
      <w:r w:rsidRPr="003150B0">
        <w:rPr>
          <w:rFonts w:eastAsiaTheme="minorHAnsi"/>
          <w:noProof/>
          <w:sz w:val="28"/>
          <w:szCs w:val="22"/>
        </w:rPr>
        <w:drawing>
          <wp:inline distT="0" distB="0" distL="0" distR="0" wp14:anchorId="6E56BA84" wp14:editId="103E5331">
            <wp:extent cx="3365500" cy="101589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374427" cy="1018585"/>
                    </a:xfrm>
                    <a:prstGeom prst="rect">
                      <a:avLst/>
                    </a:prstGeom>
                    <a:noFill/>
                  </pic:spPr>
                </pic:pic>
              </a:graphicData>
            </a:graphic>
          </wp:inline>
        </w:drawing>
      </w:r>
    </w:p>
    <w:p w:rsidR="00FB1269" w:rsidRDefault="00FB1269" w:rsidP="00FB1269">
      <w:pPr>
        <w:spacing w:after="160" w:line="259" w:lineRule="auto"/>
        <w:ind w:firstLine="0"/>
        <w:jc w:val="left"/>
        <w:rPr>
          <w:rFonts w:eastAsiaTheme="minorHAnsi"/>
          <w:i/>
          <w:sz w:val="28"/>
          <w:szCs w:val="22"/>
          <w:lang w:eastAsia="en-US"/>
        </w:rPr>
      </w:pPr>
      <w:r>
        <w:rPr>
          <w:rFonts w:eastAsiaTheme="minorHAnsi"/>
          <w:i/>
          <w:sz w:val="28"/>
          <w:szCs w:val="22"/>
          <w:lang w:eastAsia="en-US"/>
        </w:rPr>
        <w:t xml:space="preserve">Ответ: </w:t>
      </w:r>
    </w:p>
    <w:p w:rsidR="00FB1269" w:rsidRDefault="00FB1269" w:rsidP="00FB1269">
      <w:pPr>
        <w:spacing w:after="160" w:line="259" w:lineRule="auto"/>
        <w:ind w:firstLine="0"/>
        <w:jc w:val="center"/>
        <w:rPr>
          <w:rFonts w:eastAsiaTheme="minorHAnsi"/>
          <w:b/>
          <w:i/>
          <w:sz w:val="28"/>
          <w:szCs w:val="22"/>
          <w:lang w:eastAsia="en-US"/>
        </w:rPr>
      </w:pPr>
      <w:r w:rsidRPr="003150B0">
        <w:rPr>
          <w:rFonts w:asciiTheme="minorHAnsi" w:eastAsiaTheme="minorHAnsi" w:hAnsiTheme="minorHAnsi" w:cstheme="minorBidi"/>
          <w:noProof/>
          <w:sz w:val="28"/>
          <w:szCs w:val="22"/>
        </w:rPr>
        <w:drawing>
          <wp:inline distT="0" distB="0" distL="0" distR="0" wp14:anchorId="420A2E61" wp14:editId="1BA22631">
            <wp:extent cx="4771169" cy="288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771169" cy="288000"/>
                    </a:xfrm>
                    <a:prstGeom prst="rect">
                      <a:avLst/>
                    </a:prstGeom>
                  </pic:spPr>
                </pic:pic>
              </a:graphicData>
            </a:graphic>
          </wp:inline>
        </w:drawing>
      </w:r>
    </w:p>
    <w:p w:rsidR="00FB1269" w:rsidRPr="005B4CA2" w:rsidRDefault="00FB1269" w:rsidP="00FB1269">
      <w:pPr>
        <w:spacing w:after="160" w:line="259" w:lineRule="auto"/>
        <w:ind w:firstLine="0"/>
        <w:jc w:val="center"/>
        <w:rPr>
          <w:rFonts w:eastAsiaTheme="minorHAnsi"/>
          <w:sz w:val="32"/>
          <w:szCs w:val="32"/>
          <w:lang w:eastAsia="en-US"/>
        </w:rPr>
      </w:pPr>
      <w:r w:rsidRPr="005B4CA2">
        <w:rPr>
          <w:rFonts w:eastAsiaTheme="minorHAnsi"/>
          <w:sz w:val="32"/>
          <w:szCs w:val="32"/>
          <w:lang w:eastAsia="en-US"/>
        </w:rPr>
        <w:t>Анаграмма</w:t>
      </w:r>
    </w:p>
    <w:p w:rsidR="00FB1269" w:rsidRPr="003150B0" w:rsidRDefault="00FB1269" w:rsidP="00FB1269">
      <w:pPr>
        <w:spacing w:after="160" w:line="259" w:lineRule="auto"/>
        <w:ind w:firstLine="0"/>
        <w:jc w:val="left"/>
        <w:rPr>
          <w:rFonts w:eastAsiaTheme="minorHAnsi"/>
          <w:sz w:val="28"/>
          <w:szCs w:val="22"/>
          <w:lang w:eastAsia="en-US"/>
        </w:rPr>
      </w:pPr>
      <w:r w:rsidRPr="003150B0">
        <w:rPr>
          <w:rFonts w:eastAsiaTheme="minorHAnsi"/>
          <w:sz w:val="28"/>
          <w:szCs w:val="22"/>
          <w:lang w:eastAsia="en-US"/>
        </w:rPr>
        <w:lastRenderedPageBreak/>
        <w:t>Так называют кратковременную обработку продукта кипятком или паром.</w:t>
      </w:r>
    </w:p>
    <w:p w:rsidR="00FB1269" w:rsidRPr="003150B0" w:rsidRDefault="00FB1269" w:rsidP="00FB1269">
      <w:pPr>
        <w:spacing w:after="160" w:line="259" w:lineRule="auto"/>
        <w:ind w:firstLine="0"/>
        <w:jc w:val="center"/>
        <w:rPr>
          <w:rFonts w:eastAsiaTheme="minorHAnsi"/>
          <w:sz w:val="28"/>
          <w:szCs w:val="22"/>
          <w:lang w:eastAsia="en-US"/>
        </w:rPr>
      </w:pPr>
      <w:r w:rsidRPr="003150B0">
        <w:rPr>
          <w:rFonts w:eastAsiaTheme="minorHAnsi"/>
          <w:sz w:val="28"/>
          <w:szCs w:val="22"/>
          <w:lang w:eastAsia="en-US"/>
        </w:rPr>
        <w:t>ЛОНИВАЕРНИАШБ</w:t>
      </w:r>
    </w:p>
    <w:p w:rsidR="00FB1269" w:rsidRPr="003150B0" w:rsidRDefault="00FB1269" w:rsidP="00FB1269">
      <w:pPr>
        <w:spacing w:after="160" w:line="259" w:lineRule="auto"/>
        <w:ind w:firstLine="0"/>
        <w:jc w:val="left"/>
        <w:rPr>
          <w:rFonts w:eastAsiaTheme="minorHAnsi"/>
          <w:i/>
          <w:sz w:val="28"/>
          <w:szCs w:val="22"/>
          <w:lang w:eastAsia="en-US"/>
        </w:rPr>
      </w:pPr>
      <w:r>
        <w:rPr>
          <w:rFonts w:eastAsiaTheme="minorHAnsi"/>
          <w:sz w:val="28"/>
          <w:szCs w:val="22"/>
          <w:lang w:eastAsia="en-US"/>
        </w:rPr>
        <w:t xml:space="preserve">Ответ: </w:t>
      </w:r>
      <w:r w:rsidRPr="003150B0">
        <w:rPr>
          <w:rFonts w:eastAsiaTheme="minorHAnsi"/>
          <w:sz w:val="28"/>
          <w:szCs w:val="22"/>
          <w:lang w:eastAsia="en-US"/>
        </w:rPr>
        <w:t>бланширование.</w:t>
      </w:r>
    </w:p>
    <w:p w:rsidR="00FB1269" w:rsidRPr="008C0716" w:rsidRDefault="00575DF9" w:rsidP="008C0716">
      <w:pPr>
        <w:pStyle w:val="a7"/>
        <w:ind w:firstLine="0"/>
        <w:jc w:val="right"/>
        <w:rPr>
          <w:sz w:val="32"/>
          <w:szCs w:val="32"/>
        </w:rPr>
      </w:pPr>
      <w:r>
        <w:rPr>
          <w:sz w:val="32"/>
          <w:szCs w:val="32"/>
        </w:rPr>
        <w:t>Приложение 8</w:t>
      </w:r>
    </w:p>
    <w:p w:rsidR="00FB1269" w:rsidRPr="008C0716" w:rsidRDefault="00FB1269" w:rsidP="00FB1269">
      <w:pPr>
        <w:spacing w:after="120" w:line="360" w:lineRule="auto"/>
        <w:ind w:firstLine="0"/>
        <w:jc w:val="center"/>
        <w:rPr>
          <w:sz w:val="32"/>
          <w:szCs w:val="32"/>
        </w:rPr>
      </w:pPr>
      <w:r w:rsidRPr="008C0716">
        <w:rPr>
          <w:sz w:val="32"/>
          <w:szCs w:val="32"/>
        </w:rPr>
        <w:t>Сюжетно-ролевая игра «Найди ошибку»</w:t>
      </w:r>
    </w:p>
    <w:p w:rsidR="00FB1269" w:rsidRPr="003F2254" w:rsidRDefault="00FB1269" w:rsidP="00FB1269">
      <w:pPr>
        <w:spacing w:line="360" w:lineRule="auto"/>
        <w:rPr>
          <w:sz w:val="28"/>
          <w:szCs w:val="28"/>
        </w:rPr>
      </w:pPr>
      <w:r w:rsidRPr="003F2254">
        <w:rPr>
          <w:sz w:val="28"/>
          <w:szCs w:val="28"/>
        </w:rPr>
        <w:t>Цели:</w:t>
      </w:r>
    </w:p>
    <w:p w:rsidR="00FB1269" w:rsidRPr="001A1384" w:rsidRDefault="00FB1269" w:rsidP="00FB1269">
      <w:pPr>
        <w:pStyle w:val="ac"/>
        <w:numPr>
          <w:ilvl w:val="0"/>
          <w:numId w:val="41"/>
        </w:numPr>
        <w:tabs>
          <w:tab w:val="left" w:pos="993"/>
        </w:tabs>
        <w:spacing w:after="0" w:line="360" w:lineRule="auto"/>
        <w:ind w:left="0" w:firstLine="709"/>
        <w:contextualSpacing w:val="0"/>
        <w:jc w:val="both"/>
        <w:rPr>
          <w:rFonts w:ascii="Times New Roman" w:hAnsi="Times New Roman" w:cs="Times New Roman"/>
          <w:sz w:val="28"/>
          <w:szCs w:val="28"/>
          <w:lang w:val="ru-RU"/>
        </w:rPr>
      </w:pPr>
      <w:r w:rsidRPr="001A1384">
        <w:rPr>
          <w:rFonts w:ascii="Times New Roman" w:hAnsi="Times New Roman" w:cs="Times New Roman"/>
          <w:sz w:val="28"/>
          <w:szCs w:val="28"/>
          <w:lang w:val="ru-RU"/>
        </w:rPr>
        <w:t>развитие внимательности при поиске ошибок;</w:t>
      </w:r>
    </w:p>
    <w:p w:rsidR="00FB1269" w:rsidRPr="001A1384" w:rsidRDefault="00FB1269" w:rsidP="00FB1269">
      <w:pPr>
        <w:pStyle w:val="ac"/>
        <w:numPr>
          <w:ilvl w:val="0"/>
          <w:numId w:val="41"/>
        </w:numPr>
        <w:tabs>
          <w:tab w:val="left" w:pos="993"/>
        </w:tabs>
        <w:spacing w:after="0" w:line="360" w:lineRule="auto"/>
        <w:ind w:left="0" w:firstLine="709"/>
        <w:contextualSpacing w:val="0"/>
        <w:jc w:val="both"/>
        <w:rPr>
          <w:rFonts w:ascii="Times New Roman" w:hAnsi="Times New Roman" w:cs="Times New Roman"/>
          <w:sz w:val="28"/>
          <w:szCs w:val="28"/>
          <w:lang w:val="ru-RU"/>
        </w:rPr>
      </w:pPr>
      <w:r w:rsidRPr="001A1384">
        <w:rPr>
          <w:rFonts w:ascii="Times New Roman" w:hAnsi="Times New Roman" w:cs="Times New Roman"/>
          <w:sz w:val="28"/>
          <w:szCs w:val="28"/>
          <w:lang w:val="ru-RU"/>
        </w:rPr>
        <w:t>развитие сотрудничества при работе в малых группах.</w:t>
      </w:r>
    </w:p>
    <w:p w:rsidR="00FB1269" w:rsidRPr="003F2254" w:rsidRDefault="00FB1269" w:rsidP="00FB1269">
      <w:pPr>
        <w:spacing w:line="360" w:lineRule="auto"/>
        <w:rPr>
          <w:sz w:val="28"/>
          <w:szCs w:val="28"/>
        </w:rPr>
      </w:pPr>
      <w:r w:rsidRPr="003F2254">
        <w:rPr>
          <w:sz w:val="28"/>
          <w:szCs w:val="28"/>
        </w:rPr>
        <w:t>Технология реализации игры</w:t>
      </w:r>
    </w:p>
    <w:p w:rsidR="00FB1269" w:rsidRPr="003F2254" w:rsidRDefault="00FB1269" w:rsidP="00FB1269">
      <w:pPr>
        <w:spacing w:line="360" w:lineRule="auto"/>
        <w:rPr>
          <w:sz w:val="28"/>
          <w:szCs w:val="28"/>
        </w:rPr>
      </w:pPr>
      <w:r w:rsidRPr="003F2254">
        <w:rPr>
          <w:sz w:val="28"/>
          <w:szCs w:val="28"/>
        </w:rPr>
        <w:t xml:space="preserve">1. Подготовительный этап </w:t>
      </w:r>
    </w:p>
    <w:p w:rsidR="00FB1269" w:rsidRDefault="00FB1269" w:rsidP="00FB1269">
      <w:pPr>
        <w:spacing w:line="360" w:lineRule="auto"/>
        <w:rPr>
          <w:sz w:val="28"/>
          <w:szCs w:val="28"/>
        </w:rPr>
      </w:pPr>
      <w:r w:rsidRPr="00D5215A">
        <w:rPr>
          <w:sz w:val="28"/>
          <w:szCs w:val="28"/>
        </w:rPr>
        <w:t xml:space="preserve">На подготовительном этапе составляется текст (сценарий видеоролика), в котором специально делаются ошибки. Количество ошибок известно педагогу, но неизвестно ученикам. </w:t>
      </w:r>
    </w:p>
    <w:p w:rsidR="00FB1269" w:rsidRPr="00D5215A" w:rsidRDefault="00FB1269" w:rsidP="00FB1269">
      <w:pPr>
        <w:spacing w:line="360" w:lineRule="auto"/>
        <w:rPr>
          <w:sz w:val="28"/>
          <w:szCs w:val="28"/>
        </w:rPr>
      </w:pPr>
      <w:r>
        <w:rPr>
          <w:sz w:val="28"/>
          <w:szCs w:val="28"/>
        </w:rPr>
        <w:t>Сценарий ролика: две подружки собрались вместе готовиться к занятиям, решили перекусить и пошли на кухню готовить еду. При варке макарон и сервировке стола допустили множество ошибок.</w:t>
      </w:r>
    </w:p>
    <w:p w:rsidR="00FB1269" w:rsidRPr="003F2254" w:rsidRDefault="00FB1269" w:rsidP="00FB1269">
      <w:pPr>
        <w:spacing w:line="360" w:lineRule="auto"/>
        <w:rPr>
          <w:sz w:val="28"/>
          <w:szCs w:val="28"/>
        </w:rPr>
      </w:pPr>
      <w:r w:rsidRPr="003F2254">
        <w:rPr>
          <w:sz w:val="28"/>
          <w:szCs w:val="28"/>
        </w:rPr>
        <w:t xml:space="preserve">2. Работа в классе </w:t>
      </w:r>
    </w:p>
    <w:p w:rsidR="00FB1269" w:rsidRPr="00D5215A" w:rsidRDefault="00FB1269" w:rsidP="00FB1269">
      <w:pPr>
        <w:spacing w:line="360" w:lineRule="auto"/>
        <w:rPr>
          <w:sz w:val="28"/>
          <w:szCs w:val="28"/>
        </w:rPr>
      </w:pPr>
      <w:r w:rsidRPr="00D5215A">
        <w:rPr>
          <w:sz w:val="28"/>
          <w:szCs w:val="28"/>
        </w:rPr>
        <w:t xml:space="preserve">2.1. Все ученики разбиваются на малые группы от 3 до 5 человек. Состав группы по уровню обученности разный. </w:t>
      </w:r>
      <w:r>
        <w:rPr>
          <w:sz w:val="28"/>
          <w:szCs w:val="28"/>
        </w:rPr>
        <w:t>Подростки</w:t>
      </w:r>
      <w:r w:rsidRPr="00D5215A">
        <w:rPr>
          <w:sz w:val="28"/>
          <w:szCs w:val="28"/>
        </w:rPr>
        <w:t xml:space="preserve"> могут сидеть за двумя сдвинутыми столами. </w:t>
      </w:r>
    </w:p>
    <w:p w:rsidR="00FB1269" w:rsidRPr="00D5215A" w:rsidRDefault="00FB1269" w:rsidP="00FB1269">
      <w:pPr>
        <w:spacing w:line="360" w:lineRule="auto"/>
        <w:rPr>
          <w:sz w:val="28"/>
          <w:szCs w:val="28"/>
        </w:rPr>
      </w:pPr>
      <w:r w:rsidRPr="00D5215A">
        <w:rPr>
          <w:sz w:val="28"/>
          <w:szCs w:val="28"/>
        </w:rPr>
        <w:t>2.2. Педагог зачитывает инструкцию, которая записана также на доске: смотрите видеоролик, находите в нем о</w:t>
      </w:r>
      <w:r w:rsidR="00346249">
        <w:rPr>
          <w:sz w:val="28"/>
          <w:szCs w:val="28"/>
        </w:rPr>
        <w:t>шибки, но друг с другом не общай</w:t>
      </w:r>
      <w:r w:rsidRPr="00D5215A">
        <w:rPr>
          <w:sz w:val="28"/>
          <w:szCs w:val="28"/>
        </w:rPr>
        <w:t>тесь.</w:t>
      </w:r>
    </w:p>
    <w:p w:rsidR="00FB1269" w:rsidRPr="00D5215A" w:rsidRDefault="00FB1269" w:rsidP="00FB1269">
      <w:pPr>
        <w:spacing w:line="360" w:lineRule="auto"/>
        <w:rPr>
          <w:sz w:val="28"/>
          <w:szCs w:val="28"/>
        </w:rPr>
      </w:pPr>
      <w:r w:rsidRPr="00D5215A">
        <w:rPr>
          <w:sz w:val="28"/>
          <w:szCs w:val="28"/>
        </w:rPr>
        <w:t xml:space="preserve">2.3. </w:t>
      </w:r>
      <w:r>
        <w:rPr>
          <w:sz w:val="28"/>
          <w:szCs w:val="28"/>
        </w:rPr>
        <w:t>После просмотра видеоролика</w:t>
      </w:r>
      <w:r w:rsidRPr="00D5215A">
        <w:rPr>
          <w:sz w:val="28"/>
          <w:szCs w:val="28"/>
        </w:rPr>
        <w:t xml:space="preserve"> в группах идет коллективный поиск ошибок. Все высказывают свою точку зрения. </w:t>
      </w:r>
    </w:p>
    <w:p w:rsidR="00FB1269" w:rsidRPr="00D5215A" w:rsidRDefault="00FB1269" w:rsidP="00FB1269">
      <w:pPr>
        <w:spacing w:line="360" w:lineRule="auto"/>
        <w:rPr>
          <w:sz w:val="28"/>
          <w:szCs w:val="28"/>
        </w:rPr>
      </w:pPr>
      <w:r w:rsidRPr="00D5215A">
        <w:rPr>
          <w:sz w:val="28"/>
          <w:szCs w:val="28"/>
        </w:rPr>
        <w:t>2.4. Представители групп сообщают учителю о количестве найденных ошибок.</w:t>
      </w:r>
    </w:p>
    <w:p w:rsidR="00FB1269" w:rsidRPr="003F2254" w:rsidRDefault="00FB1269" w:rsidP="00FB1269">
      <w:pPr>
        <w:spacing w:line="360" w:lineRule="auto"/>
        <w:rPr>
          <w:sz w:val="28"/>
          <w:szCs w:val="28"/>
        </w:rPr>
      </w:pPr>
      <w:r w:rsidRPr="003F2254">
        <w:rPr>
          <w:sz w:val="28"/>
          <w:szCs w:val="28"/>
        </w:rPr>
        <w:t>3. Проверка работ</w:t>
      </w:r>
    </w:p>
    <w:p w:rsidR="00FB1269" w:rsidRPr="00D5215A" w:rsidRDefault="00FB1269" w:rsidP="00FB1269">
      <w:pPr>
        <w:spacing w:after="240" w:line="360" w:lineRule="auto"/>
        <w:rPr>
          <w:sz w:val="28"/>
          <w:szCs w:val="28"/>
        </w:rPr>
      </w:pPr>
      <w:r w:rsidRPr="00D5215A">
        <w:rPr>
          <w:sz w:val="28"/>
          <w:szCs w:val="28"/>
        </w:rPr>
        <w:lastRenderedPageBreak/>
        <w:t>После своей работы группы задают друг другу вопросы. Очередность устанавливается посредством жребия. Одна из групп задает вопрос другой группе с просьбой объяснить ту или иную ошибку. Другая группа думает несколько секунд и отвечает на вопрос. В ответе должны прозвучать правильные действия. После этого другие группы могут дополнить, возразить. Затем та группа, которая отвечала, задает вопрос следующей группе. Этот процесс протекает до того момента, пока все не зададут вопрос и не ответят. Можно ввести балльную систему оценки работы групп с фиксацией на доске.</w:t>
      </w:r>
    </w:p>
    <w:p w:rsidR="00FB1269" w:rsidRPr="008C0716" w:rsidRDefault="00FB1269" w:rsidP="008C0716">
      <w:pPr>
        <w:pStyle w:val="a7"/>
        <w:ind w:firstLine="0"/>
        <w:jc w:val="right"/>
        <w:rPr>
          <w:sz w:val="32"/>
          <w:szCs w:val="32"/>
        </w:rPr>
      </w:pPr>
      <w:r w:rsidRPr="008C0716">
        <w:rPr>
          <w:sz w:val="32"/>
          <w:szCs w:val="32"/>
        </w:rPr>
        <w:t xml:space="preserve">Приложение </w:t>
      </w:r>
      <w:r w:rsidR="00575DF9">
        <w:rPr>
          <w:sz w:val="32"/>
          <w:szCs w:val="32"/>
        </w:rPr>
        <w:t>9</w:t>
      </w:r>
    </w:p>
    <w:p w:rsidR="00FB1269" w:rsidRPr="008C0716" w:rsidRDefault="00FB1269" w:rsidP="00FB1269">
      <w:pPr>
        <w:pStyle w:val="23"/>
        <w:spacing w:line="480" w:lineRule="auto"/>
        <w:rPr>
          <w:b w:val="0"/>
          <w:szCs w:val="32"/>
        </w:rPr>
      </w:pPr>
      <w:r w:rsidRPr="008C0716">
        <w:rPr>
          <w:b w:val="0"/>
          <w:szCs w:val="32"/>
        </w:rPr>
        <w:t>Дидактическая игра «Найди 10 отличий»</w:t>
      </w:r>
    </w:p>
    <w:p w:rsidR="00FB1269" w:rsidRPr="00250D50" w:rsidRDefault="00FB1269" w:rsidP="00FB1269">
      <w:pPr>
        <w:spacing w:line="360" w:lineRule="auto"/>
        <w:rPr>
          <w:sz w:val="28"/>
          <w:szCs w:val="28"/>
        </w:rPr>
      </w:pPr>
      <w:r w:rsidRPr="00250D50">
        <w:rPr>
          <w:sz w:val="28"/>
          <w:szCs w:val="28"/>
        </w:rPr>
        <w:t>Цель: создание условий для развития внимания.</w:t>
      </w:r>
    </w:p>
    <w:p w:rsidR="00FB1269" w:rsidRPr="00250D50" w:rsidRDefault="00FB1269" w:rsidP="00FB1269">
      <w:pPr>
        <w:spacing w:line="360" w:lineRule="auto"/>
        <w:rPr>
          <w:sz w:val="28"/>
          <w:szCs w:val="28"/>
        </w:rPr>
      </w:pPr>
      <w:r w:rsidRPr="00250D50">
        <w:rPr>
          <w:sz w:val="28"/>
          <w:szCs w:val="28"/>
        </w:rPr>
        <w:t>Задачи:</w:t>
      </w:r>
      <w:r>
        <w:rPr>
          <w:sz w:val="28"/>
          <w:szCs w:val="28"/>
        </w:rPr>
        <w:t xml:space="preserve"> </w:t>
      </w:r>
      <w:r w:rsidRPr="00653496">
        <w:rPr>
          <w:sz w:val="28"/>
          <w:szCs w:val="28"/>
        </w:rPr>
        <w:t>способствовать развитию наблюдательности с помощью визуальных средств;</w:t>
      </w:r>
      <w:r>
        <w:rPr>
          <w:sz w:val="28"/>
          <w:szCs w:val="28"/>
        </w:rPr>
        <w:t xml:space="preserve"> </w:t>
      </w:r>
      <w:r w:rsidRPr="00250D50">
        <w:rPr>
          <w:sz w:val="28"/>
          <w:szCs w:val="28"/>
        </w:rPr>
        <w:t>развивать внимание.</w:t>
      </w:r>
    </w:p>
    <w:p w:rsidR="00FB1269" w:rsidRPr="00B815E9" w:rsidRDefault="00FB1269" w:rsidP="00FB1269">
      <w:pPr>
        <w:spacing w:line="360" w:lineRule="auto"/>
        <w:rPr>
          <w:sz w:val="28"/>
          <w:szCs w:val="28"/>
        </w:rPr>
      </w:pPr>
      <w:r w:rsidRPr="00B815E9">
        <w:rPr>
          <w:sz w:val="28"/>
          <w:szCs w:val="28"/>
        </w:rPr>
        <w:t xml:space="preserve">Необходимо внимательно рассмотреть обе картинки и найти отличия. </w:t>
      </w:r>
    </w:p>
    <w:p w:rsidR="00FB1269" w:rsidRDefault="00FB1269" w:rsidP="00FB1269">
      <w:pPr>
        <w:pStyle w:val="23"/>
        <w:jc w:val="both"/>
        <w:rPr>
          <w:b w:val="0"/>
          <w:sz w:val="28"/>
        </w:rPr>
      </w:pPr>
      <w:r w:rsidRPr="00250D50">
        <w:rPr>
          <w:b w:val="0"/>
          <w:noProof/>
          <w:sz w:val="28"/>
        </w:rPr>
        <w:drawing>
          <wp:inline distT="0" distB="0" distL="0" distR="0" wp14:anchorId="369FEF4E" wp14:editId="30AC6472">
            <wp:extent cx="5940425" cy="153352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940425" cy="1533525"/>
                    </a:xfrm>
                    <a:prstGeom prst="rect">
                      <a:avLst/>
                    </a:prstGeom>
                  </pic:spPr>
                </pic:pic>
              </a:graphicData>
            </a:graphic>
          </wp:inline>
        </w:drawing>
      </w:r>
    </w:p>
    <w:p w:rsidR="00FB1269" w:rsidRPr="00250D50" w:rsidRDefault="00FB1269" w:rsidP="008C0716">
      <w:pPr>
        <w:pStyle w:val="23"/>
        <w:spacing w:after="240"/>
        <w:ind w:firstLine="709"/>
        <w:jc w:val="both"/>
        <w:rPr>
          <w:b w:val="0"/>
          <w:sz w:val="28"/>
        </w:rPr>
      </w:pPr>
      <w:r w:rsidRPr="00250D50">
        <w:rPr>
          <w:b w:val="0"/>
          <w:sz w:val="28"/>
        </w:rPr>
        <w:t>Данная презентация может использоваться на любом этапе урока технологии в 5 классе в качестве минутки отдыха или во внеклассной работе.</w:t>
      </w:r>
    </w:p>
    <w:p w:rsidR="00FB1269" w:rsidRPr="008C0716" w:rsidRDefault="00FB1269" w:rsidP="008C0716">
      <w:pPr>
        <w:pStyle w:val="a7"/>
        <w:ind w:firstLine="0"/>
        <w:jc w:val="right"/>
        <w:rPr>
          <w:sz w:val="32"/>
          <w:szCs w:val="32"/>
        </w:rPr>
      </w:pPr>
      <w:r w:rsidRPr="008C0716">
        <w:rPr>
          <w:sz w:val="32"/>
          <w:szCs w:val="32"/>
        </w:rPr>
        <w:t xml:space="preserve">Приложение </w:t>
      </w:r>
      <w:r w:rsidR="00575DF9">
        <w:rPr>
          <w:sz w:val="32"/>
          <w:szCs w:val="32"/>
        </w:rPr>
        <w:t>10</w:t>
      </w:r>
    </w:p>
    <w:p w:rsidR="00FB1269" w:rsidRPr="008C0716" w:rsidRDefault="00FB1269" w:rsidP="00FB1269">
      <w:pPr>
        <w:pStyle w:val="23"/>
        <w:spacing w:line="480" w:lineRule="auto"/>
        <w:rPr>
          <w:b w:val="0"/>
          <w:sz w:val="28"/>
        </w:rPr>
      </w:pPr>
      <w:r w:rsidRPr="008C0716">
        <w:rPr>
          <w:b w:val="0"/>
          <w:sz w:val="28"/>
        </w:rPr>
        <w:t>Дидактическая игра «Путешествие по Стране тканей»</w:t>
      </w:r>
    </w:p>
    <w:p w:rsidR="00FB1269" w:rsidRPr="004C40B5" w:rsidRDefault="00FB1269" w:rsidP="00FB1269">
      <w:pPr>
        <w:shd w:val="clear" w:color="auto" w:fill="FFFFFF"/>
        <w:spacing w:line="360" w:lineRule="auto"/>
        <w:ind w:firstLine="0"/>
        <w:rPr>
          <w:sz w:val="28"/>
          <w:szCs w:val="28"/>
        </w:rPr>
      </w:pPr>
      <w:r w:rsidRPr="004C40B5">
        <w:rPr>
          <w:sz w:val="28"/>
          <w:szCs w:val="28"/>
        </w:rPr>
        <w:t>Цель: организация деятельности учащихся по расширению знаний о тканях.</w:t>
      </w:r>
    </w:p>
    <w:p w:rsidR="00FB1269" w:rsidRDefault="00FB1269" w:rsidP="009B4FB9">
      <w:pPr>
        <w:pStyle w:val="23"/>
        <w:rPr>
          <w:b w:val="0"/>
          <w:sz w:val="28"/>
        </w:rPr>
      </w:pPr>
      <w:r w:rsidRPr="004C40B5">
        <w:rPr>
          <w:b w:val="0"/>
          <w:noProof/>
          <w:sz w:val="28"/>
        </w:rPr>
        <w:lastRenderedPageBreak/>
        <w:drawing>
          <wp:inline distT="0" distB="0" distL="0" distR="0" wp14:anchorId="60962C79" wp14:editId="7C350D99">
            <wp:extent cx="4749800" cy="1927942"/>
            <wp:effectExtent l="0" t="0" r="0" b="0"/>
            <wp:docPr id="36" name="Рисунок 36" descr="C:\Users\Галина\YandexDisk\Скриншоты\2017-01-12_04-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алина\YandexDisk\Скриншоты\2017-01-12_04-06-04.pn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763462" cy="1933487"/>
                    </a:xfrm>
                    <a:prstGeom prst="rect">
                      <a:avLst/>
                    </a:prstGeom>
                    <a:noFill/>
                    <a:ln>
                      <a:noFill/>
                    </a:ln>
                  </pic:spPr>
                </pic:pic>
              </a:graphicData>
            </a:graphic>
          </wp:inline>
        </w:drawing>
      </w:r>
    </w:p>
    <w:p w:rsidR="00FB1269" w:rsidRDefault="00FB1269" w:rsidP="00FB1269">
      <w:pPr>
        <w:pStyle w:val="23"/>
        <w:ind w:firstLine="709"/>
        <w:jc w:val="both"/>
        <w:rPr>
          <w:b w:val="0"/>
          <w:sz w:val="28"/>
        </w:rPr>
      </w:pPr>
      <w:r>
        <w:rPr>
          <w:b w:val="0"/>
          <w:sz w:val="28"/>
        </w:rPr>
        <w:t>Данные презентации могу</w:t>
      </w:r>
      <w:r w:rsidRPr="00C70A90">
        <w:rPr>
          <w:b w:val="0"/>
          <w:sz w:val="28"/>
        </w:rPr>
        <w:t>т использоваться на этапе закрепления и для проверки знаний на уроке технологии в 5-8 классах в разделе «Создание изделий из текстильных материалов», а также во внеурочной</w:t>
      </w:r>
      <w:r>
        <w:rPr>
          <w:b w:val="0"/>
          <w:sz w:val="28"/>
        </w:rPr>
        <w:t xml:space="preserve"> деятельности.</w:t>
      </w:r>
    </w:p>
    <w:p w:rsidR="00FB1269" w:rsidRPr="008C0716" w:rsidRDefault="00575DF9" w:rsidP="008C0716">
      <w:pPr>
        <w:pStyle w:val="a7"/>
        <w:ind w:firstLine="0"/>
        <w:jc w:val="right"/>
        <w:rPr>
          <w:sz w:val="32"/>
          <w:szCs w:val="32"/>
        </w:rPr>
      </w:pPr>
      <w:r>
        <w:rPr>
          <w:sz w:val="32"/>
          <w:szCs w:val="32"/>
        </w:rPr>
        <w:t>Приложение 11</w:t>
      </w:r>
    </w:p>
    <w:p w:rsidR="00FB1269" w:rsidRPr="008C0716" w:rsidRDefault="00FB1269" w:rsidP="00FB1269">
      <w:pPr>
        <w:pStyle w:val="23"/>
        <w:spacing w:line="480" w:lineRule="auto"/>
        <w:rPr>
          <w:b w:val="0"/>
          <w:szCs w:val="32"/>
        </w:rPr>
      </w:pPr>
      <w:r w:rsidRPr="008C0716">
        <w:rPr>
          <w:b w:val="0"/>
          <w:szCs w:val="32"/>
        </w:rPr>
        <w:t>Дидактическая игра «Знаменитые дизайнеры одежды»</w:t>
      </w:r>
    </w:p>
    <w:p w:rsidR="00FB1269" w:rsidRDefault="00FB1269" w:rsidP="00FB1269">
      <w:pPr>
        <w:pStyle w:val="23"/>
        <w:ind w:firstLine="709"/>
        <w:jc w:val="both"/>
        <w:rPr>
          <w:b w:val="0"/>
          <w:sz w:val="28"/>
        </w:rPr>
      </w:pPr>
      <w:r w:rsidRPr="00C70A90">
        <w:rPr>
          <w:b w:val="0"/>
          <w:sz w:val="28"/>
        </w:rPr>
        <w:t>Цель: организация деятельности учащихся по расширению знаний о знаменитых дизайнерах одежды.</w:t>
      </w:r>
    </w:p>
    <w:p w:rsidR="00FB1269" w:rsidRDefault="00FB1269" w:rsidP="00FB1269">
      <w:pPr>
        <w:pStyle w:val="23"/>
        <w:jc w:val="both"/>
        <w:rPr>
          <w:b w:val="0"/>
          <w:sz w:val="28"/>
        </w:rPr>
      </w:pPr>
      <w:r w:rsidRPr="00385EF5">
        <w:rPr>
          <w:b w:val="0"/>
          <w:noProof/>
          <w:sz w:val="28"/>
        </w:rPr>
        <w:drawing>
          <wp:inline distT="0" distB="0" distL="0" distR="0" wp14:anchorId="1A579926" wp14:editId="2D9B164E">
            <wp:extent cx="5940425" cy="2415988"/>
            <wp:effectExtent l="0" t="0" r="3175" b="3810"/>
            <wp:docPr id="34" name="Рисунок 34" descr="C:\Users\Галина\YandexDisk\Скриншоты\2017-01-12_03-5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алина\YandexDisk\Скриншоты\2017-01-12_03-52-14.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940425" cy="2415988"/>
                    </a:xfrm>
                    <a:prstGeom prst="rect">
                      <a:avLst/>
                    </a:prstGeom>
                    <a:noFill/>
                    <a:ln>
                      <a:noFill/>
                    </a:ln>
                  </pic:spPr>
                </pic:pic>
              </a:graphicData>
            </a:graphic>
          </wp:inline>
        </w:drawing>
      </w:r>
    </w:p>
    <w:p w:rsidR="00FB1269" w:rsidRDefault="00FB1269" w:rsidP="00FB1269">
      <w:pPr>
        <w:pStyle w:val="23"/>
        <w:spacing w:after="240"/>
        <w:jc w:val="both"/>
        <w:rPr>
          <w:b w:val="0"/>
          <w:sz w:val="28"/>
        </w:rPr>
      </w:pPr>
      <w:r w:rsidRPr="00385EF5">
        <w:rPr>
          <w:b w:val="0"/>
          <w:noProof/>
          <w:sz w:val="28"/>
        </w:rPr>
        <w:drawing>
          <wp:inline distT="0" distB="0" distL="0" distR="0" wp14:anchorId="31B37D76" wp14:editId="4DE0EA83">
            <wp:extent cx="5940425" cy="1154941"/>
            <wp:effectExtent l="0" t="0" r="3175" b="7620"/>
            <wp:docPr id="35" name="Рисунок 35" descr="C:\Users\Галина\YandexDisk\Скриншоты\2017-01-12_03-5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алина\YandexDisk\Скриншоты\2017-01-12_03-53-15.p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940425" cy="1154941"/>
                    </a:xfrm>
                    <a:prstGeom prst="rect">
                      <a:avLst/>
                    </a:prstGeom>
                    <a:noFill/>
                    <a:ln>
                      <a:noFill/>
                    </a:ln>
                  </pic:spPr>
                </pic:pic>
              </a:graphicData>
            </a:graphic>
          </wp:inline>
        </w:drawing>
      </w:r>
    </w:p>
    <w:p w:rsidR="00575DF9" w:rsidRDefault="00575DF9" w:rsidP="008C0716">
      <w:pPr>
        <w:pStyle w:val="23"/>
        <w:jc w:val="right"/>
        <w:rPr>
          <w:b w:val="0"/>
          <w:szCs w:val="32"/>
        </w:rPr>
      </w:pPr>
    </w:p>
    <w:p w:rsidR="00FB1269" w:rsidRPr="008C0716" w:rsidRDefault="008C0716" w:rsidP="008C0716">
      <w:pPr>
        <w:pStyle w:val="23"/>
        <w:jc w:val="right"/>
        <w:rPr>
          <w:b w:val="0"/>
          <w:szCs w:val="32"/>
        </w:rPr>
      </w:pPr>
      <w:r>
        <w:rPr>
          <w:b w:val="0"/>
          <w:szCs w:val="32"/>
        </w:rPr>
        <w:lastRenderedPageBreak/>
        <w:t>Прилож</w:t>
      </w:r>
      <w:r w:rsidR="00575DF9">
        <w:rPr>
          <w:b w:val="0"/>
          <w:szCs w:val="32"/>
        </w:rPr>
        <w:t>ение 12</w:t>
      </w:r>
    </w:p>
    <w:p w:rsidR="00FB1269" w:rsidRPr="008C0716" w:rsidRDefault="00D77F14" w:rsidP="00FB1269">
      <w:pPr>
        <w:pStyle w:val="23"/>
        <w:spacing w:line="480" w:lineRule="auto"/>
        <w:rPr>
          <w:b w:val="0"/>
          <w:szCs w:val="32"/>
        </w:rPr>
      </w:pPr>
      <w:r w:rsidRPr="008C0716">
        <w:rPr>
          <w:b w:val="0"/>
          <w:noProof/>
          <w:sz w:val="28"/>
        </w:rPr>
        <w:drawing>
          <wp:anchor distT="0" distB="0" distL="114300" distR="114300" simplePos="0" relativeHeight="251724800" behindDoc="0" locked="0" layoutInCell="1" allowOverlap="1">
            <wp:simplePos x="0" y="0"/>
            <wp:positionH relativeFrom="column">
              <wp:posOffset>2679065</wp:posOffset>
            </wp:positionH>
            <wp:positionV relativeFrom="paragraph">
              <wp:posOffset>532130</wp:posOffset>
            </wp:positionV>
            <wp:extent cx="3260725" cy="2432685"/>
            <wp:effectExtent l="0" t="0" r="0" b="571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3260725" cy="2432685"/>
                    </a:xfrm>
                    <a:prstGeom prst="rect">
                      <a:avLst/>
                    </a:prstGeom>
                  </pic:spPr>
                </pic:pic>
              </a:graphicData>
            </a:graphic>
            <wp14:sizeRelH relativeFrom="margin">
              <wp14:pctWidth>0</wp14:pctWidth>
            </wp14:sizeRelH>
            <wp14:sizeRelV relativeFrom="margin">
              <wp14:pctHeight>0</wp14:pctHeight>
            </wp14:sizeRelV>
          </wp:anchor>
        </w:drawing>
      </w:r>
      <w:r w:rsidR="00FB1269" w:rsidRPr="008C0716">
        <w:rPr>
          <w:b w:val="0"/>
          <w:szCs w:val="32"/>
        </w:rPr>
        <w:t>Дидактическая игра «Кулинарный лабиринт»</w:t>
      </w:r>
    </w:p>
    <w:p w:rsidR="008C0716" w:rsidRDefault="008C0716" w:rsidP="00FB1269">
      <w:pPr>
        <w:pStyle w:val="23"/>
        <w:spacing w:line="480" w:lineRule="auto"/>
        <w:rPr>
          <w:szCs w:val="32"/>
        </w:rPr>
      </w:pPr>
    </w:p>
    <w:p w:rsidR="00D77F14" w:rsidRDefault="00D77F14" w:rsidP="00FB1269">
      <w:pPr>
        <w:pStyle w:val="23"/>
        <w:spacing w:line="480" w:lineRule="auto"/>
        <w:rPr>
          <w:szCs w:val="32"/>
        </w:rPr>
      </w:pPr>
      <w:r w:rsidRPr="00297214">
        <w:rPr>
          <w:noProof/>
          <w:sz w:val="28"/>
        </w:rPr>
        <w:drawing>
          <wp:anchor distT="0" distB="0" distL="114300" distR="114300" simplePos="0" relativeHeight="251723776" behindDoc="0" locked="0" layoutInCell="1" allowOverlap="1">
            <wp:simplePos x="0" y="0"/>
            <wp:positionH relativeFrom="column">
              <wp:posOffset>164465</wp:posOffset>
            </wp:positionH>
            <wp:positionV relativeFrom="paragraph">
              <wp:posOffset>64135</wp:posOffset>
            </wp:positionV>
            <wp:extent cx="2413000" cy="1826710"/>
            <wp:effectExtent l="0" t="0" r="6350" b="254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2413000" cy="1826710"/>
                    </a:xfrm>
                    <a:prstGeom prst="rect">
                      <a:avLst/>
                    </a:prstGeom>
                  </pic:spPr>
                </pic:pic>
              </a:graphicData>
            </a:graphic>
          </wp:anchor>
        </w:drawing>
      </w:r>
    </w:p>
    <w:p w:rsidR="00575DF9" w:rsidRDefault="00575DF9" w:rsidP="00575DF9">
      <w:pPr>
        <w:pStyle w:val="23"/>
        <w:spacing w:line="480" w:lineRule="auto"/>
        <w:jc w:val="right"/>
        <w:rPr>
          <w:b w:val="0"/>
          <w:szCs w:val="32"/>
        </w:rPr>
      </w:pPr>
      <w:r w:rsidRPr="005B4CA2">
        <w:rPr>
          <w:b w:val="0"/>
          <w:szCs w:val="32"/>
        </w:rPr>
        <w:t>Приложение</w:t>
      </w:r>
      <w:r>
        <w:rPr>
          <w:b w:val="0"/>
          <w:szCs w:val="32"/>
        </w:rPr>
        <w:t xml:space="preserve"> 13</w:t>
      </w:r>
    </w:p>
    <w:p w:rsidR="00FB1269" w:rsidRPr="008C0716" w:rsidRDefault="00FB1269" w:rsidP="00FB1269">
      <w:pPr>
        <w:pStyle w:val="23"/>
        <w:spacing w:line="480" w:lineRule="auto"/>
        <w:rPr>
          <w:b w:val="0"/>
          <w:szCs w:val="32"/>
        </w:rPr>
      </w:pPr>
      <w:r w:rsidRPr="008C0716">
        <w:rPr>
          <w:b w:val="0"/>
          <w:szCs w:val="32"/>
        </w:rPr>
        <w:t>Дидактическая игра «Швейный лабиринт»</w:t>
      </w:r>
    </w:p>
    <w:p w:rsidR="00FB1269" w:rsidRDefault="00B73327" w:rsidP="00FB1269">
      <w:pPr>
        <w:pStyle w:val="23"/>
        <w:spacing w:line="480" w:lineRule="auto"/>
        <w:rPr>
          <w:sz w:val="28"/>
        </w:rPr>
      </w:pPr>
      <w:r w:rsidRPr="000E7AB2">
        <w:rPr>
          <w:noProof/>
          <w:sz w:val="28"/>
        </w:rPr>
        <w:drawing>
          <wp:anchor distT="0" distB="0" distL="114300" distR="114300" simplePos="0" relativeHeight="251722752" behindDoc="0" locked="0" layoutInCell="1" allowOverlap="1">
            <wp:simplePos x="0" y="0"/>
            <wp:positionH relativeFrom="column">
              <wp:posOffset>2577465</wp:posOffset>
            </wp:positionH>
            <wp:positionV relativeFrom="paragraph">
              <wp:posOffset>25400</wp:posOffset>
            </wp:positionV>
            <wp:extent cx="3487420" cy="2608580"/>
            <wp:effectExtent l="0" t="0" r="0" b="127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3487420" cy="2608580"/>
                    </a:xfrm>
                    <a:prstGeom prst="rect">
                      <a:avLst/>
                    </a:prstGeom>
                  </pic:spPr>
                </pic:pic>
              </a:graphicData>
            </a:graphic>
            <wp14:sizeRelH relativeFrom="margin">
              <wp14:pctWidth>0</wp14:pctWidth>
            </wp14:sizeRelH>
            <wp14:sizeRelV relativeFrom="margin">
              <wp14:pctHeight>0</wp14:pctHeight>
            </wp14:sizeRelV>
          </wp:anchor>
        </w:drawing>
      </w:r>
      <w:r w:rsidRPr="000E7AB2">
        <w:rPr>
          <w:noProof/>
          <w:sz w:val="28"/>
        </w:rPr>
        <w:drawing>
          <wp:anchor distT="0" distB="0" distL="114300" distR="114300" simplePos="0" relativeHeight="251721728" behindDoc="0" locked="0" layoutInCell="1" allowOverlap="1">
            <wp:simplePos x="0" y="0"/>
            <wp:positionH relativeFrom="column">
              <wp:posOffset>43990</wp:posOffset>
            </wp:positionH>
            <wp:positionV relativeFrom="paragraph">
              <wp:posOffset>323850</wp:posOffset>
            </wp:positionV>
            <wp:extent cx="2324100" cy="1740031"/>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2324100" cy="1740031"/>
                    </a:xfrm>
                    <a:prstGeom prst="rect">
                      <a:avLst/>
                    </a:prstGeom>
                  </pic:spPr>
                </pic:pic>
              </a:graphicData>
            </a:graphic>
          </wp:anchor>
        </w:drawing>
      </w:r>
    </w:p>
    <w:p w:rsidR="00FB1269" w:rsidRDefault="00FB1269" w:rsidP="00FB1269">
      <w:pPr>
        <w:pStyle w:val="23"/>
        <w:spacing w:line="480" w:lineRule="auto"/>
        <w:rPr>
          <w:sz w:val="28"/>
        </w:rPr>
      </w:pPr>
    </w:p>
    <w:p w:rsidR="00B73327" w:rsidRPr="008C0716" w:rsidRDefault="00B73327" w:rsidP="00FB1269">
      <w:pPr>
        <w:pStyle w:val="23"/>
        <w:spacing w:line="480" w:lineRule="auto"/>
        <w:rPr>
          <w:b w:val="0"/>
          <w:sz w:val="28"/>
        </w:rPr>
      </w:pPr>
    </w:p>
    <w:p w:rsidR="00575DF9" w:rsidRDefault="00575DF9" w:rsidP="008C0716">
      <w:pPr>
        <w:pStyle w:val="23"/>
        <w:jc w:val="right"/>
        <w:rPr>
          <w:b w:val="0"/>
          <w:szCs w:val="32"/>
        </w:rPr>
      </w:pPr>
    </w:p>
    <w:p w:rsidR="00575DF9" w:rsidRDefault="00575DF9" w:rsidP="008C0716">
      <w:pPr>
        <w:pStyle w:val="23"/>
        <w:jc w:val="right"/>
        <w:rPr>
          <w:b w:val="0"/>
          <w:szCs w:val="32"/>
        </w:rPr>
      </w:pPr>
    </w:p>
    <w:p w:rsidR="00575DF9" w:rsidRDefault="00575DF9" w:rsidP="008C0716">
      <w:pPr>
        <w:pStyle w:val="23"/>
        <w:jc w:val="right"/>
        <w:rPr>
          <w:b w:val="0"/>
          <w:szCs w:val="32"/>
        </w:rPr>
      </w:pPr>
    </w:p>
    <w:p w:rsidR="00FB1269" w:rsidRPr="008C0716" w:rsidRDefault="00575DF9" w:rsidP="008C0716">
      <w:pPr>
        <w:pStyle w:val="23"/>
        <w:jc w:val="right"/>
        <w:rPr>
          <w:b w:val="0"/>
          <w:szCs w:val="32"/>
        </w:rPr>
      </w:pPr>
      <w:r>
        <w:rPr>
          <w:b w:val="0"/>
          <w:szCs w:val="32"/>
        </w:rPr>
        <w:lastRenderedPageBreak/>
        <w:t>Приложение 14</w:t>
      </w:r>
    </w:p>
    <w:p w:rsidR="00FB1269" w:rsidRPr="008C0716" w:rsidRDefault="00FB1269" w:rsidP="00FB1269">
      <w:pPr>
        <w:pStyle w:val="23"/>
        <w:spacing w:line="480" w:lineRule="auto"/>
        <w:rPr>
          <w:b w:val="0"/>
          <w:szCs w:val="32"/>
        </w:rPr>
      </w:pPr>
      <w:r w:rsidRPr="008C0716">
        <w:rPr>
          <w:b w:val="0"/>
          <w:szCs w:val="32"/>
        </w:rPr>
        <w:t xml:space="preserve">Дидактическая игра «Путешествие в страну </w:t>
      </w:r>
      <w:proofErr w:type="spellStart"/>
      <w:r w:rsidRPr="008C0716">
        <w:rPr>
          <w:b w:val="0"/>
          <w:szCs w:val="32"/>
        </w:rPr>
        <w:t>Легумию</w:t>
      </w:r>
      <w:proofErr w:type="spellEnd"/>
      <w:r w:rsidRPr="008C0716">
        <w:rPr>
          <w:b w:val="0"/>
          <w:szCs w:val="32"/>
        </w:rPr>
        <w:t>»</w:t>
      </w:r>
    </w:p>
    <w:p w:rsidR="00FB1269" w:rsidRPr="00307A11" w:rsidRDefault="00FB1269" w:rsidP="00FB1269">
      <w:pPr>
        <w:pStyle w:val="23"/>
        <w:spacing w:line="480" w:lineRule="auto"/>
        <w:rPr>
          <w:b w:val="0"/>
          <w:szCs w:val="32"/>
        </w:rPr>
      </w:pPr>
      <w:r w:rsidRPr="00A07BBC">
        <w:rPr>
          <w:noProof/>
          <w:sz w:val="28"/>
        </w:rPr>
        <w:drawing>
          <wp:anchor distT="0" distB="0" distL="114300" distR="114300" simplePos="0" relativeHeight="251705344" behindDoc="0" locked="0" layoutInCell="1" allowOverlap="1" wp14:anchorId="4992246A" wp14:editId="068BDC7D">
            <wp:simplePos x="0" y="0"/>
            <wp:positionH relativeFrom="column">
              <wp:posOffset>-83185</wp:posOffset>
            </wp:positionH>
            <wp:positionV relativeFrom="paragraph">
              <wp:posOffset>370840</wp:posOffset>
            </wp:positionV>
            <wp:extent cx="2361639" cy="1764000"/>
            <wp:effectExtent l="0" t="0" r="635" b="825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2361639" cy="1764000"/>
                    </a:xfrm>
                    <a:prstGeom prst="rect">
                      <a:avLst/>
                    </a:prstGeom>
                  </pic:spPr>
                </pic:pic>
              </a:graphicData>
            </a:graphic>
            <wp14:sizeRelH relativeFrom="margin">
              <wp14:pctWidth>0</wp14:pctWidth>
            </wp14:sizeRelH>
            <wp14:sizeRelV relativeFrom="margin">
              <wp14:pctHeight>0</wp14:pctHeight>
            </wp14:sizeRelV>
          </wp:anchor>
        </w:drawing>
      </w:r>
      <w:r w:rsidRPr="00307A11">
        <w:rPr>
          <w:noProof/>
          <w:szCs w:val="32"/>
        </w:rPr>
        <w:drawing>
          <wp:anchor distT="0" distB="0" distL="114300" distR="114300" simplePos="0" relativeHeight="251712512" behindDoc="0" locked="0" layoutInCell="1" allowOverlap="1" wp14:anchorId="3E96630E" wp14:editId="2A62DA0B">
            <wp:simplePos x="0" y="0"/>
            <wp:positionH relativeFrom="column">
              <wp:posOffset>2717165</wp:posOffset>
            </wp:positionH>
            <wp:positionV relativeFrom="paragraph">
              <wp:posOffset>372110</wp:posOffset>
            </wp:positionV>
            <wp:extent cx="2362853" cy="1764000"/>
            <wp:effectExtent l="0" t="0" r="0" b="8255"/>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2362853" cy="1764000"/>
                    </a:xfrm>
                    <a:prstGeom prst="rect">
                      <a:avLst/>
                    </a:prstGeom>
                  </pic:spPr>
                </pic:pic>
              </a:graphicData>
            </a:graphic>
            <wp14:sizeRelH relativeFrom="margin">
              <wp14:pctWidth>0</wp14:pctWidth>
            </wp14:sizeRelH>
            <wp14:sizeRelV relativeFrom="margin">
              <wp14:pctHeight>0</wp14:pctHeight>
            </wp14:sizeRelV>
          </wp:anchor>
        </w:drawing>
      </w:r>
      <w:r>
        <w:rPr>
          <w:b w:val="0"/>
          <w:szCs w:val="32"/>
        </w:rPr>
        <w:t>Выборочные слайды игры:</w:t>
      </w:r>
    </w:p>
    <w:p w:rsidR="00FB1269" w:rsidRDefault="00FB1269" w:rsidP="00FB1269">
      <w:pPr>
        <w:pStyle w:val="23"/>
        <w:spacing w:line="480" w:lineRule="auto"/>
        <w:rPr>
          <w:szCs w:val="32"/>
        </w:rPr>
      </w:pPr>
    </w:p>
    <w:p w:rsidR="00FB1269" w:rsidRDefault="00FB1269" w:rsidP="00FB1269">
      <w:pPr>
        <w:pStyle w:val="23"/>
        <w:spacing w:line="480" w:lineRule="auto"/>
        <w:rPr>
          <w:szCs w:val="32"/>
        </w:rPr>
      </w:pPr>
    </w:p>
    <w:p w:rsidR="00FB1269" w:rsidRPr="00DE5E43" w:rsidRDefault="00FB1269" w:rsidP="00FB1269">
      <w:pPr>
        <w:pStyle w:val="23"/>
        <w:spacing w:line="480" w:lineRule="auto"/>
        <w:rPr>
          <w:szCs w:val="32"/>
        </w:rPr>
      </w:pPr>
    </w:p>
    <w:p w:rsidR="00FB1269" w:rsidRDefault="009B4FB9" w:rsidP="00FB1269">
      <w:pPr>
        <w:pStyle w:val="23"/>
        <w:spacing w:line="480" w:lineRule="auto"/>
        <w:rPr>
          <w:sz w:val="28"/>
        </w:rPr>
      </w:pPr>
      <w:r w:rsidRPr="00307A11">
        <w:rPr>
          <w:noProof/>
          <w:sz w:val="28"/>
        </w:rPr>
        <w:drawing>
          <wp:anchor distT="0" distB="0" distL="114300" distR="114300" simplePos="0" relativeHeight="251711488" behindDoc="0" locked="0" layoutInCell="1" allowOverlap="1" wp14:anchorId="20018A3F" wp14:editId="762149F5">
            <wp:simplePos x="0" y="0"/>
            <wp:positionH relativeFrom="column">
              <wp:posOffset>-86360</wp:posOffset>
            </wp:positionH>
            <wp:positionV relativeFrom="paragraph">
              <wp:posOffset>342900</wp:posOffset>
            </wp:positionV>
            <wp:extent cx="2359636" cy="1764000"/>
            <wp:effectExtent l="0" t="0" r="3175" b="825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2359636" cy="1764000"/>
                    </a:xfrm>
                    <a:prstGeom prst="rect">
                      <a:avLst/>
                    </a:prstGeom>
                  </pic:spPr>
                </pic:pic>
              </a:graphicData>
            </a:graphic>
            <wp14:sizeRelH relativeFrom="margin">
              <wp14:pctWidth>0</wp14:pctWidth>
            </wp14:sizeRelH>
            <wp14:sizeRelV relativeFrom="margin">
              <wp14:pctHeight>0</wp14:pctHeight>
            </wp14:sizeRelV>
          </wp:anchor>
        </w:drawing>
      </w:r>
      <w:r w:rsidRPr="00DE5E43">
        <w:rPr>
          <w:noProof/>
          <w:sz w:val="28"/>
        </w:rPr>
        <w:drawing>
          <wp:anchor distT="0" distB="0" distL="114300" distR="114300" simplePos="0" relativeHeight="251709440" behindDoc="0" locked="0" layoutInCell="1" allowOverlap="1" wp14:anchorId="2D539630" wp14:editId="7AB58022">
            <wp:simplePos x="0" y="0"/>
            <wp:positionH relativeFrom="column">
              <wp:posOffset>2728595</wp:posOffset>
            </wp:positionH>
            <wp:positionV relativeFrom="paragraph">
              <wp:posOffset>344170</wp:posOffset>
            </wp:positionV>
            <wp:extent cx="2352830" cy="1764000"/>
            <wp:effectExtent l="0" t="0" r="0" b="825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2352830" cy="1764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9B4FB9" w:rsidP="00FB1269">
      <w:pPr>
        <w:pStyle w:val="23"/>
        <w:spacing w:line="480" w:lineRule="auto"/>
        <w:rPr>
          <w:sz w:val="28"/>
        </w:rPr>
      </w:pPr>
      <w:r w:rsidRPr="00DE5E43">
        <w:rPr>
          <w:noProof/>
          <w:sz w:val="28"/>
        </w:rPr>
        <w:drawing>
          <wp:anchor distT="0" distB="0" distL="114300" distR="114300" simplePos="0" relativeHeight="251710464" behindDoc="0" locked="0" layoutInCell="1" allowOverlap="1" wp14:anchorId="761F293F" wp14:editId="247E4FCC">
            <wp:simplePos x="0" y="0"/>
            <wp:positionH relativeFrom="column">
              <wp:posOffset>2717165</wp:posOffset>
            </wp:positionH>
            <wp:positionV relativeFrom="paragraph">
              <wp:posOffset>141605</wp:posOffset>
            </wp:positionV>
            <wp:extent cx="2351585" cy="1764000"/>
            <wp:effectExtent l="0" t="0" r="0" b="825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2351585" cy="176400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Pr="00DE5E43">
        <w:rPr>
          <w:noProof/>
          <w:sz w:val="28"/>
        </w:rPr>
        <w:drawing>
          <wp:anchor distT="0" distB="0" distL="114300" distR="114300" simplePos="0" relativeHeight="251707392" behindDoc="0" locked="0" layoutInCell="1" allowOverlap="1" wp14:anchorId="1CC80CF8" wp14:editId="41A640FD">
            <wp:simplePos x="0" y="0"/>
            <wp:positionH relativeFrom="column">
              <wp:posOffset>-77470</wp:posOffset>
            </wp:positionH>
            <wp:positionV relativeFrom="paragraph">
              <wp:posOffset>141605</wp:posOffset>
            </wp:positionV>
            <wp:extent cx="2356827" cy="1764000"/>
            <wp:effectExtent l="0" t="0" r="5715" b="825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2356827" cy="1764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9B4FB9" w:rsidP="00FB1269">
      <w:pPr>
        <w:pStyle w:val="23"/>
        <w:spacing w:line="480" w:lineRule="auto"/>
        <w:rPr>
          <w:sz w:val="28"/>
        </w:rPr>
      </w:pPr>
      <w:r w:rsidRPr="00DE5E43">
        <w:rPr>
          <w:noProof/>
          <w:sz w:val="28"/>
        </w:rPr>
        <w:drawing>
          <wp:anchor distT="0" distB="0" distL="114300" distR="114300" simplePos="0" relativeHeight="251706368" behindDoc="0" locked="0" layoutInCell="1" allowOverlap="1" wp14:anchorId="2217FAE9" wp14:editId="0D017DB0">
            <wp:simplePos x="0" y="0"/>
            <wp:positionH relativeFrom="column">
              <wp:posOffset>2729865</wp:posOffset>
            </wp:positionH>
            <wp:positionV relativeFrom="paragraph">
              <wp:posOffset>368300</wp:posOffset>
            </wp:positionV>
            <wp:extent cx="2352675" cy="1763395"/>
            <wp:effectExtent l="0" t="0" r="0" b="825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2352675" cy="1763395"/>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9B4FB9" w:rsidP="00FB1269">
      <w:pPr>
        <w:pStyle w:val="23"/>
        <w:spacing w:line="480" w:lineRule="auto"/>
        <w:rPr>
          <w:sz w:val="28"/>
        </w:rPr>
      </w:pPr>
      <w:r w:rsidRPr="00DE5E43">
        <w:rPr>
          <w:noProof/>
          <w:sz w:val="28"/>
        </w:rPr>
        <w:drawing>
          <wp:anchor distT="0" distB="0" distL="114300" distR="114300" simplePos="0" relativeHeight="251708416" behindDoc="0" locked="0" layoutInCell="1" allowOverlap="1" wp14:anchorId="0D3F6F87" wp14:editId="55A6566C">
            <wp:simplePos x="0" y="0"/>
            <wp:positionH relativeFrom="column">
              <wp:posOffset>-76200</wp:posOffset>
            </wp:positionH>
            <wp:positionV relativeFrom="paragraph">
              <wp:posOffset>-40640</wp:posOffset>
            </wp:positionV>
            <wp:extent cx="2354965" cy="1764000"/>
            <wp:effectExtent l="0" t="0" r="7620" b="825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354965" cy="1764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575DF9" w:rsidRDefault="00575DF9" w:rsidP="00575DF9">
      <w:pPr>
        <w:pStyle w:val="23"/>
        <w:spacing w:line="480" w:lineRule="auto"/>
        <w:jc w:val="right"/>
        <w:rPr>
          <w:b w:val="0"/>
          <w:szCs w:val="32"/>
        </w:rPr>
      </w:pPr>
      <w:r w:rsidRPr="005B4CA2">
        <w:rPr>
          <w:b w:val="0"/>
          <w:szCs w:val="32"/>
        </w:rPr>
        <w:lastRenderedPageBreak/>
        <w:t>Приложение</w:t>
      </w:r>
      <w:r>
        <w:rPr>
          <w:b w:val="0"/>
          <w:szCs w:val="32"/>
        </w:rPr>
        <w:t xml:space="preserve"> 15</w:t>
      </w:r>
    </w:p>
    <w:p w:rsidR="00FB1269" w:rsidRPr="008C0716" w:rsidRDefault="00FB1269" w:rsidP="00FB1269">
      <w:pPr>
        <w:pStyle w:val="23"/>
        <w:spacing w:line="480" w:lineRule="auto"/>
        <w:rPr>
          <w:b w:val="0"/>
          <w:szCs w:val="32"/>
        </w:rPr>
      </w:pPr>
      <w:r w:rsidRPr="008C0716">
        <w:rPr>
          <w:b w:val="0"/>
          <w:szCs w:val="32"/>
        </w:rPr>
        <w:t>Игра «Как Красная Шапочка навещала бабушку»</w:t>
      </w:r>
    </w:p>
    <w:p w:rsidR="00FB1269" w:rsidRDefault="005944B5" w:rsidP="00FB1269">
      <w:pPr>
        <w:pStyle w:val="23"/>
        <w:spacing w:line="480" w:lineRule="auto"/>
        <w:rPr>
          <w:sz w:val="28"/>
        </w:rPr>
      </w:pPr>
      <w:r w:rsidRPr="009861ED">
        <w:rPr>
          <w:noProof/>
          <w:sz w:val="28"/>
        </w:rPr>
        <w:drawing>
          <wp:anchor distT="0" distB="0" distL="114300" distR="114300" simplePos="0" relativeHeight="251714560" behindDoc="0" locked="0" layoutInCell="1" allowOverlap="1" wp14:anchorId="694E58E7" wp14:editId="7DB596CB">
            <wp:simplePos x="0" y="0"/>
            <wp:positionH relativeFrom="column">
              <wp:posOffset>3079424</wp:posOffset>
            </wp:positionH>
            <wp:positionV relativeFrom="paragraph">
              <wp:posOffset>377190</wp:posOffset>
            </wp:positionV>
            <wp:extent cx="2269664" cy="1692000"/>
            <wp:effectExtent l="0" t="0" r="0" b="381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2269664" cy="1692000"/>
                    </a:xfrm>
                    <a:prstGeom prst="rect">
                      <a:avLst/>
                    </a:prstGeom>
                  </pic:spPr>
                </pic:pic>
              </a:graphicData>
            </a:graphic>
            <wp14:sizeRelH relativeFrom="margin">
              <wp14:pctWidth>0</wp14:pctWidth>
            </wp14:sizeRelH>
            <wp14:sizeRelV relativeFrom="margin">
              <wp14:pctHeight>0</wp14:pctHeight>
            </wp14:sizeRelV>
          </wp:anchor>
        </w:drawing>
      </w:r>
      <w:r w:rsidR="00FB1269">
        <w:rPr>
          <w:b w:val="0"/>
          <w:szCs w:val="32"/>
        </w:rPr>
        <w:t>Выборочные слайды игры</w:t>
      </w:r>
      <w:r w:rsidR="00FB1269">
        <w:rPr>
          <w:sz w:val="28"/>
        </w:rPr>
        <w:t>:</w:t>
      </w:r>
      <w:r w:rsidR="00FB1269" w:rsidRPr="009861ED">
        <w:rPr>
          <w:noProof/>
          <w:sz w:val="28"/>
        </w:rPr>
        <w:drawing>
          <wp:anchor distT="0" distB="0" distL="114300" distR="114300" simplePos="0" relativeHeight="251713536" behindDoc="0" locked="0" layoutInCell="1" allowOverlap="1" wp14:anchorId="3A66D3C5" wp14:editId="15D7074F">
            <wp:simplePos x="0" y="0"/>
            <wp:positionH relativeFrom="column">
              <wp:posOffset>208915</wp:posOffset>
            </wp:positionH>
            <wp:positionV relativeFrom="paragraph">
              <wp:posOffset>347980</wp:posOffset>
            </wp:positionV>
            <wp:extent cx="2267069" cy="1692000"/>
            <wp:effectExtent l="0" t="0" r="0" b="381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2267069" cy="1692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5944B5" w:rsidP="00FB1269">
      <w:pPr>
        <w:pStyle w:val="23"/>
        <w:spacing w:line="480" w:lineRule="auto"/>
        <w:rPr>
          <w:sz w:val="28"/>
        </w:rPr>
      </w:pPr>
      <w:r w:rsidRPr="001C7966">
        <w:rPr>
          <w:noProof/>
          <w:sz w:val="28"/>
        </w:rPr>
        <w:drawing>
          <wp:anchor distT="0" distB="0" distL="114300" distR="114300" simplePos="0" relativeHeight="251720704" behindDoc="1" locked="0" layoutInCell="1" allowOverlap="1">
            <wp:simplePos x="0" y="0"/>
            <wp:positionH relativeFrom="column">
              <wp:posOffset>229235</wp:posOffset>
            </wp:positionH>
            <wp:positionV relativeFrom="paragraph">
              <wp:posOffset>377190</wp:posOffset>
            </wp:positionV>
            <wp:extent cx="2262296" cy="1692000"/>
            <wp:effectExtent l="0" t="0" r="5080" b="3810"/>
            <wp:wrapTight wrapText="bothSides">
              <wp:wrapPolygon edited="0">
                <wp:start x="0" y="0"/>
                <wp:lineTo x="0" y="21405"/>
                <wp:lineTo x="21467" y="21405"/>
                <wp:lineTo x="21467"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2262296" cy="1692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5944B5" w:rsidP="00FB1269">
      <w:pPr>
        <w:pStyle w:val="23"/>
        <w:spacing w:line="480" w:lineRule="auto"/>
        <w:rPr>
          <w:sz w:val="28"/>
        </w:rPr>
      </w:pPr>
      <w:r w:rsidRPr="001C7966">
        <w:rPr>
          <w:noProof/>
          <w:sz w:val="28"/>
        </w:rPr>
        <w:drawing>
          <wp:anchor distT="0" distB="0" distL="114300" distR="114300" simplePos="0" relativeHeight="251716608" behindDoc="0" locked="0" layoutInCell="1" allowOverlap="1" wp14:anchorId="66EABE62" wp14:editId="56969463">
            <wp:simplePos x="0" y="0"/>
            <wp:positionH relativeFrom="column">
              <wp:posOffset>3077845</wp:posOffset>
            </wp:positionH>
            <wp:positionV relativeFrom="paragraph">
              <wp:posOffset>19050</wp:posOffset>
            </wp:positionV>
            <wp:extent cx="2250826" cy="1692000"/>
            <wp:effectExtent l="0" t="0" r="0" b="381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2250826" cy="1692000"/>
                    </a:xfrm>
                    <a:prstGeom prst="rect">
                      <a:avLst/>
                    </a:prstGeom>
                  </pic:spPr>
                </pic:pic>
              </a:graphicData>
            </a:graphic>
            <wp14:sizeRelH relativeFrom="margin">
              <wp14:pctWidth>0</wp14:pctWidth>
            </wp14:sizeRelH>
            <wp14:sizeRelV relativeFrom="margin">
              <wp14:pctHeight>0</wp14:pctHeight>
            </wp14:sizeRelV>
          </wp:anchor>
        </w:drawing>
      </w: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FB1269" w:rsidRDefault="005944B5" w:rsidP="00FB1269">
      <w:pPr>
        <w:pStyle w:val="23"/>
        <w:spacing w:line="480" w:lineRule="auto"/>
        <w:rPr>
          <w:sz w:val="28"/>
        </w:rPr>
      </w:pPr>
      <w:r w:rsidRPr="001C7966">
        <w:rPr>
          <w:noProof/>
          <w:sz w:val="28"/>
        </w:rPr>
        <w:drawing>
          <wp:anchor distT="0" distB="0" distL="114300" distR="114300" simplePos="0" relativeHeight="251717632" behindDoc="0" locked="0" layoutInCell="1" allowOverlap="1" wp14:anchorId="13E2D00F" wp14:editId="7F547A74">
            <wp:simplePos x="0" y="0"/>
            <wp:positionH relativeFrom="column">
              <wp:posOffset>3129280</wp:posOffset>
            </wp:positionH>
            <wp:positionV relativeFrom="paragraph">
              <wp:posOffset>73660</wp:posOffset>
            </wp:positionV>
            <wp:extent cx="2359025" cy="1763395"/>
            <wp:effectExtent l="0" t="0" r="3175" b="8255"/>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2359025" cy="1763395"/>
                    </a:xfrm>
                    <a:prstGeom prst="rect">
                      <a:avLst/>
                    </a:prstGeom>
                  </pic:spPr>
                </pic:pic>
              </a:graphicData>
            </a:graphic>
            <wp14:sizeRelH relativeFrom="margin">
              <wp14:pctWidth>0</wp14:pctWidth>
            </wp14:sizeRelH>
            <wp14:sizeRelV relativeFrom="margin">
              <wp14:pctHeight>0</wp14:pctHeight>
            </wp14:sizeRelV>
          </wp:anchor>
        </w:drawing>
      </w:r>
      <w:r w:rsidRPr="009861ED">
        <w:rPr>
          <w:noProof/>
          <w:sz w:val="28"/>
        </w:rPr>
        <w:drawing>
          <wp:anchor distT="0" distB="0" distL="114300" distR="114300" simplePos="0" relativeHeight="251715584" behindDoc="0" locked="0" layoutInCell="1" allowOverlap="1" wp14:anchorId="754013E6" wp14:editId="36485338">
            <wp:simplePos x="0" y="0"/>
            <wp:positionH relativeFrom="column">
              <wp:posOffset>212725</wp:posOffset>
            </wp:positionH>
            <wp:positionV relativeFrom="paragraph">
              <wp:posOffset>75565</wp:posOffset>
            </wp:positionV>
            <wp:extent cx="2349718" cy="1764000"/>
            <wp:effectExtent l="0" t="0" r="0" b="8255"/>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email">
                      <a:extLst>
                        <a:ext uri="{28A0092B-C50C-407E-A947-70E740481C1C}">
                          <a14:useLocalDpi xmlns:a14="http://schemas.microsoft.com/office/drawing/2010/main"/>
                        </a:ext>
                      </a:extLst>
                    </a:blip>
                    <a:srcRect r="-19"/>
                    <a:stretch/>
                  </pic:blipFill>
                  <pic:spPr bwMode="auto">
                    <a:xfrm>
                      <a:off x="0" y="0"/>
                      <a:ext cx="2349718" cy="17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1269" w:rsidRDefault="00FB1269" w:rsidP="00FB1269">
      <w:pPr>
        <w:pStyle w:val="23"/>
        <w:spacing w:line="480" w:lineRule="auto"/>
        <w:rPr>
          <w:sz w:val="28"/>
        </w:rPr>
      </w:pPr>
    </w:p>
    <w:p w:rsidR="00FB1269" w:rsidRDefault="00FB1269" w:rsidP="00FB1269">
      <w:pPr>
        <w:pStyle w:val="23"/>
        <w:spacing w:line="480" w:lineRule="auto"/>
        <w:rPr>
          <w:sz w:val="28"/>
        </w:rPr>
      </w:pPr>
    </w:p>
    <w:p w:rsidR="005944B5" w:rsidRDefault="005944B5" w:rsidP="00FB1269">
      <w:pPr>
        <w:pStyle w:val="23"/>
        <w:spacing w:line="480" w:lineRule="auto"/>
        <w:rPr>
          <w:sz w:val="28"/>
        </w:rPr>
      </w:pPr>
    </w:p>
    <w:p w:rsidR="005944B5" w:rsidRDefault="005944B5" w:rsidP="00FB1269">
      <w:pPr>
        <w:pStyle w:val="23"/>
        <w:spacing w:line="480" w:lineRule="auto"/>
        <w:rPr>
          <w:sz w:val="28"/>
        </w:rPr>
      </w:pPr>
      <w:r w:rsidRPr="001C7966">
        <w:rPr>
          <w:noProof/>
          <w:sz w:val="28"/>
        </w:rPr>
        <w:drawing>
          <wp:anchor distT="0" distB="0" distL="114300" distR="114300" simplePos="0" relativeHeight="251718656" behindDoc="0" locked="0" layoutInCell="1" allowOverlap="1" wp14:anchorId="06FDFE32" wp14:editId="590D674E">
            <wp:simplePos x="0" y="0"/>
            <wp:positionH relativeFrom="column">
              <wp:posOffset>3128645</wp:posOffset>
            </wp:positionH>
            <wp:positionV relativeFrom="paragraph">
              <wp:posOffset>292735</wp:posOffset>
            </wp:positionV>
            <wp:extent cx="2360295" cy="1763395"/>
            <wp:effectExtent l="0" t="0" r="1905" b="825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360295" cy="1763395"/>
                    </a:xfrm>
                    <a:prstGeom prst="rect">
                      <a:avLst/>
                    </a:prstGeom>
                  </pic:spPr>
                </pic:pic>
              </a:graphicData>
            </a:graphic>
            <wp14:sizeRelH relativeFrom="margin">
              <wp14:pctWidth>0</wp14:pctWidth>
            </wp14:sizeRelH>
            <wp14:sizeRelV relativeFrom="margin">
              <wp14:pctHeight>0</wp14:pctHeight>
            </wp14:sizeRelV>
          </wp:anchor>
        </w:drawing>
      </w:r>
      <w:r w:rsidRPr="001C7966">
        <w:rPr>
          <w:noProof/>
          <w:sz w:val="28"/>
        </w:rPr>
        <w:drawing>
          <wp:anchor distT="0" distB="0" distL="114300" distR="114300" simplePos="0" relativeHeight="251719680" behindDoc="0" locked="0" layoutInCell="1" allowOverlap="1" wp14:anchorId="69C76B2F" wp14:editId="2267E662">
            <wp:simplePos x="0" y="0"/>
            <wp:positionH relativeFrom="column">
              <wp:posOffset>216616</wp:posOffset>
            </wp:positionH>
            <wp:positionV relativeFrom="paragraph">
              <wp:posOffset>292100</wp:posOffset>
            </wp:positionV>
            <wp:extent cx="2355942" cy="1764000"/>
            <wp:effectExtent l="0" t="0" r="6350" b="825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2355942" cy="1764000"/>
                    </a:xfrm>
                    <a:prstGeom prst="rect">
                      <a:avLst/>
                    </a:prstGeom>
                  </pic:spPr>
                </pic:pic>
              </a:graphicData>
            </a:graphic>
            <wp14:sizeRelH relativeFrom="margin">
              <wp14:pctWidth>0</wp14:pctWidth>
            </wp14:sizeRelH>
            <wp14:sizeRelV relativeFrom="margin">
              <wp14:pctHeight>0</wp14:pctHeight>
            </wp14:sizeRelV>
          </wp:anchor>
        </w:drawing>
      </w:r>
    </w:p>
    <w:p w:rsidR="005944B5" w:rsidRDefault="005944B5" w:rsidP="00FB1269">
      <w:pPr>
        <w:pStyle w:val="23"/>
        <w:spacing w:line="480" w:lineRule="auto"/>
        <w:rPr>
          <w:sz w:val="28"/>
        </w:rPr>
      </w:pPr>
    </w:p>
    <w:p w:rsidR="005944B5" w:rsidRDefault="005944B5" w:rsidP="00FB1269">
      <w:pPr>
        <w:pStyle w:val="23"/>
        <w:spacing w:line="480" w:lineRule="auto"/>
        <w:rPr>
          <w:sz w:val="28"/>
        </w:rPr>
      </w:pPr>
    </w:p>
    <w:p w:rsidR="005944B5" w:rsidRDefault="005944B5" w:rsidP="00FB1269">
      <w:pPr>
        <w:pStyle w:val="23"/>
        <w:spacing w:line="480" w:lineRule="auto"/>
        <w:rPr>
          <w:sz w:val="28"/>
        </w:rPr>
      </w:pPr>
    </w:p>
    <w:p w:rsidR="005944B5" w:rsidRDefault="005944B5" w:rsidP="00FB1269">
      <w:pPr>
        <w:pStyle w:val="23"/>
        <w:spacing w:line="480" w:lineRule="auto"/>
        <w:rPr>
          <w:sz w:val="28"/>
        </w:rPr>
      </w:pPr>
    </w:p>
    <w:p w:rsidR="005944B5" w:rsidRDefault="005944B5" w:rsidP="00FB1269">
      <w:pPr>
        <w:pStyle w:val="23"/>
        <w:spacing w:line="480" w:lineRule="auto"/>
        <w:rPr>
          <w:sz w:val="28"/>
        </w:rPr>
      </w:pPr>
    </w:p>
    <w:p w:rsidR="005944B5" w:rsidRPr="008C0716" w:rsidRDefault="00575DF9" w:rsidP="008C0716">
      <w:pPr>
        <w:pStyle w:val="23"/>
        <w:jc w:val="right"/>
        <w:rPr>
          <w:b w:val="0"/>
          <w:szCs w:val="32"/>
        </w:rPr>
      </w:pPr>
      <w:r>
        <w:rPr>
          <w:b w:val="0"/>
          <w:szCs w:val="32"/>
        </w:rPr>
        <w:lastRenderedPageBreak/>
        <w:t>Приложение 16</w:t>
      </w:r>
    </w:p>
    <w:p w:rsidR="00FB1269" w:rsidRPr="008C0716" w:rsidRDefault="008C0716" w:rsidP="00FB1269">
      <w:pPr>
        <w:pStyle w:val="23"/>
        <w:spacing w:line="480" w:lineRule="auto"/>
        <w:rPr>
          <w:b w:val="0"/>
          <w:szCs w:val="32"/>
        </w:rPr>
      </w:pPr>
      <w:r>
        <w:rPr>
          <w:b w:val="0"/>
          <w:szCs w:val="32"/>
        </w:rPr>
        <w:t>Тренажер-раскраска «П</w:t>
      </w:r>
      <w:r w:rsidR="005944B5" w:rsidRPr="008C0716">
        <w:rPr>
          <w:b w:val="0"/>
          <w:szCs w:val="32"/>
        </w:rPr>
        <w:t>роизводство текстильных волокон»</w:t>
      </w:r>
    </w:p>
    <w:p w:rsidR="00FB1269" w:rsidRDefault="005944B5" w:rsidP="00FB1269">
      <w:pPr>
        <w:pStyle w:val="23"/>
        <w:spacing w:line="480" w:lineRule="auto"/>
        <w:rPr>
          <w:sz w:val="28"/>
        </w:rPr>
      </w:pPr>
      <w:r w:rsidRPr="005944B5">
        <w:rPr>
          <w:noProof/>
          <w:sz w:val="28"/>
        </w:rPr>
        <w:drawing>
          <wp:anchor distT="0" distB="0" distL="114300" distR="114300" simplePos="0" relativeHeight="251728896" behindDoc="1" locked="0" layoutInCell="1" allowOverlap="1">
            <wp:simplePos x="0" y="0"/>
            <wp:positionH relativeFrom="column">
              <wp:posOffset>151765</wp:posOffset>
            </wp:positionH>
            <wp:positionV relativeFrom="paragraph">
              <wp:posOffset>146685</wp:posOffset>
            </wp:positionV>
            <wp:extent cx="5514340" cy="3108325"/>
            <wp:effectExtent l="0" t="0" r="0" b="0"/>
            <wp:wrapTight wrapText="bothSides">
              <wp:wrapPolygon edited="0">
                <wp:start x="0" y="0"/>
                <wp:lineTo x="0" y="21446"/>
                <wp:lineTo x="21491" y="21446"/>
                <wp:lineTo x="21491"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5514340" cy="3108325"/>
                    </a:xfrm>
                    <a:prstGeom prst="rect">
                      <a:avLst/>
                    </a:prstGeom>
                  </pic:spPr>
                </pic:pic>
              </a:graphicData>
            </a:graphic>
            <wp14:sizeRelH relativeFrom="page">
              <wp14:pctWidth>0</wp14:pctWidth>
            </wp14:sizeRelH>
            <wp14:sizeRelV relativeFrom="page">
              <wp14:pctHeight>0</wp14:pctHeight>
            </wp14:sizeRelV>
          </wp:anchor>
        </w:drawing>
      </w:r>
    </w:p>
    <w:p w:rsidR="00FB1269" w:rsidRDefault="00FB1269" w:rsidP="00FB1269">
      <w:pPr>
        <w:pStyle w:val="23"/>
        <w:spacing w:line="480" w:lineRule="auto"/>
        <w:rPr>
          <w:sz w:val="28"/>
        </w:rPr>
      </w:pPr>
    </w:p>
    <w:p w:rsidR="00FB1269" w:rsidRDefault="00FB1269" w:rsidP="00FB1269">
      <w:pPr>
        <w:pStyle w:val="23"/>
        <w:spacing w:line="480" w:lineRule="auto"/>
        <w:jc w:val="both"/>
        <w:rPr>
          <w:sz w:val="28"/>
        </w:rPr>
      </w:pPr>
    </w:p>
    <w:p w:rsidR="001B3F2B" w:rsidRPr="00FB1269" w:rsidRDefault="001B3F2B" w:rsidP="005944B5">
      <w:pPr>
        <w:spacing w:line="360" w:lineRule="auto"/>
        <w:ind w:firstLine="0"/>
        <w:rPr>
          <w:sz w:val="28"/>
          <w:szCs w:val="28"/>
        </w:rPr>
      </w:pPr>
    </w:p>
    <w:sectPr w:rsidR="001B3F2B" w:rsidRPr="00FB1269" w:rsidSect="00FB1269">
      <w:footerReference w:type="default" r:id="rId118"/>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BAB" w:rsidRDefault="007E2BAB" w:rsidP="00FB1269">
      <w:pPr>
        <w:spacing w:line="240" w:lineRule="auto"/>
      </w:pPr>
      <w:r>
        <w:separator/>
      </w:r>
    </w:p>
  </w:endnote>
  <w:endnote w:type="continuationSeparator" w:id="0">
    <w:p w:rsidR="007E2BAB" w:rsidRDefault="007E2BAB" w:rsidP="00FB12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130552"/>
      <w:docPartObj>
        <w:docPartGallery w:val="Page Numbers (Bottom of Page)"/>
        <w:docPartUnique/>
      </w:docPartObj>
    </w:sdtPr>
    <w:sdtEndPr/>
    <w:sdtContent>
      <w:p w:rsidR="00596B69" w:rsidRDefault="00596B69" w:rsidP="00FB1269">
        <w:pPr>
          <w:pStyle w:val="a5"/>
          <w:jc w:val="center"/>
        </w:pPr>
        <w:r>
          <w:fldChar w:fldCharType="begin"/>
        </w:r>
        <w:r>
          <w:instrText>PAGE   \* MERGEFORMAT</w:instrText>
        </w:r>
        <w:r>
          <w:fldChar w:fldCharType="separate"/>
        </w:r>
        <w:r w:rsidR="00D35381">
          <w:rPr>
            <w:noProof/>
          </w:rPr>
          <w:t>15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822690"/>
      <w:docPartObj>
        <w:docPartGallery w:val="Page Numbers (Bottom of Page)"/>
        <w:docPartUnique/>
      </w:docPartObj>
    </w:sdtPr>
    <w:sdtEndPr/>
    <w:sdtContent>
      <w:p w:rsidR="00596B69" w:rsidRDefault="00FE0C12" w:rsidP="00FE0C12">
        <w:pPr>
          <w:pStyle w:val="a5"/>
          <w:jc w:val="center"/>
        </w:pPr>
        <w:r>
          <w:fldChar w:fldCharType="begin"/>
        </w:r>
        <w:r>
          <w:instrText>PAGE   \* MERGEFORMAT</w:instrText>
        </w:r>
        <w:r>
          <w:fldChar w:fldCharType="separate"/>
        </w:r>
        <w:r w:rsidR="00D35381">
          <w:rPr>
            <w:noProof/>
          </w:rPr>
          <w:t>16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954838"/>
      <w:docPartObj>
        <w:docPartGallery w:val="Page Numbers (Bottom of Page)"/>
        <w:docPartUnique/>
      </w:docPartObj>
    </w:sdtPr>
    <w:sdtEndPr/>
    <w:sdtContent>
      <w:p w:rsidR="00596B69" w:rsidRDefault="00596B69" w:rsidP="00B73327">
        <w:pPr>
          <w:pStyle w:val="a5"/>
          <w:jc w:val="center"/>
        </w:pPr>
        <w:r>
          <w:fldChar w:fldCharType="begin"/>
        </w:r>
        <w:r>
          <w:instrText>PAGE   \* MERGEFORMAT</w:instrText>
        </w:r>
        <w:r>
          <w:fldChar w:fldCharType="separate"/>
        </w:r>
        <w:r w:rsidR="00D35381">
          <w:rPr>
            <w:noProof/>
          </w:rPr>
          <w:t>34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BAB" w:rsidRDefault="007E2BAB" w:rsidP="00FB1269">
      <w:pPr>
        <w:spacing w:line="240" w:lineRule="auto"/>
      </w:pPr>
      <w:r>
        <w:separator/>
      </w:r>
    </w:p>
  </w:footnote>
  <w:footnote w:type="continuationSeparator" w:id="0">
    <w:p w:rsidR="007E2BAB" w:rsidRDefault="007E2BAB" w:rsidP="00FB126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EEDC0572"/>
    <w:lvl w:ilvl="0">
      <w:start w:val="1"/>
      <w:numFmt w:val="decimal"/>
      <w:lvlText w:val="%1"/>
      <w:lvlJc w:val="left"/>
      <w:rPr>
        <w:b w:val="0"/>
        <w:bCs/>
        <w:i w:val="0"/>
        <w:iCs w:val="0"/>
        <w:smallCaps w:val="0"/>
        <w:strike w:val="0"/>
        <w:color w:val="000000"/>
        <w:spacing w:val="0"/>
        <w:w w:val="100"/>
        <w:position w:val="0"/>
        <w:sz w:val="28"/>
        <w:szCs w:val="28"/>
        <w:u w:val="none"/>
      </w:rPr>
    </w:lvl>
    <w:lvl w:ilvl="1">
      <w:start w:val="1"/>
      <w:numFmt w:val="decimal"/>
      <w:lvlText w:val="%1"/>
      <w:lvlJc w:val="left"/>
      <w:rPr>
        <w:b/>
        <w:bCs/>
        <w:i w:val="0"/>
        <w:iCs w:val="0"/>
        <w:smallCaps w:val="0"/>
        <w:strike w:val="0"/>
        <w:color w:val="000000"/>
        <w:spacing w:val="0"/>
        <w:w w:val="100"/>
        <w:position w:val="0"/>
        <w:sz w:val="18"/>
        <w:szCs w:val="18"/>
        <w:u w:val="none"/>
      </w:rPr>
    </w:lvl>
    <w:lvl w:ilvl="2">
      <w:start w:val="1"/>
      <w:numFmt w:val="decimal"/>
      <w:lvlText w:val="%1"/>
      <w:lvlJc w:val="left"/>
      <w:rPr>
        <w:b/>
        <w:bCs/>
        <w:i w:val="0"/>
        <w:iCs w:val="0"/>
        <w:smallCaps w:val="0"/>
        <w:strike w:val="0"/>
        <w:color w:val="000000"/>
        <w:spacing w:val="0"/>
        <w:w w:val="100"/>
        <w:position w:val="0"/>
        <w:sz w:val="18"/>
        <w:szCs w:val="18"/>
        <w:u w:val="none"/>
      </w:rPr>
    </w:lvl>
    <w:lvl w:ilvl="3">
      <w:start w:val="1"/>
      <w:numFmt w:val="decimal"/>
      <w:lvlText w:val="%1"/>
      <w:lvlJc w:val="left"/>
      <w:rPr>
        <w:b/>
        <w:bCs/>
        <w:i w:val="0"/>
        <w:iCs w:val="0"/>
        <w:smallCaps w:val="0"/>
        <w:strike w:val="0"/>
        <w:color w:val="000000"/>
        <w:spacing w:val="0"/>
        <w:w w:val="100"/>
        <w:position w:val="0"/>
        <w:sz w:val="18"/>
        <w:szCs w:val="18"/>
        <w:u w:val="none"/>
      </w:rPr>
    </w:lvl>
    <w:lvl w:ilvl="4">
      <w:start w:val="1"/>
      <w:numFmt w:val="decimal"/>
      <w:lvlText w:val="%1"/>
      <w:lvlJc w:val="left"/>
      <w:rPr>
        <w:b/>
        <w:bCs/>
        <w:i w:val="0"/>
        <w:iCs w:val="0"/>
        <w:smallCaps w:val="0"/>
        <w:strike w:val="0"/>
        <w:color w:val="000000"/>
        <w:spacing w:val="0"/>
        <w:w w:val="100"/>
        <w:position w:val="0"/>
        <w:sz w:val="18"/>
        <w:szCs w:val="18"/>
        <w:u w:val="none"/>
      </w:rPr>
    </w:lvl>
    <w:lvl w:ilvl="5">
      <w:start w:val="1"/>
      <w:numFmt w:val="decimal"/>
      <w:lvlText w:val="%1"/>
      <w:lvlJc w:val="left"/>
      <w:rPr>
        <w:b/>
        <w:bCs/>
        <w:i w:val="0"/>
        <w:iCs w:val="0"/>
        <w:smallCaps w:val="0"/>
        <w:strike w:val="0"/>
        <w:color w:val="000000"/>
        <w:spacing w:val="0"/>
        <w:w w:val="100"/>
        <w:position w:val="0"/>
        <w:sz w:val="18"/>
        <w:szCs w:val="18"/>
        <w:u w:val="none"/>
      </w:rPr>
    </w:lvl>
    <w:lvl w:ilvl="6">
      <w:start w:val="1"/>
      <w:numFmt w:val="decimal"/>
      <w:lvlText w:val="%1"/>
      <w:lvlJc w:val="left"/>
      <w:rPr>
        <w:b/>
        <w:bCs/>
        <w:i w:val="0"/>
        <w:iCs w:val="0"/>
        <w:smallCaps w:val="0"/>
        <w:strike w:val="0"/>
        <w:color w:val="000000"/>
        <w:spacing w:val="0"/>
        <w:w w:val="100"/>
        <w:position w:val="0"/>
        <w:sz w:val="18"/>
        <w:szCs w:val="18"/>
        <w:u w:val="none"/>
      </w:rPr>
    </w:lvl>
    <w:lvl w:ilvl="7">
      <w:start w:val="1"/>
      <w:numFmt w:val="decimal"/>
      <w:lvlText w:val="%1"/>
      <w:lvlJc w:val="left"/>
      <w:rPr>
        <w:b/>
        <w:bCs/>
        <w:i w:val="0"/>
        <w:iCs w:val="0"/>
        <w:smallCaps w:val="0"/>
        <w:strike w:val="0"/>
        <w:color w:val="000000"/>
        <w:spacing w:val="0"/>
        <w:w w:val="100"/>
        <w:position w:val="0"/>
        <w:sz w:val="18"/>
        <w:szCs w:val="18"/>
        <w:u w:val="none"/>
      </w:rPr>
    </w:lvl>
    <w:lvl w:ilvl="8">
      <w:start w:val="1"/>
      <w:numFmt w:val="decimal"/>
      <w:lvlText w:val="%1"/>
      <w:lvlJc w:val="left"/>
      <w:rPr>
        <w:b/>
        <w:bCs/>
        <w:i w:val="0"/>
        <w:iCs w:val="0"/>
        <w:smallCaps w:val="0"/>
        <w:strike w:val="0"/>
        <w:color w:val="000000"/>
        <w:spacing w:val="0"/>
        <w:w w:val="100"/>
        <w:position w:val="0"/>
        <w:sz w:val="18"/>
        <w:szCs w:val="18"/>
        <w:u w:val="none"/>
      </w:rPr>
    </w:lvl>
  </w:abstractNum>
  <w:abstractNum w:abstractNumId="1" w15:restartNumberingAfterBreak="0">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2" w15:restartNumberingAfterBreak="0">
    <w:nsid w:val="021F146F"/>
    <w:multiLevelType w:val="hybridMultilevel"/>
    <w:tmpl w:val="17F8F704"/>
    <w:lvl w:ilvl="0" w:tplc="6B72760C">
      <w:start w:val="1"/>
      <w:numFmt w:val="decimal"/>
      <w:lvlText w:val="%1."/>
      <w:lvlJc w:val="left"/>
      <w:pPr>
        <w:tabs>
          <w:tab w:val="num" w:pos="1418"/>
        </w:tabs>
        <w:ind w:left="1418" w:hanging="567"/>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 w15:restartNumberingAfterBreak="0">
    <w:nsid w:val="05F94FBE"/>
    <w:multiLevelType w:val="hybridMultilevel"/>
    <w:tmpl w:val="FD565D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294891"/>
    <w:multiLevelType w:val="hybridMultilevel"/>
    <w:tmpl w:val="27A66472"/>
    <w:lvl w:ilvl="0" w:tplc="AA44879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9B92C7F"/>
    <w:multiLevelType w:val="hybridMultilevel"/>
    <w:tmpl w:val="A2EEF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4524CF"/>
    <w:multiLevelType w:val="hybridMultilevel"/>
    <w:tmpl w:val="52BA3D7E"/>
    <w:lvl w:ilvl="0" w:tplc="8D8E1A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8B3FAB"/>
    <w:multiLevelType w:val="hybridMultilevel"/>
    <w:tmpl w:val="9594D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BF1D0C"/>
    <w:multiLevelType w:val="hybridMultilevel"/>
    <w:tmpl w:val="9D6E1A7A"/>
    <w:lvl w:ilvl="0" w:tplc="48403DEC">
      <w:start w:val="1"/>
      <w:numFmt w:val="bullet"/>
      <w:lvlText w:val="−"/>
      <w:lvlJc w:val="left"/>
      <w:pPr>
        <w:tabs>
          <w:tab w:val="num" w:pos="1134"/>
        </w:tabs>
        <w:ind w:left="567" w:firstLine="284"/>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3EEC6F9E">
      <w:start w:val="1"/>
      <w:numFmt w:val="bullet"/>
      <w:lvlText w:val="−"/>
      <w:lvlJc w:val="left"/>
      <w:pPr>
        <w:tabs>
          <w:tab w:val="num" w:pos="2727"/>
        </w:tabs>
        <w:ind w:left="2727" w:hanging="360"/>
      </w:pPr>
      <w:rPr>
        <w:rFonts w:ascii="Times New Roman" w:hAnsi="Times New Roman" w:cs="Times New Roman" w:hint="default"/>
      </w:rPr>
    </w:lvl>
    <w:lvl w:ilvl="3" w:tplc="0419000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58B1887"/>
    <w:multiLevelType w:val="hybridMultilevel"/>
    <w:tmpl w:val="36B428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216BCC"/>
    <w:multiLevelType w:val="hybridMultilevel"/>
    <w:tmpl w:val="BEBCDB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1AE02762"/>
    <w:multiLevelType w:val="hybridMultilevel"/>
    <w:tmpl w:val="7958A39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5B08D5"/>
    <w:multiLevelType w:val="hybridMultilevel"/>
    <w:tmpl w:val="0BC4C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D76AA1"/>
    <w:multiLevelType w:val="hybridMultilevel"/>
    <w:tmpl w:val="D6BEF276"/>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15:restartNumberingAfterBreak="0">
    <w:nsid w:val="1E10748C"/>
    <w:multiLevelType w:val="hybridMultilevel"/>
    <w:tmpl w:val="6EB485B2"/>
    <w:lvl w:ilvl="0" w:tplc="AEC658F2">
      <w:start w:val="1"/>
      <w:numFmt w:val="bullet"/>
      <w:lvlText w:val="−"/>
      <w:lvlJc w:val="left"/>
      <w:pPr>
        <w:tabs>
          <w:tab w:val="num" w:pos="851"/>
        </w:tabs>
        <w:ind w:left="284" w:firstLine="284"/>
      </w:pPr>
      <w:rPr>
        <w:rFonts w:ascii="Times New Roman" w:hAnsi="Times New Roman" w:cs="Times New Roman" w:hint="default"/>
      </w:rPr>
    </w:lvl>
    <w:lvl w:ilvl="1" w:tplc="04190019">
      <w:start w:val="1"/>
      <w:numFmt w:val="decimal"/>
      <w:lvlText w:val="%2."/>
      <w:lvlJc w:val="left"/>
      <w:pPr>
        <w:tabs>
          <w:tab w:val="num" w:pos="1724"/>
        </w:tabs>
        <w:ind w:left="1724" w:hanging="360"/>
      </w:pPr>
      <w:rPr>
        <w:rFonts w:hint="default"/>
      </w:rPr>
    </w:lvl>
    <w:lvl w:ilvl="2" w:tplc="D9F04BA0">
      <w:start w:val="1"/>
      <w:numFmt w:val="upperRoman"/>
      <w:lvlText w:val="%3."/>
      <w:lvlJc w:val="left"/>
      <w:pPr>
        <w:tabs>
          <w:tab w:val="num" w:pos="2804"/>
        </w:tabs>
        <w:ind w:left="2804" w:hanging="720"/>
      </w:pPr>
      <w:rPr>
        <w:rFonts w:hint="default"/>
      </w:rPr>
    </w:lvl>
    <w:lvl w:ilvl="3" w:tplc="74B0EB0E">
      <w:start w:val="1"/>
      <w:numFmt w:val="decimal"/>
      <w:lvlText w:val="%4."/>
      <w:lvlJc w:val="left"/>
      <w:pPr>
        <w:tabs>
          <w:tab w:val="num" w:pos="3088"/>
        </w:tabs>
        <w:ind w:left="3088" w:hanging="284"/>
      </w:pPr>
      <w:rPr>
        <w:rFonts w:hint="default"/>
        <w:b/>
        <w:i w:val="0"/>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15F7169"/>
    <w:multiLevelType w:val="hybridMultilevel"/>
    <w:tmpl w:val="12C44C84"/>
    <w:lvl w:ilvl="0" w:tplc="4C245B5E">
      <w:start w:val="1"/>
      <w:numFmt w:val="decimal"/>
      <w:lvlText w:val="%1."/>
      <w:lvlJc w:val="left"/>
      <w:pPr>
        <w:tabs>
          <w:tab w:val="num" w:pos="1287"/>
        </w:tabs>
        <w:ind w:left="1287" w:hanging="360"/>
      </w:pPr>
    </w:lvl>
    <w:lvl w:ilvl="1" w:tplc="A31A9A5C" w:tentative="1">
      <w:start w:val="1"/>
      <w:numFmt w:val="lowerLetter"/>
      <w:lvlText w:val="%2."/>
      <w:lvlJc w:val="left"/>
      <w:pPr>
        <w:tabs>
          <w:tab w:val="num" w:pos="2007"/>
        </w:tabs>
        <w:ind w:left="2007" w:hanging="360"/>
      </w:pPr>
    </w:lvl>
    <w:lvl w:ilvl="2" w:tplc="5C6AECE2" w:tentative="1">
      <w:start w:val="1"/>
      <w:numFmt w:val="lowerRoman"/>
      <w:lvlText w:val="%3."/>
      <w:lvlJc w:val="right"/>
      <w:pPr>
        <w:tabs>
          <w:tab w:val="num" w:pos="2727"/>
        </w:tabs>
        <w:ind w:left="2727" w:hanging="180"/>
      </w:pPr>
    </w:lvl>
    <w:lvl w:ilvl="3" w:tplc="35CAF392" w:tentative="1">
      <w:start w:val="1"/>
      <w:numFmt w:val="decimal"/>
      <w:lvlText w:val="%4."/>
      <w:lvlJc w:val="left"/>
      <w:pPr>
        <w:tabs>
          <w:tab w:val="num" w:pos="3447"/>
        </w:tabs>
        <w:ind w:left="3447" w:hanging="360"/>
      </w:pPr>
    </w:lvl>
    <w:lvl w:ilvl="4" w:tplc="B4F01132" w:tentative="1">
      <w:start w:val="1"/>
      <w:numFmt w:val="lowerLetter"/>
      <w:lvlText w:val="%5."/>
      <w:lvlJc w:val="left"/>
      <w:pPr>
        <w:tabs>
          <w:tab w:val="num" w:pos="4167"/>
        </w:tabs>
        <w:ind w:left="4167" w:hanging="360"/>
      </w:pPr>
    </w:lvl>
    <w:lvl w:ilvl="5" w:tplc="0BB43AFC" w:tentative="1">
      <w:start w:val="1"/>
      <w:numFmt w:val="lowerRoman"/>
      <w:lvlText w:val="%6."/>
      <w:lvlJc w:val="right"/>
      <w:pPr>
        <w:tabs>
          <w:tab w:val="num" w:pos="4887"/>
        </w:tabs>
        <w:ind w:left="4887" w:hanging="180"/>
      </w:pPr>
    </w:lvl>
    <w:lvl w:ilvl="6" w:tplc="4CE08C0E" w:tentative="1">
      <w:start w:val="1"/>
      <w:numFmt w:val="decimal"/>
      <w:lvlText w:val="%7."/>
      <w:lvlJc w:val="left"/>
      <w:pPr>
        <w:tabs>
          <w:tab w:val="num" w:pos="5607"/>
        </w:tabs>
        <w:ind w:left="5607" w:hanging="360"/>
      </w:pPr>
    </w:lvl>
    <w:lvl w:ilvl="7" w:tplc="8A52D3FC" w:tentative="1">
      <w:start w:val="1"/>
      <w:numFmt w:val="lowerLetter"/>
      <w:lvlText w:val="%8."/>
      <w:lvlJc w:val="left"/>
      <w:pPr>
        <w:tabs>
          <w:tab w:val="num" w:pos="6327"/>
        </w:tabs>
        <w:ind w:left="6327" w:hanging="360"/>
      </w:pPr>
    </w:lvl>
    <w:lvl w:ilvl="8" w:tplc="20745760" w:tentative="1">
      <w:start w:val="1"/>
      <w:numFmt w:val="lowerRoman"/>
      <w:lvlText w:val="%9."/>
      <w:lvlJc w:val="right"/>
      <w:pPr>
        <w:tabs>
          <w:tab w:val="num" w:pos="7047"/>
        </w:tabs>
        <w:ind w:left="7047" w:hanging="180"/>
      </w:pPr>
    </w:lvl>
  </w:abstractNum>
  <w:abstractNum w:abstractNumId="16" w15:restartNumberingAfterBreak="0">
    <w:nsid w:val="2598767E"/>
    <w:multiLevelType w:val="hybridMultilevel"/>
    <w:tmpl w:val="150E0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8404F14"/>
    <w:multiLevelType w:val="hybridMultilevel"/>
    <w:tmpl w:val="E69A519E"/>
    <w:lvl w:ilvl="0" w:tplc="0A3033F2">
      <w:start w:val="1"/>
      <w:numFmt w:val="decimal"/>
      <w:lvlText w:val="%1."/>
      <w:lvlJc w:val="left"/>
      <w:pPr>
        <w:tabs>
          <w:tab w:val="num" w:pos="1854"/>
        </w:tabs>
        <w:ind w:left="1854" w:hanging="360"/>
      </w:pPr>
    </w:lvl>
    <w:lvl w:ilvl="1" w:tplc="47FA9000" w:tentative="1">
      <w:start w:val="1"/>
      <w:numFmt w:val="lowerLetter"/>
      <w:lvlText w:val="%2."/>
      <w:lvlJc w:val="left"/>
      <w:pPr>
        <w:tabs>
          <w:tab w:val="num" w:pos="2007"/>
        </w:tabs>
        <w:ind w:left="2007" w:hanging="360"/>
      </w:pPr>
    </w:lvl>
    <w:lvl w:ilvl="2" w:tplc="F7B0B400" w:tentative="1">
      <w:start w:val="1"/>
      <w:numFmt w:val="lowerRoman"/>
      <w:lvlText w:val="%3."/>
      <w:lvlJc w:val="right"/>
      <w:pPr>
        <w:tabs>
          <w:tab w:val="num" w:pos="2727"/>
        </w:tabs>
        <w:ind w:left="2727" w:hanging="180"/>
      </w:pPr>
    </w:lvl>
    <w:lvl w:ilvl="3" w:tplc="0E6213D8" w:tentative="1">
      <w:start w:val="1"/>
      <w:numFmt w:val="decimal"/>
      <w:lvlText w:val="%4."/>
      <w:lvlJc w:val="left"/>
      <w:pPr>
        <w:tabs>
          <w:tab w:val="num" w:pos="3447"/>
        </w:tabs>
        <w:ind w:left="3447" w:hanging="360"/>
      </w:pPr>
    </w:lvl>
    <w:lvl w:ilvl="4" w:tplc="96D6297E" w:tentative="1">
      <w:start w:val="1"/>
      <w:numFmt w:val="lowerLetter"/>
      <w:lvlText w:val="%5."/>
      <w:lvlJc w:val="left"/>
      <w:pPr>
        <w:tabs>
          <w:tab w:val="num" w:pos="4167"/>
        </w:tabs>
        <w:ind w:left="4167" w:hanging="360"/>
      </w:pPr>
    </w:lvl>
    <w:lvl w:ilvl="5" w:tplc="1B6079BA" w:tentative="1">
      <w:start w:val="1"/>
      <w:numFmt w:val="lowerRoman"/>
      <w:lvlText w:val="%6."/>
      <w:lvlJc w:val="right"/>
      <w:pPr>
        <w:tabs>
          <w:tab w:val="num" w:pos="4887"/>
        </w:tabs>
        <w:ind w:left="4887" w:hanging="180"/>
      </w:pPr>
    </w:lvl>
    <w:lvl w:ilvl="6" w:tplc="7834D752" w:tentative="1">
      <w:start w:val="1"/>
      <w:numFmt w:val="decimal"/>
      <w:lvlText w:val="%7."/>
      <w:lvlJc w:val="left"/>
      <w:pPr>
        <w:tabs>
          <w:tab w:val="num" w:pos="5607"/>
        </w:tabs>
        <w:ind w:left="5607" w:hanging="360"/>
      </w:pPr>
    </w:lvl>
    <w:lvl w:ilvl="7" w:tplc="E8165128" w:tentative="1">
      <w:start w:val="1"/>
      <w:numFmt w:val="lowerLetter"/>
      <w:lvlText w:val="%8."/>
      <w:lvlJc w:val="left"/>
      <w:pPr>
        <w:tabs>
          <w:tab w:val="num" w:pos="6327"/>
        </w:tabs>
        <w:ind w:left="6327" w:hanging="360"/>
      </w:pPr>
    </w:lvl>
    <w:lvl w:ilvl="8" w:tplc="EF809F80" w:tentative="1">
      <w:start w:val="1"/>
      <w:numFmt w:val="lowerRoman"/>
      <w:lvlText w:val="%9."/>
      <w:lvlJc w:val="right"/>
      <w:pPr>
        <w:tabs>
          <w:tab w:val="num" w:pos="7047"/>
        </w:tabs>
        <w:ind w:left="7047" w:hanging="180"/>
      </w:pPr>
    </w:lvl>
  </w:abstractNum>
  <w:abstractNum w:abstractNumId="18" w15:restartNumberingAfterBreak="0">
    <w:nsid w:val="29EA3454"/>
    <w:multiLevelType w:val="hybridMultilevel"/>
    <w:tmpl w:val="830CE60C"/>
    <w:lvl w:ilvl="0" w:tplc="0419000F">
      <w:start w:val="1"/>
      <w:numFmt w:val="bullet"/>
      <w:lvlText w:val="−"/>
      <w:lvlJc w:val="left"/>
      <w:pPr>
        <w:tabs>
          <w:tab w:val="num" w:pos="1287"/>
        </w:tabs>
        <w:ind w:left="1287" w:hanging="360"/>
      </w:pPr>
      <w:rPr>
        <w:rFonts w:ascii="Times New Roman" w:hAnsi="Times New Roman" w:cs="Times New Roman"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2BD82A56"/>
    <w:multiLevelType w:val="hybridMultilevel"/>
    <w:tmpl w:val="D908B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083F76"/>
    <w:multiLevelType w:val="hybridMultilevel"/>
    <w:tmpl w:val="B69649EE"/>
    <w:lvl w:ilvl="0" w:tplc="C0E223D4">
      <w:start w:val="1"/>
      <w:numFmt w:val="bullet"/>
      <w:lvlText w:val="−"/>
      <w:lvlJc w:val="left"/>
      <w:pPr>
        <w:tabs>
          <w:tab w:val="num" w:pos="3294"/>
        </w:tabs>
        <w:ind w:left="3294" w:hanging="360"/>
      </w:pPr>
      <w:rPr>
        <w:rFonts w:ascii="Times New Roman" w:hAnsi="Times New Roman" w:cs="Times New Roman" w:hint="default"/>
      </w:rPr>
    </w:lvl>
    <w:lvl w:ilvl="1" w:tplc="E9CCE182" w:tentative="1">
      <w:start w:val="1"/>
      <w:numFmt w:val="bullet"/>
      <w:lvlText w:val="o"/>
      <w:lvlJc w:val="left"/>
      <w:pPr>
        <w:tabs>
          <w:tab w:val="num" w:pos="2007"/>
        </w:tabs>
        <w:ind w:left="2007" w:hanging="360"/>
      </w:pPr>
      <w:rPr>
        <w:rFonts w:ascii="Courier New" w:hAnsi="Courier New" w:cs="Courier New" w:hint="default"/>
      </w:rPr>
    </w:lvl>
    <w:lvl w:ilvl="2" w:tplc="B770CA80" w:tentative="1">
      <w:start w:val="1"/>
      <w:numFmt w:val="bullet"/>
      <w:lvlText w:val=""/>
      <w:lvlJc w:val="left"/>
      <w:pPr>
        <w:tabs>
          <w:tab w:val="num" w:pos="2727"/>
        </w:tabs>
        <w:ind w:left="2727" w:hanging="360"/>
      </w:pPr>
      <w:rPr>
        <w:rFonts w:ascii="Wingdings" w:hAnsi="Wingdings" w:hint="default"/>
      </w:rPr>
    </w:lvl>
    <w:lvl w:ilvl="3" w:tplc="47BC631E" w:tentative="1">
      <w:start w:val="1"/>
      <w:numFmt w:val="bullet"/>
      <w:lvlText w:val=""/>
      <w:lvlJc w:val="left"/>
      <w:pPr>
        <w:tabs>
          <w:tab w:val="num" w:pos="3447"/>
        </w:tabs>
        <w:ind w:left="3447" w:hanging="360"/>
      </w:pPr>
      <w:rPr>
        <w:rFonts w:ascii="Symbol" w:hAnsi="Symbol" w:hint="default"/>
      </w:rPr>
    </w:lvl>
    <w:lvl w:ilvl="4" w:tplc="0FF20D4A" w:tentative="1">
      <w:start w:val="1"/>
      <w:numFmt w:val="bullet"/>
      <w:lvlText w:val="o"/>
      <w:lvlJc w:val="left"/>
      <w:pPr>
        <w:tabs>
          <w:tab w:val="num" w:pos="4167"/>
        </w:tabs>
        <w:ind w:left="4167" w:hanging="360"/>
      </w:pPr>
      <w:rPr>
        <w:rFonts w:ascii="Courier New" w:hAnsi="Courier New" w:cs="Courier New" w:hint="default"/>
      </w:rPr>
    </w:lvl>
    <w:lvl w:ilvl="5" w:tplc="477A8704" w:tentative="1">
      <w:start w:val="1"/>
      <w:numFmt w:val="bullet"/>
      <w:lvlText w:val=""/>
      <w:lvlJc w:val="left"/>
      <w:pPr>
        <w:tabs>
          <w:tab w:val="num" w:pos="4887"/>
        </w:tabs>
        <w:ind w:left="4887" w:hanging="360"/>
      </w:pPr>
      <w:rPr>
        <w:rFonts w:ascii="Wingdings" w:hAnsi="Wingdings" w:hint="default"/>
      </w:rPr>
    </w:lvl>
    <w:lvl w:ilvl="6" w:tplc="0752266A" w:tentative="1">
      <w:start w:val="1"/>
      <w:numFmt w:val="bullet"/>
      <w:lvlText w:val=""/>
      <w:lvlJc w:val="left"/>
      <w:pPr>
        <w:tabs>
          <w:tab w:val="num" w:pos="5607"/>
        </w:tabs>
        <w:ind w:left="5607" w:hanging="360"/>
      </w:pPr>
      <w:rPr>
        <w:rFonts w:ascii="Symbol" w:hAnsi="Symbol" w:hint="default"/>
      </w:rPr>
    </w:lvl>
    <w:lvl w:ilvl="7" w:tplc="F34C7226" w:tentative="1">
      <w:start w:val="1"/>
      <w:numFmt w:val="bullet"/>
      <w:lvlText w:val="o"/>
      <w:lvlJc w:val="left"/>
      <w:pPr>
        <w:tabs>
          <w:tab w:val="num" w:pos="6327"/>
        </w:tabs>
        <w:ind w:left="6327" w:hanging="360"/>
      </w:pPr>
      <w:rPr>
        <w:rFonts w:ascii="Courier New" w:hAnsi="Courier New" w:cs="Courier New" w:hint="default"/>
      </w:rPr>
    </w:lvl>
    <w:lvl w:ilvl="8" w:tplc="ADF072C2"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2D530AB0"/>
    <w:multiLevelType w:val="hybridMultilevel"/>
    <w:tmpl w:val="59BA9B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E3C733A"/>
    <w:multiLevelType w:val="hybridMultilevel"/>
    <w:tmpl w:val="8048B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60A6515"/>
    <w:multiLevelType w:val="hybridMultilevel"/>
    <w:tmpl w:val="2F8EB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854FB2"/>
    <w:multiLevelType w:val="multilevel"/>
    <w:tmpl w:val="398E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417F6D"/>
    <w:multiLevelType w:val="hybridMultilevel"/>
    <w:tmpl w:val="B2B4150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3D301AE7"/>
    <w:multiLevelType w:val="hybridMultilevel"/>
    <w:tmpl w:val="74D21C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1441B8E"/>
    <w:multiLevelType w:val="hybridMultilevel"/>
    <w:tmpl w:val="BEBCDB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46A616E5"/>
    <w:multiLevelType w:val="hybridMultilevel"/>
    <w:tmpl w:val="EA94C37A"/>
    <w:lvl w:ilvl="0" w:tplc="0B9CBD02">
      <w:start w:val="1"/>
      <w:numFmt w:val="decimal"/>
      <w:lvlText w:val="%1."/>
      <w:lvlJc w:val="left"/>
      <w:pPr>
        <w:tabs>
          <w:tab w:val="num" w:pos="1287"/>
        </w:tabs>
        <w:ind w:left="1287" w:hanging="360"/>
      </w:pPr>
    </w:lvl>
    <w:lvl w:ilvl="1" w:tplc="7B909F70" w:tentative="1">
      <w:start w:val="1"/>
      <w:numFmt w:val="lowerLetter"/>
      <w:lvlText w:val="%2."/>
      <w:lvlJc w:val="left"/>
      <w:pPr>
        <w:tabs>
          <w:tab w:val="num" w:pos="1440"/>
        </w:tabs>
        <w:ind w:left="1440" w:hanging="360"/>
      </w:pPr>
    </w:lvl>
    <w:lvl w:ilvl="2" w:tplc="0E72A246" w:tentative="1">
      <w:start w:val="1"/>
      <w:numFmt w:val="lowerRoman"/>
      <w:lvlText w:val="%3."/>
      <w:lvlJc w:val="right"/>
      <w:pPr>
        <w:tabs>
          <w:tab w:val="num" w:pos="2160"/>
        </w:tabs>
        <w:ind w:left="2160" w:hanging="180"/>
      </w:pPr>
    </w:lvl>
    <w:lvl w:ilvl="3" w:tplc="E8D03C20" w:tentative="1">
      <w:start w:val="1"/>
      <w:numFmt w:val="decimal"/>
      <w:lvlText w:val="%4."/>
      <w:lvlJc w:val="left"/>
      <w:pPr>
        <w:tabs>
          <w:tab w:val="num" w:pos="2880"/>
        </w:tabs>
        <w:ind w:left="2880" w:hanging="360"/>
      </w:pPr>
    </w:lvl>
    <w:lvl w:ilvl="4" w:tplc="1D6C11B0" w:tentative="1">
      <w:start w:val="1"/>
      <w:numFmt w:val="lowerLetter"/>
      <w:lvlText w:val="%5."/>
      <w:lvlJc w:val="left"/>
      <w:pPr>
        <w:tabs>
          <w:tab w:val="num" w:pos="3600"/>
        </w:tabs>
        <w:ind w:left="3600" w:hanging="360"/>
      </w:pPr>
    </w:lvl>
    <w:lvl w:ilvl="5" w:tplc="0B1A3FFA" w:tentative="1">
      <w:start w:val="1"/>
      <w:numFmt w:val="lowerRoman"/>
      <w:lvlText w:val="%6."/>
      <w:lvlJc w:val="right"/>
      <w:pPr>
        <w:tabs>
          <w:tab w:val="num" w:pos="4320"/>
        </w:tabs>
        <w:ind w:left="4320" w:hanging="180"/>
      </w:pPr>
    </w:lvl>
    <w:lvl w:ilvl="6" w:tplc="D8083718" w:tentative="1">
      <w:start w:val="1"/>
      <w:numFmt w:val="decimal"/>
      <w:lvlText w:val="%7."/>
      <w:lvlJc w:val="left"/>
      <w:pPr>
        <w:tabs>
          <w:tab w:val="num" w:pos="5040"/>
        </w:tabs>
        <w:ind w:left="5040" w:hanging="360"/>
      </w:pPr>
    </w:lvl>
    <w:lvl w:ilvl="7" w:tplc="DC30CCF6" w:tentative="1">
      <w:start w:val="1"/>
      <w:numFmt w:val="lowerLetter"/>
      <w:lvlText w:val="%8."/>
      <w:lvlJc w:val="left"/>
      <w:pPr>
        <w:tabs>
          <w:tab w:val="num" w:pos="5760"/>
        </w:tabs>
        <w:ind w:left="5760" w:hanging="360"/>
      </w:pPr>
    </w:lvl>
    <w:lvl w:ilvl="8" w:tplc="8146DBA0" w:tentative="1">
      <w:start w:val="1"/>
      <w:numFmt w:val="lowerRoman"/>
      <w:lvlText w:val="%9."/>
      <w:lvlJc w:val="right"/>
      <w:pPr>
        <w:tabs>
          <w:tab w:val="num" w:pos="6480"/>
        </w:tabs>
        <w:ind w:left="6480" w:hanging="180"/>
      </w:pPr>
    </w:lvl>
  </w:abstractNum>
  <w:abstractNum w:abstractNumId="29" w15:restartNumberingAfterBreak="0">
    <w:nsid w:val="473872D8"/>
    <w:multiLevelType w:val="hybridMultilevel"/>
    <w:tmpl w:val="2FFAF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0EF29F9"/>
    <w:multiLevelType w:val="hybridMultilevel"/>
    <w:tmpl w:val="E6387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D647E9"/>
    <w:multiLevelType w:val="hybridMultilevel"/>
    <w:tmpl w:val="EBD03C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D0B2E28"/>
    <w:multiLevelType w:val="hybridMultilevel"/>
    <w:tmpl w:val="F6BC404C"/>
    <w:lvl w:ilvl="0" w:tplc="13DC3902">
      <w:start w:val="1"/>
      <w:numFmt w:val="bullet"/>
      <w:lvlText w:val=""/>
      <w:lvlJc w:val="left"/>
      <w:pPr>
        <w:tabs>
          <w:tab w:val="num" w:pos="1260"/>
        </w:tabs>
        <w:ind w:left="1260" w:hanging="360"/>
      </w:pPr>
      <w:rPr>
        <w:rFonts w:ascii="Wingdings" w:hAnsi="Wingdings" w:hint="default"/>
      </w:rPr>
    </w:lvl>
    <w:lvl w:ilvl="1" w:tplc="809E8D00" w:tentative="1">
      <w:start w:val="1"/>
      <w:numFmt w:val="bullet"/>
      <w:lvlText w:val="o"/>
      <w:lvlJc w:val="left"/>
      <w:pPr>
        <w:tabs>
          <w:tab w:val="num" w:pos="1980"/>
        </w:tabs>
        <w:ind w:left="1980" w:hanging="360"/>
      </w:pPr>
      <w:rPr>
        <w:rFonts w:ascii="Courier New" w:hAnsi="Courier New" w:cs="Courier New" w:hint="default"/>
      </w:rPr>
    </w:lvl>
    <w:lvl w:ilvl="2" w:tplc="A5401728" w:tentative="1">
      <w:start w:val="1"/>
      <w:numFmt w:val="bullet"/>
      <w:lvlText w:val=""/>
      <w:lvlJc w:val="left"/>
      <w:pPr>
        <w:tabs>
          <w:tab w:val="num" w:pos="2700"/>
        </w:tabs>
        <w:ind w:left="2700" w:hanging="360"/>
      </w:pPr>
      <w:rPr>
        <w:rFonts w:ascii="Wingdings" w:hAnsi="Wingdings" w:hint="default"/>
      </w:rPr>
    </w:lvl>
    <w:lvl w:ilvl="3" w:tplc="BEEE3F8E" w:tentative="1">
      <w:start w:val="1"/>
      <w:numFmt w:val="bullet"/>
      <w:lvlText w:val=""/>
      <w:lvlJc w:val="left"/>
      <w:pPr>
        <w:tabs>
          <w:tab w:val="num" w:pos="3420"/>
        </w:tabs>
        <w:ind w:left="3420" w:hanging="360"/>
      </w:pPr>
      <w:rPr>
        <w:rFonts w:ascii="Symbol" w:hAnsi="Symbol" w:hint="default"/>
      </w:rPr>
    </w:lvl>
    <w:lvl w:ilvl="4" w:tplc="B206FD8C" w:tentative="1">
      <w:start w:val="1"/>
      <w:numFmt w:val="bullet"/>
      <w:lvlText w:val="o"/>
      <w:lvlJc w:val="left"/>
      <w:pPr>
        <w:tabs>
          <w:tab w:val="num" w:pos="4140"/>
        </w:tabs>
        <w:ind w:left="4140" w:hanging="360"/>
      </w:pPr>
      <w:rPr>
        <w:rFonts w:ascii="Courier New" w:hAnsi="Courier New" w:cs="Courier New" w:hint="default"/>
      </w:rPr>
    </w:lvl>
    <w:lvl w:ilvl="5" w:tplc="85EC310A" w:tentative="1">
      <w:start w:val="1"/>
      <w:numFmt w:val="bullet"/>
      <w:lvlText w:val=""/>
      <w:lvlJc w:val="left"/>
      <w:pPr>
        <w:tabs>
          <w:tab w:val="num" w:pos="4860"/>
        </w:tabs>
        <w:ind w:left="4860" w:hanging="360"/>
      </w:pPr>
      <w:rPr>
        <w:rFonts w:ascii="Wingdings" w:hAnsi="Wingdings" w:hint="default"/>
      </w:rPr>
    </w:lvl>
    <w:lvl w:ilvl="6" w:tplc="A8B25634" w:tentative="1">
      <w:start w:val="1"/>
      <w:numFmt w:val="bullet"/>
      <w:lvlText w:val=""/>
      <w:lvlJc w:val="left"/>
      <w:pPr>
        <w:tabs>
          <w:tab w:val="num" w:pos="5580"/>
        </w:tabs>
        <w:ind w:left="5580" w:hanging="360"/>
      </w:pPr>
      <w:rPr>
        <w:rFonts w:ascii="Symbol" w:hAnsi="Symbol" w:hint="default"/>
      </w:rPr>
    </w:lvl>
    <w:lvl w:ilvl="7" w:tplc="9BCA34F2" w:tentative="1">
      <w:start w:val="1"/>
      <w:numFmt w:val="bullet"/>
      <w:lvlText w:val="o"/>
      <w:lvlJc w:val="left"/>
      <w:pPr>
        <w:tabs>
          <w:tab w:val="num" w:pos="6300"/>
        </w:tabs>
        <w:ind w:left="6300" w:hanging="360"/>
      </w:pPr>
      <w:rPr>
        <w:rFonts w:ascii="Courier New" w:hAnsi="Courier New" w:cs="Courier New" w:hint="default"/>
      </w:rPr>
    </w:lvl>
    <w:lvl w:ilvl="8" w:tplc="6EF050DA"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5FED639D"/>
    <w:multiLevelType w:val="hybridMultilevel"/>
    <w:tmpl w:val="9090568E"/>
    <w:lvl w:ilvl="0" w:tplc="D24AF3B4">
      <w:start w:val="1"/>
      <w:numFmt w:val="decimal"/>
      <w:lvlText w:val="%1."/>
      <w:lvlJc w:val="left"/>
      <w:pPr>
        <w:tabs>
          <w:tab w:val="num" w:pos="2148"/>
        </w:tabs>
        <w:ind w:left="2148" w:hanging="360"/>
      </w:pPr>
    </w:lvl>
    <w:lvl w:ilvl="1" w:tplc="E4F66EE4" w:tentative="1">
      <w:start w:val="1"/>
      <w:numFmt w:val="lowerLetter"/>
      <w:lvlText w:val="%2."/>
      <w:lvlJc w:val="left"/>
      <w:pPr>
        <w:tabs>
          <w:tab w:val="num" w:pos="2868"/>
        </w:tabs>
        <w:ind w:left="2868" w:hanging="360"/>
      </w:pPr>
    </w:lvl>
    <w:lvl w:ilvl="2" w:tplc="BFD85F26" w:tentative="1">
      <w:start w:val="1"/>
      <w:numFmt w:val="lowerRoman"/>
      <w:lvlText w:val="%3."/>
      <w:lvlJc w:val="right"/>
      <w:pPr>
        <w:tabs>
          <w:tab w:val="num" w:pos="3588"/>
        </w:tabs>
        <w:ind w:left="3588" w:hanging="180"/>
      </w:pPr>
    </w:lvl>
    <w:lvl w:ilvl="3" w:tplc="AF4EE8EA" w:tentative="1">
      <w:start w:val="1"/>
      <w:numFmt w:val="decimal"/>
      <w:lvlText w:val="%4."/>
      <w:lvlJc w:val="left"/>
      <w:pPr>
        <w:tabs>
          <w:tab w:val="num" w:pos="4308"/>
        </w:tabs>
        <w:ind w:left="4308" w:hanging="360"/>
      </w:pPr>
    </w:lvl>
    <w:lvl w:ilvl="4" w:tplc="16983202" w:tentative="1">
      <w:start w:val="1"/>
      <w:numFmt w:val="lowerLetter"/>
      <w:lvlText w:val="%5."/>
      <w:lvlJc w:val="left"/>
      <w:pPr>
        <w:tabs>
          <w:tab w:val="num" w:pos="5028"/>
        </w:tabs>
        <w:ind w:left="5028" w:hanging="360"/>
      </w:pPr>
    </w:lvl>
    <w:lvl w:ilvl="5" w:tplc="E062B7B0" w:tentative="1">
      <w:start w:val="1"/>
      <w:numFmt w:val="lowerRoman"/>
      <w:lvlText w:val="%6."/>
      <w:lvlJc w:val="right"/>
      <w:pPr>
        <w:tabs>
          <w:tab w:val="num" w:pos="5748"/>
        </w:tabs>
        <w:ind w:left="5748" w:hanging="180"/>
      </w:pPr>
    </w:lvl>
    <w:lvl w:ilvl="6" w:tplc="50C28B0E" w:tentative="1">
      <w:start w:val="1"/>
      <w:numFmt w:val="decimal"/>
      <w:lvlText w:val="%7."/>
      <w:lvlJc w:val="left"/>
      <w:pPr>
        <w:tabs>
          <w:tab w:val="num" w:pos="6468"/>
        </w:tabs>
        <w:ind w:left="6468" w:hanging="360"/>
      </w:pPr>
    </w:lvl>
    <w:lvl w:ilvl="7" w:tplc="41FCF4C8" w:tentative="1">
      <w:start w:val="1"/>
      <w:numFmt w:val="lowerLetter"/>
      <w:lvlText w:val="%8."/>
      <w:lvlJc w:val="left"/>
      <w:pPr>
        <w:tabs>
          <w:tab w:val="num" w:pos="7188"/>
        </w:tabs>
        <w:ind w:left="7188" w:hanging="360"/>
      </w:pPr>
    </w:lvl>
    <w:lvl w:ilvl="8" w:tplc="5C489C52" w:tentative="1">
      <w:start w:val="1"/>
      <w:numFmt w:val="lowerRoman"/>
      <w:lvlText w:val="%9."/>
      <w:lvlJc w:val="right"/>
      <w:pPr>
        <w:tabs>
          <w:tab w:val="num" w:pos="7908"/>
        </w:tabs>
        <w:ind w:left="7908" w:hanging="180"/>
      </w:pPr>
    </w:lvl>
  </w:abstractNum>
  <w:abstractNum w:abstractNumId="34" w15:restartNumberingAfterBreak="0">
    <w:nsid w:val="60D93810"/>
    <w:multiLevelType w:val="hybridMultilevel"/>
    <w:tmpl w:val="F7F2C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53F5EFB"/>
    <w:multiLevelType w:val="hybridMultilevel"/>
    <w:tmpl w:val="F808CBB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66C1545"/>
    <w:multiLevelType w:val="singleLevel"/>
    <w:tmpl w:val="A2589410"/>
    <w:lvl w:ilvl="0">
      <w:start w:val="1"/>
      <w:numFmt w:val="decimal"/>
      <w:lvlText w:val="%1"/>
      <w:legacy w:legacy="1" w:legacySpace="0" w:legacyIndent="172"/>
      <w:lvlJc w:val="left"/>
      <w:rPr>
        <w:rFonts w:ascii="Times New Roman" w:hAnsi="Times New Roman" w:cs="Times New Roman" w:hint="default"/>
        <w:b/>
      </w:rPr>
    </w:lvl>
  </w:abstractNum>
  <w:abstractNum w:abstractNumId="37" w15:restartNumberingAfterBreak="0">
    <w:nsid w:val="68AD1468"/>
    <w:multiLevelType w:val="hybridMultilevel"/>
    <w:tmpl w:val="37D07292"/>
    <w:lvl w:ilvl="0" w:tplc="E5D0EB70">
      <w:start w:val="1"/>
      <w:numFmt w:val="decimal"/>
      <w:lvlText w:val="%1."/>
      <w:lvlJc w:val="left"/>
      <w:pPr>
        <w:tabs>
          <w:tab w:val="num" w:pos="851"/>
        </w:tabs>
        <w:ind w:left="851" w:hanging="567"/>
      </w:pPr>
      <w:rPr>
        <w:rFonts w:ascii="Times New Roman" w:hAnsi="Times New Roman" w:cs="Times New Roman" w:hint="default"/>
        <w:sz w:val="28"/>
        <w:szCs w:val="28"/>
      </w:rPr>
    </w:lvl>
    <w:lvl w:ilvl="1" w:tplc="48403DEC"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9717081"/>
    <w:multiLevelType w:val="multilevel"/>
    <w:tmpl w:val="E9CE38DC"/>
    <w:lvl w:ilvl="0">
      <w:start w:val="1"/>
      <w:numFmt w:val="decimal"/>
      <w:lvlText w:val="%1."/>
      <w:lvlJc w:val="left"/>
      <w:pPr>
        <w:tabs>
          <w:tab w:val="num" w:pos="851"/>
        </w:tabs>
        <w:ind w:left="0" w:firstLine="567"/>
      </w:pPr>
      <w:rPr>
        <w:rFonts w:hint="default"/>
      </w:rPr>
    </w:lvl>
    <w:lvl w:ilvl="1">
      <w:start w:val="1"/>
      <w:numFmt w:val="bullet"/>
      <w:lvlText w:val="−"/>
      <w:lvlJc w:val="left"/>
      <w:pPr>
        <w:tabs>
          <w:tab w:val="num" w:pos="1363"/>
        </w:tabs>
        <w:ind w:left="796" w:firstLine="284"/>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AA9203C"/>
    <w:multiLevelType w:val="hybridMultilevel"/>
    <w:tmpl w:val="B83AF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D8E2AD5"/>
    <w:multiLevelType w:val="hybridMultilevel"/>
    <w:tmpl w:val="C66A7488"/>
    <w:lvl w:ilvl="0" w:tplc="19CCEC86">
      <w:start w:val="1"/>
      <w:numFmt w:val="bullet"/>
      <w:lvlText w:val="−"/>
      <w:lvlJc w:val="left"/>
      <w:pPr>
        <w:tabs>
          <w:tab w:val="num" w:pos="1287"/>
        </w:tabs>
        <w:ind w:left="1287" w:hanging="360"/>
      </w:pPr>
      <w:rPr>
        <w:rFonts w:ascii="Times New Roman" w:hAnsi="Times New Roman" w:cs="Times New Roman" w:hint="default"/>
        <w:sz w:val="24"/>
        <w:szCs w:val="24"/>
      </w:rPr>
    </w:lvl>
    <w:lvl w:ilvl="1" w:tplc="975AD396" w:tentative="1">
      <w:start w:val="1"/>
      <w:numFmt w:val="bullet"/>
      <w:lvlText w:val="o"/>
      <w:lvlJc w:val="left"/>
      <w:pPr>
        <w:tabs>
          <w:tab w:val="num" w:pos="2007"/>
        </w:tabs>
        <w:ind w:left="2007" w:hanging="360"/>
      </w:pPr>
      <w:rPr>
        <w:rFonts w:ascii="Courier New" w:hAnsi="Courier New" w:cs="Courier New" w:hint="default"/>
      </w:rPr>
    </w:lvl>
    <w:lvl w:ilvl="2" w:tplc="D442908E" w:tentative="1">
      <w:start w:val="1"/>
      <w:numFmt w:val="bullet"/>
      <w:lvlText w:val=""/>
      <w:lvlJc w:val="left"/>
      <w:pPr>
        <w:tabs>
          <w:tab w:val="num" w:pos="2727"/>
        </w:tabs>
        <w:ind w:left="2727" w:hanging="360"/>
      </w:pPr>
      <w:rPr>
        <w:rFonts w:ascii="Wingdings" w:hAnsi="Wingdings" w:hint="default"/>
      </w:rPr>
    </w:lvl>
    <w:lvl w:ilvl="3" w:tplc="16FAE0FC" w:tentative="1">
      <w:start w:val="1"/>
      <w:numFmt w:val="bullet"/>
      <w:lvlText w:val=""/>
      <w:lvlJc w:val="left"/>
      <w:pPr>
        <w:tabs>
          <w:tab w:val="num" w:pos="3447"/>
        </w:tabs>
        <w:ind w:left="3447" w:hanging="360"/>
      </w:pPr>
      <w:rPr>
        <w:rFonts w:ascii="Symbol" w:hAnsi="Symbol" w:hint="default"/>
      </w:rPr>
    </w:lvl>
    <w:lvl w:ilvl="4" w:tplc="B6707414" w:tentative="1">
      <w:start w:val="1"/>
      <w:numFmt w:val="bullet"/>
      <w:lvlText w:val="o"/>
      <w:lvlJc w:val="left"/>
      <w:pPr>
        <w:tabs>
          <w:tab w:val="num" w:pos="4167"/>
        </w:tabs>
        <w:ind w:left="4167" w:hanging="360"/>
      </w:pPr>
      <w:rPr>
        <w:rFonts w:ascii="Courier New" w:hAnsi="Courier New" w:cs="Courier New" w:hint="default"/>
      </w:rPr>
    </w:lvl>
    <w:lvl w:ilvl="5" w:tplc="AFEEC978" w:tentative="1">
      <w:start w:val="1"/>
      <w:numFmt w:val="bullet"/>
      <w:lvlText w:val=""/>
      <w:lvlJc w:val="left"/>
      <w:pPr>
        <w:tabs>
          <w:tab w:val="num" w:pos="4887"/>
        </w:tabs>
        <w:ind w:left="4887" w:hanging="360"/>
      </w:pPr>
      <w:rPr>
        <w:rFonts w:ascii="Wingdings" w:hAnsi="Wingdings" w:hint="default"/>
      </w:rPr>
    </w:lvl>
    <w:lvl w:ilvl="6" w:tplc="98AC8A10" w:tentative="1">
      <w:start w:val="1"/>
      <w:numFmt w:val="bullet"/>
      <w:lvlText w:val=""/>
      <w:lvlJc w:val="left"/>
      <w:pPr>
        <w:tabs>
          <w:tab w:val="num" w:pos="5607"/>
        </w:tabs>
        <w:ind w:left="5607" w:hanging="360"/>
      </w:pPr>
      <w:rPr>
        <w:rFonts w:ascii="Symbol" w:hAnsi="Symbol" w:hint="default"/>
      </w:rPr>
    </w:lvl>
    <w:lvl w:ilvl="7" w:tplc="2612E8E2" w:tentative="1">
      <w:start w:val="1"/>
      <w:numFmt w:val="bullet"/>
      <w:lvlText w:val="o"/>
      <w:lvlJc w:val="left"/>
      <w:pPr>
        <w:tabs>
          <w:tab w:val="num" w:pos="6327"/>
        </w:tabs>
        <w:ind w:left="6327" w:hanging="360"/>
      </w:pPr>
      <w:rPr>
        <w:rFonts w:ascii="Courier New" w:hAnsi="Courier New" w:cs="Courier New" w:hint="default"/>
      </w:rPr>
    </w:lvl>
    <w:lvl w:ilvl="8" w:tplc="D9DC5C08"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6F6B2741"/>
    <w:multiLevelType w:val="hybridMultilevel"/>
    <w:tmpl w:val="4864A9CE"/>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2" w15:restartNumberingAfterBreak="0">
    <w:nsid w:val="71AE01EB"/>
    <w:multiLevelType w:val="hybridMultilevel"/>
    <w:tmpl w:val="37D07292"/>
    <w:lvl w:ilvl="0" w:tplc="E5D0EB70">
      <w:start w:val="1"/>
      <w:numFmt w:val="decimal"/>
      <w:lvlText w:val="%1."/>
      <w:lvlJc w:val="left"/>
      <w:pPr>
        <w:tabs>
          <w:tab w:val="num" w:pos="851"/>
        </w:tabs>
        <w:ind w:left="851" w:hanging="567"/>
      </w:pPr>
      <w:rPr>
        <w:rFonts w:ascii="Times New Roman" w:hAnsi="Times New Roman" w:cs="Times New Roman" w:hint="default"/>
        <w:sz w:val="28"/>
        <w:szCs w:val="28"/>
      </w:rPr>
    </w:lvl>
    <w:lvl w:ilvl="1" w:tplc="48403DEC"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1B631D1"/>
    <w:multiLevelType w:val="multilevel"/>
    <w:tmpl w:val="A6F6C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1A6CA9"/>
    <w:multiLevelType w:val="hybridMultilevel"/>
    <w:tmpl w:val="9ABEF7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E491919"/>
    <w:multiLevelType w:val="hybridMultilevel"/>
    <w:tmpl w:val="1B18AAD8"/>
    <w:lvl w:ilvl="0" w:tplc="EBD25890">
      <w:start w:val="1"/>
      <w:numFmt w:val="bullet"/>
      <w:lvlText w:val="−"/>
      <w:lvlJc w:val="left"/>
      <w:pPr>
        <w:tabs>
          <w:tab w:val="num" w:pos="1275"/>
        </w:tabs>
        <w:ind w:left="708" w:firstLine="284"/>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E7B11B4"/>
    <w:multiLevelType w:val="hybridMultilevel"/>
    <w:tmpl w:val="AA58A2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8"/>
  </w:num>
  <w:num w:numId="4">
    <w:abstractNumId w:val="45"/>
  </w:num>
  <w:num w:numId="5">
    <w:abstractNumId w:val="33"/>
  </w:num>
  <w:num w:numId="6">
    <w:abstractNumId w:val="32"/>
  </w:num>
  <w:num w:numId="7">
    <w:abstractNumId w:val="18"/>
  </w:num>
  <w:num w:numId="8">
    <w:abstractNumId w:val="17"/>
  </w:num>
  <w:num w:numId="9">
    <w:abstractNumId w:val="28"/>
  </w:num>
  <w:num w:numId="10">
    <w:abstractNumId w:val="7"/>
  </w:num>
  <w:num w:numId="11">
    <w:abstractNumId w:val="21"/>
  </w:num>
  <w:num w:numId="12">
    <w:abstractNumId w:val="31"/>
  </w:num>
  <w:num w:numId="13">
    <w:abstractNumId w:val="39"/>
  </w:num>
  <w:num w:numId="14">
    <w:abstractNumId w:val="29"/>
  </w:num>
  <w:num w:numId="15">
    <w:abstractNumId w:val="30"/>
  </w:num>
  <w:num w:numId="16">
    <w:abstractNumId w:val="9"/>
  </w:num>
  <w:num w:numId="17">
    <w:abstractNumId w:val="3"/>
  </w:num>
  <w:num w:numId="18">
    <w:abstractNumId w:val="16"/>
  </w:num>
  <w:num w:numId="19">
    <w:abstractNumId w:val="40"/>
  </w:num>
  <w:num w:numId="20">
    <w:abstractNumId w:val="20"/>
  </w:num>
  <w:num w:numId="21">
    <w:abstractNumId w:val="35"/>
  </w:num>
  <w:num w:numId="22">
    <w:abstractNumId w:val="42"/>
  </w:num>
  <w:num w:numId="23">
    <w:abstractNumId w:val="15"/>
  </w:num>
  <w:num w:numId="24">
    <w:abstractNumId w:val="2"/>
  </w:num>
  <w:num w:numId="25">
    <w:abstractNumId w:val="41"/>
  </w:num>
  <w:num w:numId="26">
    <w:abstractNumId w:val="25"/>
  </w:num>
  <w:num w:numId="27">
    <w:abstractNumId w:val="44"/>
  </w:num>
  <w:num w:numId="28">
    <w:abstractNumId w:val="27"/>
  </w:num>
  <w:num w:numId="29">
    <w:abstractNumId w:val="10"/>
  </w:num>
  <w:num w:numId="30">
    <w:abstractNumId w:val="4"/>
  </w:num>
  <w:num w:numId="31">
    <w:abstractNumId w:val="24"/>
  </w:num>
  <w:num w:numId="32">
    <w:abstractNumId w:val="43"/>
  </w:num>
  <w:num w:numId="33">
    <w:abstractNumId w:val="26"/>
  </w:num>
  <w:num w:numId="34">
    <w:abstractNumId w:val="6"/>
  </w:num>
  <w:num w:numId="35">
    <w:abstractNumId w:val="38"/>
  </w:num>
  <w:num w:numId="36">
    <w:abstractNumId w:val="37"/>
  </w:num>
  <w:num w:numId="37">
    <w:abstractNumId w:val="11"/>
  </w:num>
  <w:num w:numId="38">
    <w:abstractNumId w:val="19"/>
  </w:num>
  <w:num w:numId="39">
    <w:abstractNumId w:val="5"/>
  </w:num>
  <w:num w:numId="40">
    <w:abstractNumId w:val="36"/>
  </w:num>
  <w:num w:numId="41">
    <w:abstractNumId w:val="23"/>
  </w:num>
  <w:num w:numId="42">
    <w:abstractNumId w:val="12"/>
  </w:num>
  <w:num w:numId="43">
    <w:abstractNumId w:val="46"/>
  </w:num>
  <w:num w:numId="44">
    <w:abstractNumId w:val="34"/>
  </w:num>
  <w:num w:numId="45">
    <w:abstractNumId w:val="22"/>
  </w:num>
  <w:num w:numId="46">
    <w:abstractNumId w:val="0"/>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8CF"/>
    <w:rsid w:val="00023608"/>
    <w:rsid w:val="00042FD2"/>
    <w:rsid w:val="000463AE"/>
    <w:rsid w:val="0005682C"/>
    <w:rsid w:val="00072D38"/>
    <w:rsid w:val="000A4975"/>
    <w:rsid w:val="000A6111"/>
    <w:rsid w:val="000E7E44"/>
    <w:rsid w:val="000F18B7"/>
    <w:rsid w:val="001B3F2B"/>
    <w:rsid w:val="00212574"/>
    <w:rsid w:val="00276F96"/>
    <w:rsid w:val="00301B10"/>
    <w:rsid w:val="00312FB3"/>
    <w:rsid w:val="0034225D"/>
    <w:rsid w:val="00346249"/>
    <w:rsid w:val="003B10D3"/>
    <w:rsid w:val="003F2254"/>
    <w:rsid w:val="003F4074"/>
    <w:rsid w:val="004308E6"/>
    <w:rsid w:val="00451F45"/>
    <w:rsid w:val="004F1BBF"/>
    <w:rsid w:val="004F5728"/>
    <w:rsid w:val="005377CD"/>
    <w:rsid w:val="00575DF9"/>
    <w:rsid w:val="00581F38"/>
    <w:rsid w:val="00585B2C"/>
    <w:rsid w:val="005944B5"/>
    <w:rsid w:val="00596B69"/>
    <w:rsid w:val="005B4CA2"/>
    <w:rsid w:val="005C332A"/>
    <w:rsid w:val="005F4C3C"/>
    <w:rsid w:val="00636AC0"/>
    <w:rsid w:val="00695D0B"/>
    <w:rsid w:val="006B0F67"/>
    <w:rsid w:val="006F4E41"/>
    <w:rsid w:val="007442B2"/>
    <w:rsid w:val="0076069A"/>
    <w:rsid w:val="00772AEB"/>
    <w:rsid w:val="007D2380"/>
    <w:rsid w:val="007E2BAB"/>
    <w:rsid w:val="008601DA"/>
    <w:rsid w:val="008A195D"/>
    <w:rsid w:val="008C0716"/>
    <w:rsid w:val="008F5B8B"/>
    <w:rsid w:val="009128F4"/>
    <w:rsid w:val="00917A3D"/>
    <w:rsid w:val="00962B71"/>
    <w:rsid w:val="009B4FB9"/>
    <w:rsid w:val="009B773C"/>
    <w:rsid w:val="009E7050"/>
    <w:rsid w:val="00A675C6"/>
    <w:rsid w:val="00AA19D3"/>
    <w:rsid w:val="00B73327"/>
    <w:rsid w:val="00B860CD"/>
    <w:rsid w:val="00BE4C47"/>
    <w:rsid w:val="00C0652C"/>
    <w:rsid w:val="00C14312"/>
    <w:rsid w:val="00C4453E"/>
    <w:rsid w:val="00C472EE"/>
    <w:rsid w:val="00CD19D0"/>
    <w:rsid w:val="00CD6736"/>
    <w:rsid w:val="00D35381"/>
    <w:rsid w:val="00D755F1"/>
    <w:rsid w:val="00D7660F"/>
    <w:rsid w:val="00D77F14"/>
    <w:rsid w:val="00E06DC3"/>
    <w:rsid w:val="00E32FBF"/>
    <w:rsid w:val="00E549A2"/>
    <w:rsid w:val="00E70750"/>
    <w:rsid w:val="00E85D12"/>
    <w:rsid w:val="00EC0505"/>
    <w:rsid w:val="00EC6BEC"/>
    <w:rsid w:val="00EE08CF"/>
    <w:rsid w:val="00F15C2F"/>
    <w:rsid w:val="00F278CB"/>
    <w:rsid w:val="00F35B98"/>
    <w:rsid w:val="00F97F40"/>
    <w:rsid w:val="00FB00CD"/>
    <w:rsid w:val="00FB1269"/>
    <w:rsid w:val="00FE0C12"/>
    <w:rsid w:val="00FF1DB1"/>
    <w:rsid w:val="00FF7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43112E-9D8D-42D4-831E-2A0AB530A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кити"/>
    <w:qFormat/>
    <w:rsid w:val="00FB1269"/>
    <w:pPr>
      <w:spacing w:after="0" w:line="312" w:lineRule="auto"/>
      <w:ind w:firstLine="709"/>
      <w:jc w:val="both"/>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FB126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B126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B1269"/>
    <w:pPr>
      <w:keepNext/>
      <w:spacing w:before="240" w:after="60"/>
      <w:outlineLvl w:val="2"/>
    </w:pPr>
    <w:rPr>
      <w:rFonts w:ascii="Arial" w:hAnsi="Arial" w:cs="Arial"/>
      <w:b/>
      <w:bCs/>
      <w:sz w:val="26"/>
      <w:szCs w:val="26"/>
    </w:rPr>
  </w:style>
  <w:style w:type="paragraph" w:styleId="4">
    <w:name w:val="heading 4"/>
    <w:basedOn w:val="a"/>
    <w:next w:val="a"/>
    <w:link w:val="40"/>
    <w:qFormat/>
    <w:rsid w:val="00FB126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26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FB126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FB1269"/>
    <w:rPr>
      <w:rFonts w:ascii="Arial" w:eastAsia="Times New Roman" w:hAnsi="Arial" w:cs="Arial"/>
      <w:b/>
      <w:bCs/>
      <w:sz w:val="26"/>
      <w:szCs w:val="26"/>
      <w:lang w:val="ru-RU" w:eastAsia="ru-RU"/>
    </w:rPr>
  </w:style>
  <w:style w:type="character" w:customStyle="1" w:styleId="40">
    <w:name w:val="Заголовок 4 Знак"/>
    <w:basedOn w:val="a0"/>
    <w:link w:val="4"/>
    <w:rsid w:val="00FB1269"/>
    <w:rPr>
      <w:rFonts w:ascii="Times New Roman" w:eastAsia="Times New Roman" w:hAnsi="Times New Roman" w:cs="Times New Roman"/>
      <w:b/>
      <w:bCs/>
      <w:sz w:val="28"/>
      <w:szCs w:val="28"/>
      <w:lang w:val="ru-RU" w:eastAsia="ru-RU"/>
    </w:rPr>
  </w:style>
  <w:style w:type="paragraph" w:styleId="a3">
    <w:name w:val="header"/>
    <w:basedOn w:val="a"/>
    <w:link w:val="a4"/>
    <w:uiPriority w:val="99"/>
    <w:unhideWhenUsed/>
    <w:rsid w:val="00FB1269"/>
    <w:pPr>
      <w:tabs>
        <w:tab w:val="center" w:pos="4677"/>
        <w:tab w:val="right" w:pos="9355"/>
      </w:tabs>
      <w:spacing w:line="240" w:lineRule="auto"/>
    </w:pPr>
  </w:style>
  <w:style w:type="character" w:customStyle="1" w:styleId="a4">
    <w:name w:val="Верхний колонтитул Знак"/>
    <w:basedOn w:val="a0"/>
    <w:link w:val="a3"/>
    <w:uiPriority w:val="99"/>
    <w:rsid w:val="00FB1269"/>
  </w:style>
  <w:style w:type="paragraph" w:styleId="a5">
    <w:name w:val="footer"/>
    <w:basedOn w:val="a"/>
    <w:link w:val="a6"/>
    <w:uiPriority w:val="99"/>
    <w:unhideWhenUsed/>
    <w:rsid w:val="00FB1269"/>
    <w:pPr>
      <w:tabs>
        <w:tab w:val="center" w:pos="4677"/>
        <w:tab w:val="right" w:pos="9355"/>
      </w:tabs>
      <w:spacing w:line="240" w:lineRule="auto"/>
    </w:pPr>
  </w:style>
  <w:style w:type="character" w:customStyle="1" w:styleId="a6">
    <w:name w:val="Нижний колонтитул Знак"/>
    <w:basedOn w:val="a0"/>
    <w:link w:val="a5"/>
    <w:uiPriority w:val="99"/>
    <w:rsid w:val="00FB1269"/>
  </w:style>
  <w:style w:type="paragraph" w:customStyle="1" w:styleId="Default">
    <w:name w:val="Default"/>
    <w:rsid w:val="00FB126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иплом Знак Знак Знак Знак"/>
    <w:basedOn w:val="a"/>
    <w:link w:val="a8"/>
    <w:rsid w:val="00FB1269"/>
    <w:pPr>
      <w:spacing w:line="360" w:lineRule="auto"/>
      <w:ind w:firstLine="567"/>
    </w:pPr>
    <w:rPr>
      <w:bCs/>
      <w:sz w:val="28"/>
      <w:szCs w:val="28"/>
    </w:rPr>
  </w:style>
  <w:style w:type="character" w:customStyle="1" w:styleId="a8">
    <w:name w:val="диплом Знак Знак Знак Знак Знак"/>
    <w:link w:val="a7"/>
    <w:rsid w:val="00FB1269"/>
    <w:rPr>
      <w:rFonts w:ascii="Times New Roman" w:eastAsia="Times New Roman" w:hAnsi="Times New Roman" w:cs="Times New Roman"/>
      <w:bCs/>
      <w:sz w:val="28"/>
      <w:szCs w:val="28"/>
      <w:lang w:val="ru-RU" w:eastAsia="ru-RU"/>
    </w:rPr>
  </w:style>
  <w:style w:type="paragraph" w:customStyle="1" w:styleId="11">
    <w:name w:val="заголов к диплому 1"/>
    <w:basedOn w:val="a"/>
    <w:rsid w:val="00FB1269"/>
    <w:pPr>
      <w:spacing w:line="360" w:lineRule="auto"/>
      <w:ind w:firstLine="0"/>
      <w:jc w:val="center"/>
    </w:pPr>
    <w:rPr>
      <w:b/>
      <w:bCs/>
      <w:sz w:val="36"/>
      <w:szCs w:val="28"/>
    </w:rPr>
  </w:style>
  <w:style w:type="paragraph" w:customStyle="1" w:styleId="a9">
    <w:name w:val="диплом"/>
    <w:basedOn w:val="a"/>
    <w:rsid w:val="00FB1269"/>
    <w:pPr>
      <w:spacing w:line="360" w:lineRule="auto"/>
      <w:ind w:firstLine="567"/>
    </w:pPr>
    <w:rPr>
      <w:bCs/>
      <w:sz w:val="28"/>
      <w:szCs w:val="28"/>
    </w:rPr>
  </w:style>
  <w:style w:type="paragraph" w:customStyle="1" w:styleId="21">
    <w:name w:val="Стиль2"/>
    <w:basedOn w:val="a"/>
    <w:link w:val="22"/>
    <w:qFormat/>
    <w:rsid w:val="00FB1269"/>
    <w:pPr>
      <w:spacing w:line="360" w:lineRule="auto"/>
    </w:pPr>
    <w:rPr>
      <w:rFonts w:eastAsiaTheme="minorHAnsi"/>
      <w:sz w:val="28"/>
      <w:szCs w:val="28"/>
      <w:lang w:val="en-US" w:eastAsia="en-US"/>
    </w:rPr>
  </w:style>
  <w:style w:type="character" w:customStyle="1" w:styleId="22">
    <w:name w:val="Стиль2 Знак"/>
    <w:basedOn w:val="a0"/>
    <w:link w:val="21"/>
    <w:rsid w:val="00FB1269"/>
    <w:rPr>
      <w:rFonts w:ascii="Times New Roman" w:hAnsi="Times New Roman" w:cs="Times New Roman"/>
      <w:sz w:val="28"/>
      <w:szCs w:val="28"/>
    </w:rPr>
  </w:style>
  <w:style w:type="paragraph" w:customStyle="1" w:styleId="23">
    <w:name w:val="заголов к диплому 2"/>
    <w:basedOn w:val="a7"/>
    <w:rsid w:val="00FB1269"/>
    <w:pPr>
      <w:ind w:firstLine="0"/>
      <w:jc w:val="center"/>
    </w:pPr>
    <w:rPr>
      <w:b/>
      <w:sz w:val="32"/>
    </w:rPr>
  </w:style>
  <w:style w:type="paragraph" w:customStyle="1" w:styleId="-1">
    <w:name w:val="диплом-список 1"/>
    <w:basedOn w:val="a7"/>
    <w:rsid w:val="00FB1269"/>
    <w:pPr>
      <w:tabs>
        <w:tab w:val="num" w:pos="2072"/>
      </w:tabs>
      <w:ind w:left="1221"/>
    </w:pPr>
  </w:style>
  <w:style w:type="paragraph" w:customStyle="1" w:styleId="31">
    <w:name w:val="заголов к диплому 3"/>
    <w:basedOn w:val="23"/>
    <w:rsid w:val="00FB1269"/>
    <w:pPr>
      <w:ind w:firstLine="567"/>
      <w:jc w:val="both"/>
    </w:pPr>
    <w:rPr>
      <w:szCs w:val="32"/>
    </w:rPr>
  </w:style>
  <w:style w:type="paragraph" w:customStyle="1" w:styleId="aa">
    <w:name w:val="диплом Знак"/>
    <w:basedOn w:val="a"/>
    <w:rsid w:val="00FB1269"/>
    <w:pPr>
      <w:spacing w:line="360" w:lineRule="auto"/>
      <w:ind w:firstLine="567"/>
    </w:pPr>
    <w:rPr>
      <w:bCs/>
      <w:sz w:val="28"/>
      <w:szCs w:val="28"/>
    </w:rPr>
  </w:style>
  <w:style w:type="paragraph" w:customStyle="1" w:styleId="ab">
    <w:name w:val="диплом Знак Знак"/>
    <w:basedOn w:val="a"/>
    <w:rsid w:val="00FB1269"/>
    <w:pPr>
      <w:spacing w:line="360" w:lineRule="auto"/>
      <w:ind w:firstLine="567"/>
    </w:pPr>
    <w:rPr>
      <w:bCs/>
      <w:sz w:val="28"/>
      <w:szCs w:val="28"/>
    </w:rPr>
  </w:style>
  <w:style w:type="paragraph" w:styleId="ac">
    <w:name w:val="List Paragraph"/>
    <w:basedOn w:val="a"/>
    <w:uiPriority w:val="34"/>
    <w:qFormat/>
    <w:rsid w:val="00FB1269"/>
    <w:pPr>
      <w:spacing w:after="160" w:line="259" w:lineRule="auto"/>
      <w:ind w:left="720" w:firstLine="0"/>
      <w:contextualSpacing/>
      <w:jc w:val="left"/>
    </w:pPr>
    <w:rPr>
      <w:rFonts w:asciiTheme="minorHAnsi" w:eastAsiaTheme="minorHAnsi" w:hAnsiTheme="minorHAnsi" w:cstheme="minorBidi"/>
      <w:sz w:val="22"/>
      <w:szCs w:val="22"/>
      <w:lang w:val="en-US" w:eastAsia="en-US"/>
    </w:rPr>
  </w:style>
  <w:style w:type="character" w:styleId="ad">
    <w:name w:val="Hyperlink"/>
    <w:uiPriority w:val="99"/>
    <w:rsid w:val="00FB1269"/>
    <w:rPr>
      <w:color w:val="0000FF"/>
      <w:u w:val="single"/>
    </w:rPr>
  </w:style>
  <w:style w:type="paragraph" w:styleId="ae">
    <w:name w:val="Body Text"/>
    <w:basedOn w:val="a"/>
    <w:link w:val="af"/>
    <w:rsid w:val="00FB1269"/>
    <w:pPr>
      <w:spacing w:line="240" w:lineRule="auto"/>
      <w:ind w:firstLine="0"/>
      <w:jc w:val="center"/>
    </w:pPr>
    <w:rPr>
      <w:b/>
      <w:bCs/>
      <w:i/>
      <w:color w:val="000080"/>
      <w:sz w:val="56"/>
      <w14:shadow w14:blurRad="50800" w14:dist="38100" w14:dir="2700000" w14:sx="100000" w14:sy="100000" w14:kx="0" w14:ky="0" w14:algn="tl">
        <w14:srgbClr w14:val="000000">
          <w14:alpha w14:val="60000"/>
        </w14:srgbClr>
      </w14:shadow>
    </w:rPr>
  </w:style>
  <w:style w:type="character" w:customStyle="1" w:styleId="af">
    <w:name w:val="Основной текст Знак"/>
    <w:basedOn w:val="a0"/>
    <w:link w:val="ae"/>
    <w:rsid w:val="00FB1269"/>
    <w:rPr>
      <w:rFonts w:ascii="Times New Roman" w:eastAsia="Times New Roman" w:hAnsi="Times New Roman" w:cs="Times New Roman"/>
      <w:b/>
      <w:bCs/>
      <w:i/>
      <w:color w:val="000080"/>
      <w:sz w:val="56"/>
      <w:szCs w:val="24"/>
      <w:lang w:val="ru-RU" w:eastAsia="ru-RU"/>
      <w14:shadow w14:blurRad="50800" w14:dist="38100" w14:dir="2700000" w14:sx="100000" w14:sy="100000" w14:kx="0" w14:ky="0" w14:algn="tl">
        <w14:srgbClr w14:val="000000">
          <w14:alpha w14:val="60000"/>
        </w14:srgbClr>
      </w14:shadow>
    </w:rPr>
  </w:style>
  <w:style w:type="character" w:styleId="af0">
    <w:name w:val="page number"/>
    <w:basedOn w:val="a0"/>
    <w:rsid w:val="00FB1269"/>
  </w:style>
  <w:style w:type="paragraph" w:styleId="12">
    <w:name w:val="toc 1"/>
    <w:basedOn w:val="a"/>
    <w:next w:val="a"/>
    <w:autoRedefine/>
    <w:uiPriority w:val="39"/>
    <w:rsid w:val="00FB1269"/>
    <w:pPr>
      <w:tabs>
        <w:tab w:val="right" w:leader="underscore" w:pos="9356"/>
      </w:tabs>
      <w:suppressAutoHyphens/>
      <w:spacing w:before="120" w:after="120" w:line="240" w:lineRule="auto"/>
      <w:ind w:right="-1" w:firstLine="0"/>
      <w:jc w:val="left"/>
      <w:outlineLvl w:val="2"/>
    </w:pPr>
    <w:rPr>
      <w:caps/>
      <w:sz w:val="28"/>
      <w:szCs w:val="28"/>
    </w:rPr>
  </w:style>
  <w:style w:type="paragraph" w:styleId="24">
    <w:name w:val="toc 2"/>
    <w:basedOn w:val="a"/>
    <w:next w:val="a"/>
    <w:autoRedefine/>
    <w:uiPriority w:val="39"/>
    <w:rsid w:val="00FB1269"/>
    <w:pPr>
      <w:tabs>
        <w:tab w:val="right" w:leader="underscore" w:pos="9344"/>
      </w:tabs>
      <w:spacing w:line="240" w:lineRule="auto"/>
      <w:ind w:left="539" w:firstLine="312"/>
      <w:jc w:val="left"/>
      <w:outlineLvl w:val="2"/>
    </w:pPr>
    <w:rPr>
      <w:sz w:val="28"/>
      <w:szCs w:val="32"/>
    </w:rPr>
  </w:style>
  <w:style w:type="paragraph" w:customStyle="1" w:styleId="FR1">
    <w:name w:val="FR1"/>
    <w:rsid w:val="00FB1269"/>
    <w:pPr>
      <w:widowControl w:val="0"/>
      <w:autoSpaceDE w:val="0"/>
      <w:autoSpaceDN w:val="0"/>
      <w:adjustRightInd w:val="0"/>
      <w:spacing w:after="0" w:line="240" w:lineRule="auto"/>
      <w:ind w:left="600"/>
    </w:pPr>
    <w:rPr>
      <w:rFonts w:ascii="Arial" w:eastAsia="Times New Roman" w:hAnsi="Arial" w:cs="Arial"/>
      <w:i/>
      <w:iCs/>
      <w:sz w:val="20"/>
      <w:szCs w:val="20"/>
      <w:lang w:val="ru-RU" w:eastAsia="ru-RU"/>
    </w:rPr>
  </w:style>
  <w:style w:type="paragraph" w:customStyle="1" w:styleId="FR5">
    <w:name w:val="FR5"/>
    <w:rsid w:val="00FB1269"/>
    <w:pPr>
      <w:widowControl w:val="0"/>
      <w:autoSpaceDE w:val="0"/>
      <w:autoSpaceDN w:val="0"/>
      <w:adjustRightInd w:val="0"/>
      <w:spacing w:before="300" w:after="0" w:line="340" w:lineRule="auto"/>
      <w:ind w:left="1560" w:right="1400"/>
      <w:jc w:val="center"/>
    </w:pPr>
    <w:rPr>
      <w:rFonts w:ascii="Arial" w:eastAsia="Times New Roman" w:hAnsi="Arial" w:cs="Arial"/>
      <w:b/>
      <w:bCs/>
      <w:sz w:val="20"/>
      <w:szCs w:val="20"/>
      <w:lang w:val="ru-RU" w:eastAsia="ru-RU"/>
    </w:rPr>
  </w:style>
  <w:style w:type="paragraph" w:customStyle="1" w:styleId="FR2">
    <w:name w:val="FR2"/>
    <w:rsid w:val="00FB1269"/>
    <w:pPr>
      <w:widowControl w:val="0"/>
      <w:autoSpaceDE w:val="0"/>
      <w:autoSpaceDN w:val="0"/>
      <w:adjustRightInd w:val="0"/>
      <w:spacing w:before="100" w:after="0" w:line="320" w:lineRule="auto"/>
      <w:ind w:firstLine="280"/>
      <w:jc w:val="both"/>
    </w:pPr>
    <w:rPr>
      <w:rFonts w:ascii="Arial" w:eastAsia="Times New Roman" w:hAnsi="Arial" w:cs="Arial"/>
      <w:i/>
      <w:iCs/>
      <w:sz w:val="18"/>
      <w:szCs w:val="18"/>
      <w:lang w:val="ru-RU" w:eastAsia="ru-RU"/>
    </w:rPr>
  </w:style>
  <w:style w:type="paragraph" w:customStyle="1" w:styleId="25">
    <w:name w:val="заг 2"/>
    <w:basedOn w:val="a"/>
    <w:rsid w:val="00FB1269"/>
    <w:pPr>
      <w:spacing w:before="120" w:after="120"/>
      <w:ind w:firstLine="0"/>
      <w:jc w:val="center"/>
    </w:pPr>
    <w:rPr>
      <w:b/>
      <w:i/>
      <w:sz w:val="28"/>
    </w:rPr>
  </w:style>
  <w:style w:type="paragraph" w:customStyle="1" w:styleId="32">
    <w:name w:val="Заг 3"/>
    <w:basedOn w:val="25"/>
    <w:rsid w:val="00FB1269"/>
    <w:pPr>
      <w:spacing w:before="0" w:after="0"/>
    </w:pPr>
    <w:rPr>
      <w:i w:val="0"/>
      <w:sz w:val="24"/>
    </w:rPr>
  </w:style>
  <w:style w:type="character" w:customStyle="1" w:styleId="af1">
    <w:name w:val="Текст примечания Знак"/>
    <w:basedOn w:val="a0"/>
    <w:link w:val="af2"/>
    <w:semiHidden/>
    <w:rsid w:val="00FB1269"/>
    <w:rPr>
      <w:rFonts w:ascii="Times New Roman" w:eastAsia="Times New Roman" w:hAnsi="Times New Roman" w:cs="Times New Roman"/>
      <w:sz w:val="20"/>
      <w:szCs w:val="20"/>
      <w:lang w:val="ru-RU" w:eastAsia="ru-RU"/>
    </w:rPr>
  </w:style>
  <w:style w:type="paragraph" w:styleId="af2">
    <w:name w:val="annotation text"/>
    <w:basedOn w:val="a"/>
    <w:link w:val="af1"/>
    <w:semiHidden/>
    <w:rsid w:val="00FB1269"/>
    <w:rPr>
      <w:sz w:val="20"/>
      <w:szCs w:val="20"/>
    </w:rPr>
  </w:style>
  <w:style w:type="character" w:customStyle="1" w:styleId="af3">
    <w:name w:val="Тема примечания Знак"/>
    <w:basedOn w:val="af1"/>
    <w:link w:val="af4"/>
    <w:semiHidden/>
    <w:rsid w:val="00FB1269"/>
    <w:rPr>
      <w:rFonts w:ascii="Times New Roman" w:eastAsia="Times New Roman" w:hAnsi="Times New Roman" w:cs="Times New Roman"/>
      <w:b/>
      <w:bCs/>
      <w:sz w:val="20"/>
      <w:szCs w:val="20"/>
      <w:lang w:val="ru-RU" w:eastAsia="ru-RU"/>
    </w:rPr>
  </w:style>
  <w:style w:type="paragraph" w:styleId="af4">
    <w:name w:val="annotation subject"/>
    <w:basedOn w:val="af2"/>
    <w:next w:val="af2"/>
    <w:link w:val="af3"/>
    <w:semiHidden/>
    <w:rsid w:val="00FB1269"/>
    <w:rPr>
      <w:b/>
      <w:bCs/>
    </w:rPr>
  </w:style>
  <w:style w:type="character" w:customStyle="1" w:styleId="af5">
    <w:name w:val="Текст выноски Знак"/>
    <w:basedOn w:val="a0"/>
    <w:link w:val="af6"/>
    <w:semiHidden/>
    <w:rsid w:val="00FB1269"/>
    <w:rPr>
      <w:rFonts w:ascii="Tahoma" w:eastAsia="Times New Roman" w:hAnsi="Tahoma" w:cs="Tahoma"/>
      <w:sz w:val="16"/>
      <w:szCs w:val="16"/>
      <w:lang w:val="ru-RU" w:eastAsia="ru-RU"/>
    </w:rPr>
  </w:style>
  <w:style w:type="paragraph" w:styleId="af6">
    <w:name w:val="Balloon Text"/>
    <w:basedOn w:val="a"/>
    <w:link w:val="af5"/>
    <w:semiHidden/>
    <w:rsid w:val="00FB1269"/>
    <w:rPr>
      <w:rFonts w:ascii="Tahoma" w:hAnsi="Tahoma" w:cs="Tahoma"/>
      <w:sz w:val="16"/>
      <w:szCs w:val="16"/>
    </w:rPr>
  </w:style>
  <w:style w:type="paragraph" w:styleId="33">
    <w:name w:val="toc 3"/>
    <w:basedOn w:val="a"/>
    <w:next w:val="a"/>
    <w:autoRedefine/>
    <w:uiPriority w:val="39"/>
    <w:rsid w:val="00FB1269"/>
    <w:pPr>
      <w:tabs>
        <w:tab w:val="right" w:leader="underscore" w:pos="9355"/>
      </w:tabs>
      <w:spacing w:line="240" w:lineRule="auto"/>
      <w:ind w:left="540" w:firstLine="453"/>
      <w:jc w:val="left"/>
      <w:outlineLvl w:val="2"/>
    </w:pPr>
    <w:rPr>
      <w:sz w:val="28"/>
    </w:rPr>
  </w:style>
  <w:style w:type="character" w:customStyle="1" w:styleId="af7">
    <w:name w:val="Схема документа Знак"/>
    <w:basedOn w:val="a0"/>
    <w:link w:val="af8"/>
    <w:semiHidden/>
    <w:rsid w:val="00FB1269"/>
    <w:rPr>
      <w:rFonts w:ascii="Tahoma" w:eastAsia="Times New Roman" w:hAnsi="Tahoma" w:cs="Tahoma"/>
      <w:sz w:val="24"/>
      <w:szCs w:val="24"/>
      <w:shd w:val="clear" w:color="auto" w:fill="000080"/>
      <w:lang w:val="ru-RU" w:eastAsia="ru-RU"/>
    </w:rPr>
  </w:style>
  <w:style w:type="paragraph" w:styleId="af8">
    <w:name w:val="Document Map"/>
    <w:basedOn w:val="a"/>
    <w:link w:val="af7"/>
    <w:semiHidden/>
    <w:rsid w:val="00FB1269"/>
    <w:pPr>
      <w:shd w:val="clear" w:color="auto" w:fill="000080"/>
    </w:pPr>
    <w:rPr>
      <w:rFonts w:ascii="Tahoma" w:hAnsi="Tahoma" w:cs="Tahoma"/>
    </w:rPr>
  </w:style>
  <w:style w:type="table" w:styleId="af9">
    <w:name w:val="Table Grid"/>
    <w:basedOn w:val="a1"/>
    <w:rsid w:val="00FB1269"/>
    <w:pPr>
      <w:spacing w:after="0" w:line="312" w:lineRule="auto"/>
      <w:ind w:firstLine="709"/>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диплом Знак Знак1"/>
    <w:basedOn w:val="a"/>
    <w:rsid w:val="00FB1269"/>
    <w:pPr>
      <w:spacing w:line="360" w:lineRule="auto"/>
      <w:ind w:firstLine="567"/>
    </w:pPr>
    <w:rPr>
      <w:bCs/>
      <w:sz w:val="28"/>
      <w:szCs w:val="28"/>
    </w:rPr>
  </w:style>
  <w:style w:type="paragraph" w:customStyle="1" w:styleId="afa">
    <w:name w:val="диплом Знак Знак Знак"/>
    <w:basedOn w:val="a"/>
    <w:rsid w:val="00FB1269"/>
    <w:pPr>
      <w:spacing w:line="360" w:lineRule="auto"/>
      <w:ind w:firstLine="567"/>
    </w:pPr>
    <w:rPr>
      <w:bCs/>
      <w:sz w:val="28"/>
      <w:szCs w:val="28"/>
    </w:rPr>
  </w:style>
  <w:style w:type="paragraph" w:styleId="afb">
    <w:name w:val="Body Text Indent"/>
    <w:basedOn w:val="a"/>
    <w:link w:val="afc"/>
    <w:rsid w:val="00FB1269"/>
    <w:pPr>
      <w:spacing w:line="240" w:lineRule="auto"/>
      <w:ind w:left="80" w:firstLine="0"/>
    </w:pPr>
  </w:style>
  <w:style w:type="character" w:customStyle="1" w:styleId="afc">
    <w:name w:val="Основной текст с отступом Знак"/>
    <w:basedOn w:val="a0"/>
    <w:link w:val="afb"/>
    <w:rsid w:val="00FB1269"/>
    <w:rPr>
      <w:rFonts w:ascii="Times New Roman" w:eastAsia="Times New Roman" w:hAnsi="Times New Roman" w:cs="Times New Roman"/>
      <w:sz w:val="24"/>
      <w:szCs w:val="24"/>
      <w:lang w:val="ru-RU" w:eastAsia="ru-RU"/>
    </w:rPr>
  </w:style>
  <w:style w:type="paragraph" w:styleId="afd">
    <w:name w:val="Plain Text"/>
    <w:basedOn w:val="a"/>
    <w:link w:val="afe"/>
    <w:uiPriority w:val="99"/>
    <w:rsid w:val="00FB1269"/>
    <w:pPr>
      <w:spacing w:line="240" w:lineRule="auto"/>
      <w:ind w:firstLine="0"/>
      <w:jc w:val="left"/>
    </w:pPr>
    <w:rPr>
      <w:rFonts w:ascii="Courier New" w:hAnsi="Courier New" w:cs="Courier New"/>
      <w:sz w:val="20"/>
      <w:szCs w:val="20"/>
    </w:rPr>
  </w:style>
  <w:style w:type="character" w:customStyle="1" w:styleId="afe">
    <w:name w:val="Текст Знак"/>
    <w:basedOn w:val="a0"/>
    <w:link w:val="afd"/>
    <w:uiPriority w:val="99"/>
    <w:rsid w:val="00FB1269"/>
    <w:rPr>
      <w:rFonts w:ascii="Courier New" w:eastAsia="Times New Roman" w:hAnsi="Courier New" w:cs="Courier New"/>
      <w:sz w:val="20"/>
      <w:szCs w:val="20"/>
      <w:lang w:val="ru-RU" w:eastAsia="ru-RU"/>
    </w:rPr>
  </w:style>
  <w:style w:type="paragraph" w:styleId="aff">
    <w:name w:val="Normal (Web)"/>
    <w:basedOn w:val="a"/>
    <w:link w:val="aff0"/>
    <w:uiPriority w:val="99"/>
    <w:rsid w:val="00FB1269"/>
    <w:pPr>
      <w:spacing w:before="100" w:beforeAutospacing="1" w:after="100" w:afterAutospacing="1" w:line="240" w:lineRule="auto"/>
      <w:ind w:firstLine="0"/>
      <w:jc w:val="left"/>
    </w:pPr>
    <w:rPr>
      <w:rFonts w:ascii="Verdana" w:hAnsi="Verdana"/>
      <w:color w:val="000000"/>
      <w:sz w:val="22"/>
      <w:szCs w:val="22"/>
    </w:rPr>
  </w:style>
  <w:style w:type="character" w:customStyle="1" w:styleId="aff0">
    <w:name w:val="Обычный (веб) Знак"/>
    <w:link w:val="aff"/>
    <w:uiPriority w:val="99"/>
    <w:locked/>
    <w:rsid w:val="00FB1269"/>
    <w:rPr>
      <w:rFonts w:ascii="Verdana" w:eastAsia="Times New Roman" w:hAnsi="Verdana" w:cs="Times New Roman"/>
      <w:color w:val="000000"/>
      <w:lang w:val="ru-RU" w:eastAsia="ru-RU"/>
    </w:rPr>
  </w:style>
  <w:style w:type="character" w:customStyle="1" w:styleId="apple-style-span">
    <w:name w:val="apple-style-span"/>
    <w:basedOn w:val="a0"/>
    <w:uiPriority w:val="99"/>
    <w:rsid w:val="00FB1269"/>
    <w:rPr>
      <w:rFonts w:cs="Times New Roman"/>
    </w:rPr>
  </w:style>
  <w:style w:type="character" w:customStyle="1" w:styleId="apple-converted-space">
    <w:name w:val="apple-converted-space"/>
    <w:basedOn w:val="a0"/>
    <w:uiPriority w:val="99"/>
    <w:rsid w:val="00FB1269"/>
    <w:rPr>
      <w:rFonts w:cs="Times New Roman"/>
    </w:rPr>
  </w:style>
  <w:style w:type="character" w:customStyle="1" w:styleId="spelle">
    <w:name w:val="spelle"/>
    <w:basedOn w:val="a0"/>
    <w:uiPriority w:val="99"/>
    <w:rsid w:val="00FB1269"/>
    <w:rPr>
      <w:rFonts w:cs="Times New Roman"/>
    </w:rPr>
  </w:style>
  <w:style w:type="character" w:customStyle="1" w:styleId="hl">
    <w:name w:val="hl"/>
    <w:basedOn w:val="a0"/>
    <w:uiPriority w:val="99"/>
    <w:rsid w:val="00FB1269"/>
    <w:rPr>
      <w:rFonts w:cs="Times New Roman"/>
    </w:rPr>
  </w:style>
  <w:style w:type="paragraph" w:styleId="aff1">
    <w:name w:val="TOC Heading"/>
    <w:basedOn w:val="1"/>
    <w:next w:val="a"/>
    <w:uiPriority w:val="39"/>
    <w:unhideWhenUsed/>
    <w:qFormat/>
    <w:rsid w:val="00FB1269"/>
    <w:pPr>
      <w:keepLines/>
      <w:spacing w:after="0" w:line="259" w:lineRule="auto"/>
      <w:ind w:firstLine="0"/>
      <w:jc w:val="left"/>
      <w:outlineLvl w:val="9"/>
    </w:pPr>
    <w:rPr>
      <w:rFonts w:asciiTheme="majorHAnsi" w:eastAsiaTheme="majorEastAsia" w:hAnsiTheme="majorHAnsi" w:cstheme="majorBidi"/>
      <w:b w:val="0"/>
      <w:bCs w:val="0"/>
      <w:color w:val="2E74B5" w:themeColor="accent1" w:themeShade="BF"/>
      <w:kern w:val="0"/>
    </w:rPr>
  </w:style>
  <w:style w:type="character" w:styleId="aff2">
    <w:name w:val="FollowedHyperlink"/>
    <w:basedOn w:val="a0"/>
    <w:uiPriority w:val="99"/>
    <w:semiHidden/>
    <w:unhideWhenUsed/>
    <w:rsid w:val="002125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di.sk/d/t73bqDwn38dHSR" TargetMode="External"/><Relationship Id="rId117" Type="http://schemas.openxmlformats.org/officeDocument/2006/relationships/image" Target="media/image75.png"/><Relationship Id="rId21" Type="http://schemas.openxmlformats.org/officeDocument/2006/relationships/hyperlink" Target="https://yadi.sk/d/vu7gvS9V38dBpw" TargetMode="External"/><Relationship Id="rId42" Type="http://schemas.openxmlformats.org/officeDocument/2006/relationships/hyperlink" Target="https://yadi.sk/d/07aTD6hm38dNPu" TargetMode="External"/><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70.png"/><Relationship Id="rId16" Type="http://schemas.openxmlformats.org/officeDocument/2006/relationships/hyperlink" Target="https://yadi.sk/d/vSvUbK-938dJLz" TargetMode="External"/><Relationship Id="rId107" Type="http://schemas.openxmlformats.org/officeDocument/2006/relationships/image" Target="media/image65.png"/><Relationship Id="rId11" Type="http://schemas.openxmlformats.org/officeDocument/2006/relationships/hyperlink" Target="https://yadi.sk/d/spZEzfjM38xhgk" TargetMode="External"/><Relationship Id="rId24" Type="http://schemas.openxmlformats.org/officeDocument/2006/relationships/hyperlink" Target="https://yadi.sk/d/va5PvtUJ38d7PY" TargetMode="External"/><Relationship Id="rId32" Type="http://schemas.openxmlformats.org/officeDocument/2006/relationships/hyperlink" Target="https://yadi.sk/d/i83w28ST38dFao" TargetMode="External"/><Relationship Id="rId37" Type="http://schemas.openxmlformats.org/officeDocument/2006/relationships/hyperlink" Target="https://yadi.sk/d/ALIO439k397P5d" TargetMode="External"/><Relationship Id="rId40" Type="http://schemas.openxmlformats.org/officeDocument/2006/relationships/hyperlink" Target="https://yadi.sk/d/wcRWVpal38yMbL" TargetMode="Externa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image" Target="media/image45.png"/><Relationship Id="rId102" Type="http://schemas.openxmlformats.org/officeDocument/2006/relationships/image" Target="media/image60.png"/><Relationship Id="rId110" Type="http://schemas.openxmlformats.org/officeDocument/2006/relationships/image" Target="media/image68.png"/><Relationship Id="rId115"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image" Target="media/image40.jpeg"/><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hyperlink" Target="https://yadi.sk/d/K22xQ_SO38dMRS" TargetMode="External"/><Relationship Id="rId14" Type="http://schemas.openxmlformats.org/officeDocument/2006/relationships/hyperlink" Target="https://yadi.sk/d/iall0OZe38ctS5" TargetMode="External"/><Relationship Id="rId22" Type="http://schemas.openxmlformats.org/officeDocument/2006/relationships/hyperlink" Target="https://yadi.sk/d/GGywARwF38dKH8" TargetMode="External"/><Relationship Id="rId27" Type="http://schemas.openxmlformats.org/officeDocument/2006/relationships/hyperlink" Target="https://yadi.sk/d/sXDFz5BP38dLdb" TargetMode="External"/><Relationship Id="rId30" Type="http://schemas.openxmlformats.org/officeDocument/2006/relationships/hyperlink" Target="https://yadi.sk/d/cYSCTu1338crq4" TargetMode="External"/><Relationship Id="rId35" Type="http://schemas.openxmlformats.org/officeDocument/2006/relationships/hyperlink" Target="https://yadi.sk/d/qHZ33EBU396qvy" TargetMode="External"/><Relationship Id="rId43" Type="http://schemas.openxmlformats.org/officeDocument/2006/relationships/image" Target="media/image1.pn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13" Type="http://schemas.openxmlformats.org/officeDocument/2006/relationships/image" Target="media/image71.png"/><Relationship Id="rId118"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https://yadi.sk/d/qGFekfwh38xeas" TargetMode="External"/><Relationship Id="rId17" Type="http://schemas.openxmlformats.org/officeDocument/2006/relationships/hyperlink" Target="https://yadi.sk/d/MY2LvTRu38dQ3q" TargetMode="External"/><Relationship Id="rId25" Type="http://schemas.openxmlformats.org/officeDocument/2006/relationships/hyperlink" Target="https://yadi.sk/d/4thqOM5j38cft4" TargetMode="External"/><Relationship Id="rId33" Type="http://schemas.openxmlformats.org/officeDocument/2006/relationships/hyperlink" Target="https://yadi.sk/d/jnM8IUb_38dAWE" TargetMode="External"/><Relationship Id="rId38" Type="http://schemas.openxmlformats.org/officeDocument/2006/relationships/hyperlink" Target="https://yadi.sk/d/hGAESUQI38zg49" TargetMode="Externa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image" Target="media/image74.png"/><Relationship Id="rId20" Type="http://schemas.openxmlformats.org/officeDocument/2006/relationships/hyperlink" Target="https://yadi.sk/d/RBuJXrXP38dDzT" TargetMode="External"/><Relationship Id="rId41" Type="http://schemas.openxmlformats.org/officeDocument/2006/relationships/hyperlink" Target="https://yadi.sk/d/USeQ6Tmw38zVrJ"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di.sk/d/FOi8knHG38cyN4" TargetMode="External"/><Relationship Id="rId23" Type="http://schemas.openxmlformats.org/officeDocument/2006/relationships/hyperlink" Target="https://yadi.sk/d/B-JFf09q38cqP3" TargetMode="External"/><Relationship Id="rId28" Type="http://schemas.openxmlformats.org/officeDocument/2006/relationships/hyperlink" Target="https://yadi.sk/d/nDMzK9Jf38cmo3" TargetMode="External"/><Relationship Id="rId36" Type="http://schemas.openxmlformats.org/officeDocument/2006/relationships/hyperlink" Target="https://yadi.sk/d/ODHyhdTT38d26g" TargetMode="External"/><Relationship Id="rId49" Type="http://schemas.openxmlformats.org/officeDocument/2006/relationships/image" Target="media/image7.png"/><Relationship Id="rId57" Type="http://schemas.openxmlformats.org/officeDocument/2006/relationships/image" Target="media/image15.png"/><Relationship Id="rId106" Type="http://schemas.openxmlformats.org/officeDocument/2006/relationships/image" Target="media/image64.png"/><Relationship Id="rId114" Type="http://schemas.openxmlformats.org/officeDocument/2006/relationships/image" Target="media/image72.png"/><Relationship Id="rId119" Type="http://schemas.openxmlformats.org/officeDocument/2006/relationships/fontTable" Target="fontTable.xml"/><Relationship Id="rId10" Type="http://schemas.openxmlformats.org/officeDocument/2006/relationships/hyperlink" Target="https://yadi.sk/d/Me5e-eJS38xie7" TargetMode="External"/><Relationship Id="rId31" Type="http://schemas.openxmlformats.org/officeDocument/2006/relationships/hyperlink" Target="https://yadi.sk/d/i-lItPiE38cion"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jpeg"/><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yadi.sk/d/aBE-Lyxo38dGWr" TargetMode="External"/><Relationship Id="rId18" Type="http://schemas.openxmlformats.org/officeDocument/2006/relationships/hyperlink" Target="https://yadi.sk/d/yXfgiSkP38ckcD" TargetMode="External"/><Relationship Id="rId39" Type="http://schemas.openxmlformats.org/officeDocument/2006/relationships/hyperlink" Target="https://yadi.sk/d/oaolYlox397Hrz" TargetMode="External"/><Relationship Id="rId109" Type="http://schemas.openxmlformats.org/officeDocument/2006/relationships/image" Target="media/image67.png"/><Relationship Id="rId34" Type="http://schemas.openxmlformats.org/officeDocument/2006/relationships/hyperlink" Target="https://yadi.sk/d/EFiaQwmz38zcmS"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s://yadi.sk/d/cYyZzKGm38cnr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B05A6-6DFE-4FFB-89FA-6A470B27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Pages>
  <Words>6344</Words>
  <Characters>36166</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33</cp:revision>
  <dcterms:created xsi:type="dcterms:W3CDTF">2017-01-15T11:07:00Z</dcterms:created>
  <dcterms:modified xsi:type="dcterms:W3CDTF">2018-01-31T16:48:00Z</dcterms:modified>
</cp:coreProperties>
</file>